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4A4" w:rsidRDefault="00D276F1" w:rsidP="002A54A4">
      <w:pPr>
        <w:spacing w:before="120"/>
        <w:rPr>
          <w:rFonts w:asciiTheme="minorHAnsi" w:hAnsiTheme="minorHAnsi"/>
          <w:sz w:val="22"/>
          <w:szCs w:val="22"/>
          <w:lang w:eastAsia="en-US"/>
        </w:rPr>
      </w:pPr>
      <w:r w:rsidRPr="00E20ADF">
        <w:rPr>
          <w:rFonts w:asciiTheme="minorHAnsi" w:hAnsiTheme="minorHAnsi"/>
          <w:sz w:val="22"/>
          <w:szCs w:val="22"/>
          <w:lang w:eastAsia="en-US"/>
        </w:rPr>
        <w:t>Submission format</w:t>
      </w:r>
      <w:r w:rsidR="00031DA5" w:rsidRPr="00E20ADF">
        <w:rPr>
          <w:rFonts w:asciiTheme="minorHAnsi" w:hAnsiTheme="minorHAnsi"/>
          <w:sz w:val="22"/>
          <w:szCs w:val="22"/>
          <w:lang w:eastAsia="en-US"/>
        </w:rPr>
        <w:t>:</w:t>
      </w:r>
    </w:p>
    <w:p w:rsidR="00B2188D" w:rsidRDefault="00457ED7" w:rsidP="00457ED7">
      <w:pPr>
        <w:pStyle w:val="ListParagraph"/>
        <w:numPr>
          <w:ilvl w:val="0"/>
          <w:numId w:val="23"/>
        </w:numPr>
        <w:spacing w:before="120"/>
        <w:rPr>
          <w:rFonts w:asciiTheme="minorHAnsi" w:hAnsiTheme="minorHAnsi"/>
          <w:sz w:val="22"/>
          <w:szCs w:val="22"/>
          <w:lang w:eastAsia="en-US"/>
        </w:rPr>
      </w:pPr>
      <w:r>
        <w:rPr>
          <w:rFonts w:asciiTheme="minorHAnsi" w:hAnsiTheme="minorHAnsi"/>
          <w:sz w:val="22"/>
          <w:szCs w:val="22"/>
          <w:lang w:eastAsia="en-US"/>
        </w:rPr>
        <w:t xml:space="preserve">Consult with the AVPAP before completing this template.  </w:t>
      </w:r>
    </w:p>
    <w:p w:rsidR="00457ED7" w:rsidRDefault="00524E14" w:rsidP="00457ED7">
      <w:pPr>
        <w:pStyle w:val="ListParagraph"/>
        <w:numPr>
          <w:ilvl w:val="0"/>
          <w:numId w:val="23"/>
        </w:numPr>
        <w:spacing w:before="120"/>
        <w:rPr>
          <w:rFonts w:asciiTheme="minorHAnsi" w:hAnsiTheme="minorHAnsi"/>
          <w:sz w:val="22"/>
          <w:szCs w:val="22"/>
          <w:lang w:eastAsia="en-US"/>
        </w:rPr>
      </w:pPr>
      <w:r>
        <w:rPr>
          <w:rFonts w:asciiTheme="minorHAnsi" w:hAnsiTheme="minorHAnsi"/>
          <w:sz w:val="22"/>
          <w:szCs w:val="22"/>
          <w:lang w:eastAsia="en-US"/>
        </w:rPr>
        <w:t xml:space="preserve">The Ministry </w:t>
      </w:r>
      <w:r w:rsidR="00B2188D">
        <w:rPr>
          <w:rFonts w:asciiTheme="minorHAnsi" w:hAnsiTheme="minorHAnsi"/>
          <w:sz w:val="22"/>
          <w:szCs w:val="22"/>
          <w:lang w:eastAsia="en-US"/>
        </w:rPr>
        <w:t>Template s</w:t>
      </w:r>
      <w:r w:rsidR="00457ED7">
        <w:rPr>
          <w:rFonts w:asciiTheme="minorHAnsi" w:hAnsiTheme="minorHAnsi"/>
          <w:sz w:val="22"/>
          <w:szCs w:val="22"/>
          <w:lang w:eastAsia="en-US"/>
        </w:rPr>
        <w:t xml:space="preserve">hould be </w:t>
      </w:r>
      <w:r w:rsidR="00456520">
        <w:rPr>
          <w:rFonts w:asciiTheme="minorHAnsi" w:hAnsiTheme="minorHAnsi"/>
          <w:sz w:val="22"/>
          <w:szCs w:val="22"/>
          <w:lang w:eastAsia="en-US"/>
        </w:rPr>
        <w:t xml:space="preserve">completed after the UVic </w:t>
      </w:r>
      <w:r w:rsidR="00457ED7">
        <w:rPr>
          <w:rFonts w:asciiTheme="minorHAnsi" w:hAnsiTheme="minorHAnsi"/>
          <w:sz w:val="22"/>
          <w:szCs w:val="22"/>
          <w:lang w:eastAsia="en-US"/>
        </w:rPr>
        <w:t xml:space="preserve">New Degree Template has been submitted for review and approval to the Senate Committee on Planning. </w:t>
      </w:r>
    </w:p>
    <w:p w:rsidR="00B2188D" w:rsidRDefault="006A5592" w:rsidP="00B2188D">
      <w:pPr>
        <w:numPr>
          <w:ilvl w:val="0"/>
          <w:numId w:val="23"/>
        </w:numPr>
        <w:ind w:left="714" w:hanging="357"/>
        <w:rPr>
          <w:sz w:val="22"/>
          <w:szCs w:val="22"/>
        </w:rPr>
      </w:pPr>
      <w:r>
        <w:rPr>
          <w:rFonts w:asciiTheme="minorHAnsi" w:hAnsiTheme="minorHAnsi"/>
          <w:sz w:val="22"/>
          <w:szCs w:val="22"/>
          <w:lang w:eastAsia="en-US"/>
        </w:rPr>
        <w:t xml:space="preserve">Pages </w:t>
      </w:r>
      <w:r w:rsidR="00583C8C">
        <w:rPr>
          <w:rFonts w:asciiTheme="minorHAnsi" w:hAnsiTheme="minorHAnsi"/>
          <w:sz w:val="22"/>
          <w:szCs w:val="22"/>
          <w:lang w:eastAsia="en-US"/>
        </w:rPr>
        <w:t>7</w:t>
      </w:r>
      <w:r>
        <w:rPr>
          <w:rFonts w:asciiTheme="minorHAnsi" w:hAnsiTheme="minorHAnsi"/>
          <w:sz w:val="22"/>
          <w:szCs w:val="22"/>
          <w:lang w:eastAsia="en-US"/>
        </w:rPr>
        <w:t xml:space="preserve"> and </w:t>
      </w:r>
      <w:r w:rsidR="00583C8C">
        <w:rPr>
          <w:rFonts w:asciiTheme="minorHAnsi" w:hAnsiTheme="minorHAnsi"/>
          <w:sz w:val="22"/>
          <w:szCs w:val="22"/>
          <w:lang w:eastAsia="en-US"/>
        </w:rPr>
        <w:t>8</w:t>
      </w:r>
      <w:r>
        <w:rPr>
          <w:rFonts w:asciiTheme="minorHAnsi" w:hAnsiTheme="minorHAnsi"/>
          <w:sz w:val="22"/>
          <w:szCs w:val="22"/>
          <w:lang w:eastAsia="en-US"/>
        </w:rPr>
        <w:t xml:space="preserve"> of </w:t>
      </w:r>
      <w:r w:rsidR="00B2188D" w:rsidRPr="00E20ADF">
        <w:rPr>
          <w:rFonts w:asciiTheme="minorHAnsi" w:hAnsiTheme="minorHAnsi"/>
          <w:sz w:val="22"/>
          <w:szCs w:val="22"/>
          <w:lang w:eastAsia="en-US"/>
        </w:rPr>
        <w:t>the template are the submission guidelines.  The submission guide</w:t>
      </w:r>
      <w:r w:rsidR="00B2188D">
        <w:rPr>
          <w:rFonts w:asciiTheme="minorHAnsi" w:hAnsiTheme="minorHAnsi"/>
          <w:sz w:val="22"/>
          <w:szCs w:val="22"/>
          <w:lang w:eastAsia="en-US"/>
        </w:rPr>
        <w:t>line</w:t>
      </w:r>
      <w:r w:rsidR="00B2188D" w:rsidRPr="00E20ADF">
        <w:rPr>
          <w:rFonts w:asciiTheme="minorHAnsi" w:hAnsiTheme="minorHAnsi"/>
          <w:sz w:val="22"/>
          <w:szCs w:val="22"/>
          <w:lang w:eastAsia="en-US"/>
        </w:rPr>
        <w:t xml:space="preserve">s detail </w:t>
      </w:r>
      <w:r>
        <w:rPr>
          <w:rFonts w:asciiTheme="minorHAnsi" w:hAnsiTheme="minorHAnsi"/>
          <w:sz w:val="22"/>
          <w:szCs w:val="22"/>
          <w:lang w:eastAsia="en-US"/>
        </w:rPr>
        <w:t xml:space="preserve">how </w:t>
      </w:r>
      <w:r w:rsidR="00B2188D" w:rsidRPr="00E20ADF">
        <w:rPr>
          <w:rFonts w:asciiTheme="minorHAnsi" w:hAnsiTheme="minorHAnsi"/>
          <w:sz w:val="22"/>
          <w:szCs w:val="22"/>
          <w:lang w:eastAsia="en-US"/>
        </w:rPr>
        <w:t xml:space="preserve">to demonstrate the program meets each criterion.  </w:t>
      </w:r>
    </w:p>
    <w:p w:rsidR="00FD359C" w:rsidRPr="00B2188D" w:rsidRDefault="00457ED7" w:rsidP="00B2188D">
      <w:pPr>
        <w:numPr>
          <w:ilvl w:val="0"/>
          <w:numId w:val="23"/>
        </w:numPr>
        <w:ind w:left="714" w:hanging="357"/>
        <w:rPr>
          <w:sz w:val="22"/>
          <w:szCs w:val="22"/>
        </w:rPr>
      </w:pPr>
      <w:r w:rsidRPr="00B2188D">
        <w:rPr>
          <w:rFonts w:asciiTheme="minorHAnsi" w:hAnsiTheme="minorHAnsi"/>
          <w:sz w:val="22"/>
          <w:szCs w:val="22"/>
          <w:lang w:eastAsia="en-US"/>
        </w:rPr>
        <w:t>C</w:t>
      </w:r>
      <w:r w:rsidR="002A54A4" w:rsidRPr="00B2188D">
        <w:rPr>
          <w:rFonts w:asciiTheme="minorHAnsi" w:hAnsiTheme="minorHAnsi"/>
          <w:sz w:val="22"/>
          <w:szCs w:val="22"/>
          <w:lang w:eastAsia="en-US"/>
        </w:rPr>
        <w:t>omplete this</w:t>
      </w:r>
      <w:r w:rsidR="00DF6440" w:rsidRPr="00B2188D">
        <w:rPr>
          <w:rFonts w:asciiTheme="minorHAnsi" w:hAnsiTheme="minorHAnsi"/>
          <w:sz w:val="22"/>
          <w:szCs w:val="22"/>
          <w:lang w:eastAsia="en-US"/>
        </w:rPr>
        <w:t xml:space="preserve"> template to ensure that all necessary information is provided for the </w:t>
      </w:r>
      <w:r w:rsidR="00214E5B">
        <w:rPr>
          <w:rFonts w:asciiTheme="minorHAnsi" w:hAnsiTheme="minorHAnsi"/>
          <w:sz w:val="22"/>
          <w:szCs w:val="22"/>
          <w:lang w:eastAsia="en-US"/>
        </w:rPr>
        <w:t>Degree Quality Assessment Board</w:t>
      </w:r>
      <w:r w:rsidR="00DF6440" w:rsidRPr="00B2188D">
        <w:rPr>
          <w:rFonts w:asciiTheme="minorHAnsi" w:hAnsiTheme="minorHAnsi"/>
          <w:sz w:val="22"/>
          <w:szCs w:val="22"/>
          <w:lang w:eastAsia="en-US"/>
        </w:rPr>
        <w:t xml:space="preserve"> </w:t>
      </w:r>
      <w:r w:rsidR="007B4E01" w:rsidRPr="00B2188D">
        <w:rPr>
          <w:rFonts w:asciiTheme="minorHAnsi" w:hAnsiTheme="minorHAnsi"/>
          <w:sz w:val="22"/>
          <w:szCs w:val="22"/>
          <w:lang w:eastAsia="en-US"/>
        </w:rPr>
        <w:t>review</w:t>
      </w:r>
      <w:r w:rsidR="00DF6440" w:rsidRPr="00B2188D">
        <w:rPr>
          <w:rFonts w:asciiTheme="minorHAnsi" w:hAnsiTheme="minorHAnsi"/>
          <w:sz w:val="22"/>
          <w:szCs w:val="22"/>
          <w:lang w:eastAsia="en-US"/>
        </w:rPr>
        <w:t>.</w:t>
      </w:r>
      <w:r w:rsidR="00FD359C" w:rsidRPr="00B2188D">
        <w:rPr>
          <w:rFonts w:asciiTheme="minorHAnsi" w:hAnsiTheme="minorHAnsi"/>
          <w:sz w:val="22"/>
          <w:szCs w:val="22"/>
          <w:lang w:eastAsia="en-US"/>
        </w:rPr>
        <w:t xml:space="preserve">  </w:t>
      </w:r>
    </w:p>
    <w:p w:rsidR="00DF6440" w:rsidRPr="00DC153C" w:rsidRDefault="00DF6440" w:rsidP="00DC153C">
      <w:pPr>
        <w:numPr>
          <w:ilvl w:val="0"/>
          <w:numId w:val="23"/>
        </w:numPr>
        <w:contextualSpacing/>
        <w:rPr>
          <w:rFonts w:asciiTheme="minorHAnsi" w:hAnsiTheme="minorHAnsi"/>
          <w:sz w:val="22"/>
          <w:szCs w:val="22"/>
          <w:lang w:eastAsia="en-US"/>
        </w:rPr>
      </w:pPr>
      <w:r w:rsidRPr="00DC153C">
        <w:rPr>
          <w:rFonts w:asciiTheme="minorHAnsi" w:hAnsiTheme="minorHAnsi"/>
          <w:sz w:val="22"/>
          <w:szCs w:val="22"/>
          <w:lang w:eastAsia="en-US"/>
        </w:rPr>
        <w:t>Supporting letters, surveys and other documentary evidence shoul</w:t>
      </w:r>
      <w:r w:rsidR="001821D3" w:rsidRPr="00DC153C">
        <w:rPr>
          <w:rFonts w:asciiTheme="minorHAnsi" w:hAnsiTheme="minorHAnsi"/>
          <w:sz w:val="22"/>
          <w:szCs w:val="22"/>
          <w:lang w:eastAsia="en-US"/>
        </w:rPr>
        <w:t>d be included as an appendix.</w:t>
      </w:r>
    </w:p>
    <w:p w:rsidR="00031DA5" w:rsidRPr="00E20ADF" w:rsidRDefault="001821D3" w:rsidP="00031DA5">
      <w:pPr>
        <w:numPr>
          <w:ilvl w:val="0"/>
          <w:numId w:val="23"/>
        </w:numPr>
        <w:contextualSpacing/>
        <w:rPr>
          <w:rFonts w:asciiTheme="minorHAnsi" w:hAnsiTheme="minorHAnsi"/>
          <w:sz w:val="22"/>
          <w:szCs w:val="22"/>
          <w:lang w:eastAsia="en-US"/>
        </w:rPr>
      </w:pPr>
      <w:r w:rsidRPr="00E20ADF">
        <w:rPr>
          <w:rFonts w:asciiTheme="minorHAnsi" w:hAnsiTheme="minorHAnsi"/>
          <w:sz w:val="22"/>
          <w:szCs w:val="22"/>
          <w:lang w:eastAsia="en-US"/>
        </w:rPr>
        <w:t>Use “n/a” or “non-applicable” for a criterion that does not apply and add a brief rationale</w:t>
      </w:r>
      <w:r w:rsidR="00031DA5" w:rsidRPr="00E20ADF">
        <w:rPr>
          <w:rFonts w:asciiTheme="minorHAnsi" w:hAnsiTheme="minorHAnsi"/>
          <w:sz w:val="22"/>
          <w:szCs w:val="22"/>
          <w:lang w:eastAsia="en-US"/>
        </w:rPr>
        <w:t>.</w:t>
      </w:r>
    </w:p>
    <w:p w:rsidR="002A54A4" w:rsidRPr="00E20ADF" w:rsidRDefault="00457ED7" w:rsidP="00E20ADF">
      <w:pPr>
        <w:numPr>
          <w:ilvl w:val="0"/>
          <w:numId w:val="23"/>
        </w:numPr>
        <w:ind w:left="714" w:hanging="357"/>
        <w:rPr>
          <w:rFonts w:asciiTheme="minorHAnsi" w:hAnsiTheme="minorHAnsi"/>
          <w:sz w:val="22"/>
          <w:szCs w:val="22"/>
          <w:lang w:eastAsia="en-US"/>
        </w:rPr>
      </w:pPr>
      <w:r>
        <w:rPr>
          <w:rFonts w:asciiTheme="minorHAnsi" w:hAnsiTheme="minorHAnsi"/>
          <w:sz w:val="22"/>
          <w:szCs w:val="22"/>
          <w:lang w:eastAsia="en-US"/>
        </w:rPr>
        <w:t>B</w:t>
      </w:r>
      <w:r w:rsidR="002A54A4" w:rsidRPr="00E20ADF">
        <w:rPr>
          <w:rFonts w:asciiTheme="minorHAnsi" w:hAnsiTheme="minorHAnsi"/>
          <w:sz w:val="22"/>
          <w:szCs w:val="22"/>
          <w:lang w:eastAsia="en-US"/>
        </w:rPr>
        <w:t>e concise</w:t>
      </w:r>
      <w:r>
        <w:rPr>
          <w:rFonts w:asciiTheme="minorHAnsi" w:hAnsiTheme="minorHAnsi"/>
          <w:sz w:val="22"/>
          <w:szCs w:val="22"/>
          <w:lang w:eastAsia="en-US"/>
        </w:rPr>
        <w:t xml:space="preserve">.  When completed this </w:t>
      </w:r>
      <w:r w:rsidR="002A54A4" w:rsidRPr="00E20ADF">
        <w:rPr>
          <w:rFonts w:asciiTheme="minorHAnsi" w:hAnsiTheme="minorHAnsi"/>
          <w:sz w:val="22"/>
          <w:szCs w:val="22"/>
          <w:lang w:eastAsia="en-US"/>
        </w:rPr>
        <w:t>should not exceed 12 pages</w:t>
      </w:r>
      <w:r>
        <w:rPr>
          <w:rFonts w:asciiTheme="minorHAnsi" w:hAnsiTheme="minorHAnsi"/>
          <w:sz w:val="22"/>
          <w:szCs w:val="22"/>
          <w:lang w:eastAsia="en-US"/>
        </w:rPr>
        <w:t xml:space="preserve"> (</w:t>
      </w:r>
      <w:r w:rsidR="002A54A4" w:rsidRPr="00E20ADF">
        <w:rPr>
          <w:rFonts w:asciiTheme="minorHAnsi" w:hAnsiTheme="minorHAnsi"/>
          <w:sz w:val="22"/>
          <w:szCs w:val="22"/>
          <w:lang w:eastAsia="en-US"/>
        </w:rPr>
        <w:t>4,0</w:t>
      </w:r>
      <w:r w:rsidR="00AC5A26" w:rsidRPr="00E20ADF">
        <w:rPr>
          <w:rFonts w:asciiTheme="minorHAnsi" w:hAnsiTheme="minorHAnsi"/>
          <w:sz w:val="22"/>
          <w:szCs w:val="22"/>
          <w:lang w:eastAsia="en-US"/>
        </w:rPr>
        <w:t>00 words</w:t>
      </w:r>
      <w:r>
        <w:rPr>
          <w:rFonts w:asciiTheme="minorHAnsi" w:hAnsiTheme="minorHAnsi"/>
          <w:sz w:val="22"/>
          <w:szCs w:val="22"/>
          <w:lang w:eastAsia="en-US"/>
        </w:rPr>
        <w:t>)</w:t>
      </w:r>
      <w:r w:rsidR="00AC5A26" w:rsidRPr="00E20ADF">
        <w:rPr>
          <w:rFonts w:asciiTheme="minorHAnsi" w:hAnsiTheme="minorHAnsi"/>
          <w:sz w:val="22"/>
          <w:szCs w:val="22"/>
          <w:lang w:eastAsia="en-US"/>
        </w:rPr>
        <w:t>, excluding appendices.</w:t>
      </w:r>
    </w:p>
    <w:p w:rsidR="0054353E" w:rsidRDefault="0054353E" w:rsidP="0054353E">
      <w:pPr>
        <w:contextualSpacing/>
        <w:rPr>
          <w:rFonts w:asciiTheme="minorHAnsi" w:hAnsiTheme="minorHAnsi"/>
          <w:sz w:val="21"/>
          <w:szCs w:val="21"/>
          <w:lang w:eastAsia="en-US"/>
        </w:rPr>
      </w:pPr>
    </w:p>
    <w:tbl>
      <w:tblPr>
        <w:tblStyle w:val="TableGrid"/>
        <w:tblW w:w="5000" w:type="pct"/>
        <w:jc w:val="center"/>
        <w:shd w:val="clear" w:color="auto" w:fill="D9D9D9" w:themeFill="background1" w:themeFillShade="D9"/>
        <w:tblLook w:val="04A0" w:firstRow="1" w:lastRow="0" w:firstColumn="1" w:lastColumn="0" w:noHBand="0" w:noVBand="1"/>
      </w:tblPr>
      <w:tblGrid>
        <w:gridCol w:w="5395"/>
        <w:gridCol w:w="5395"/>
      </w:tblGrid>
      <w:tr w:rsidR="00031DA5" w:rsidRPr="000C3308" w:rsidTr="00271253">
        <w:trPr>
          <w:jc w:val="center"/>
        </w:trPr>
        <w:tc>
          <w:tcPr>
            <w:tcW w:w="2500" w:type="pct"/>
            <w:shd w:val="clear" w:color="auto" w:fill="D9D9D9" w:themeFill="background1" w:themeFillShade="D9"/>
          </w:tcPr>
          <w:p w:rsidR="00031DA5" w:rsidRPr="000C3308" w:rsidRDefault="00031DA5" w:rsidP="00E757F9">
            <w:pPr>
              <w:spacing w:before="120" w:after="120"/>
            </w:pPr>
            <w:r w:rsidRPr="008D55E0">
              <w:rPr>
                <w:color w:val="0070C0"/>
              </w:rPr>
              <w:t>INSTITUTION:</w:t>
            </w:r>
            <w:r w:rsidR="00280EB9">
              <w:rPr>
                <w:color w:val="0070C0"/>
              </w:rPr>
              <w:t xml:space="preserve"> </w:t>
            </w:r>
          </w:p>
        </w:tc>
        <w:tc>
          <w:tcPr>
            <w:tcW w:w="2500" w:type="pct"/>
            <w:shd w:val="clear" w:color="auto" w:fill="D9D9D9" w:themeFill="background1" w:themeFillShade="D9"/>
          </w:tcPr>
          <w:p w:rsidR="00031DA5" w:rsidRPr="000C3308" w:rsidRDefault="00031DA5" w:rsidP="00E757F9">
            <w:pPr>
              <w:spacing w:before="120" w:after="120"/>
            </w:pPr>
            <w:r>
              <w:rPr>
                <w:color w:val="0070C0"/>
              </w:rPr>
              <w:t xml:space="preserve">PSIPS </w:t>
            </w:r>
            <w:r w:rsidRPr="008D55E0">
              <w:rPr>
                <w:color w:val="0070C0"/>
              </w:rPr>
              <w:t xml:space="preserve">PROPOSAL #: </w:t>
            </w:r>
          </w:p>
        </w:tc>
      </w:tr>
      <w:tr w:rsidR="00031DA5" w:rsidRPr="000C3308" w:rsidTr="00271253">
        <w:trPr>
          <w:jc w:val="center"/>
        </w:trPr>
        <w:tc>
          <w:tcPr>
            <w:tcW w:w="5000" w:type="pct"/>
            <w:gridSpan w:val="2"/>
            <w:shd w:val="clear" w:color="auto" w:fill="D9D9D9" w:themeFill="background1" w:themeFillShade="D9"/>
          </w:tcPr>
          <w:p w:rsidR="00031DA5" w:rsidRPr="000C3308" w:rsidRDefault="00031DA5" w:rsidP="00E757F9">
            <w:pPr>
              <w:spacing w:before="120" w:after="120"/>
            </w:pPr>
            <w:r w:rsidRPr="008D55E0">
              <w:rPr>
                <w:color w:val="0070C0"/>
              </w:rPr>
              <w:t xml:space="preserve">PROPOSED DEGREE: </w:t>
            </w:r>
          </w:p>
        </w:tc>
      </w:tr>
    </w:tbl>
    <w:p w:rsidR="00C75532" w:rsidRDefault="00C75532" w:rsidP="0054353E">
      <w:pPr>
        <w:contextualSpacing/>
        <w:rPr>
          <w:rFonts w:asciiTheme="minorHAnsi" w:hAnsiTheme="minorHAnsi"/>
          <w:sz w:val="21"/>
          <w:szCs w:val="21"/>
          <w:lang w:eastAsia="en-US"/>
        </w:rPr>
      </w:pPr>
    </w:p>
    <w:p w:rsidR="00041076" w:rsidRDefault="00041076" w:rsidP="00041076">
      <w:pPr>
        <w:pStyle w:val="ListParagraph"/>
        <w:ind w:left="360"/>
        <w:rPr>
          <w:rFonts w:asciiTheme="minorHAnsi" w:hAnsiTheme="minorHAnsi" w:cstheme="minorHAnsi"/>
          <w:color w:val="000000" w:themeColor="text1"/>
        </w:rPr>
      </w:pPr>
      <w:r w:rsidRPr="00992E48">
        <w:rPr>
          <w:rFonts w:asciiTheme="minorHAnsi" w:hAnsiTheme="minorHAnsi" w:cstheme="minorHAnsi"/>
          <w:b/>
          <w:color w:val="000000" w:themeColor="text1"/>
        </w:rPr>
        <w:t>Executive Summary</w:t>
      </w:r>
      <w:r>
        <w:rPr>
          <w:rFonts w:asciiTheme="minorHAnsi" w:hAnsiTheme="minorHAnsi" w:cstheme="minorHAnsi"/>
          <w:color w:val="000000" w:themeColor="text1"/>
        </w:rPr>
        <w:t xml:space="preserve">:  </w:t>
      </w:r>
      <w:r w:rsidRPr="00761372">
        <w:rPr>
          <w:rFonts w:asciiTheme="minorHAnsi" w:hAnsiTheme="minorHAnsi" w:cstheme="minorHAnsi"/>
          <w:color w:val="000000" w:themeColor="text1"/>
        </w:rPr>
        <w:t xml:space="preserve">One page maximum executive summary description of the </w:t>
      </w:r>
      <w:r>
        <w:rPr>
          <w:rFonts w:asciiTheme="minorHAnsi" w:hAnsiTheme="minorHAnsi" w:cstheme="minorHAnsi"/>
          <w:color w:val="000000" w:themeColor="text1"/>
        </w:rPr>
        <w:t xml:space="preserve">proposed </w:t>
      </w:r>
      <w:r w:rsidRPr="00761372">
        <w:rPr>
          <w:rFonts w:asciiTheme="minorHAnsi" w:hAnsiTheme="minorHAnsi" w:cstheme="minorHAnsi"/>
          <w:color w:val="000000" w:themeColor="text1"/>
        </w:rPr>
        <w:t>degree program.</w:t>
      </w:r>
      <w:r>
        <w:rPr>
          <w:rFonts w:asciiTheme="minorHAnsi" w:hAnsiTheme="minorHAnsi" w:cstheme="minorHAnsi"/>
          <w:color w:val="000000" w:themeColor="text1"/>
        </w:rPr>
        <w:t xml:space="preserve"> Include number of program credits, expected time to completion, program concentrations, delivery</w:t>
      </w:r>
      <w:r w:rsidRPr="0096120B">
        <w:rPr>
          <w:rFonts w:asciiTheme="minorHAnsi" w:hAnsiTheme="minorHAnsi" w:cstheme="minorHAnsi"/>
          <w:color w:val="000000" w:themeColor="text1"/>
        </w:rPr>
        <w:t xml:space="preserve"> </w:t>
      </w:r>
      <w:r>
        <w:rPr>
          <w:rFonts w:asciiTheme="minorHAnsi" w:hAnsiTheme="minorHAnsi" w:cstheme="minorHAnsi"/>
          <w:color w:val="000000" w:themeColor="text1"/>
        </w:rPr>
        <w:t>methods, targeted students, learning outcomes, and employment prospects.</w:t>
      </w:r>
    </w:p>
    <w:p w:rsidR="00041076" w:rsidRPr="00562712" w:rsidRDefault="00041076" w:rsidP="00041076">
      <w:pPr>
        <w:rPr>
          <w:rFonts w:asciiTheme="minorHAnsi" w:eastAsia="Arial Unicode MS" w:hAnsiTheme="minorHAnsi" w:cstheme="minorHAnsi"/>
          <w:sz w:val="12"/>
        </w:rPr>
      </w:pPr>
    </w:p>
    <w:p w:rsidR="004705FC" w:rsidRPr="00D369BE" w:rsidRDefault="004705FC">
      <w:pPr>
        <w:spacing w:after="200" w:line="276" w:lineRule="auto"/>
        <w:rPr>
          <w:rFonts w:asciiTheme="minorHAnsi" w:hAnsiTheme="minorHAnsi"/>
          <w:sz w:val="21"/>
          <w:szCs w:val="21"/>
          <w:lang w:eastAsia="en-US"/>
        </w:rPr>
      </w:pPr>
      <w:r>
        <w:rPr>
          <w:rFonts w:asciiTheme="minorHAnsi" w:hAnsiTheme="minorHAnsi"/>
          <w:sz w:val="21"/>
          <w:szCs w:val="21"/>
          <w:lang w:eastAsia="en-US"/>
        </w:rPr>
        <w:br w:type="page"/>
      </w:r>
    </w:p>
    <w:p w:rsidR="00C75532" w:rsidRDefault="00C75532"/>
    <w:tbl>
      <w:tblPr>
        <w:tblStyle w:val="TableGrid"/>
        <w:tblW w:w="5000" w:type="pct"/>
        <w:jc w:val="center"/>
        <w:tblLook w:val="04A0" w:firstRow="1" w:lastRow="0" w:firstColumn="1" w:lastColumn="0" w:noHBand="0" w:noVBand="1"/>
      </w:tblPr>
      <w:tblGrid>
        <w:gridCol w:w="2692"/>
        <w:gridCol w:w="8098"/>
      </w:tblGrid>
      <w:tr w:rsidR="003A3F59" w:rsidRPr="000C3308" w:rsidTr="006E4772">
        <w:trPr>
          <w:jc w:val="center"/>
        </w:trPr>
        <w:tc>
          <w:tcPr>
            <w:tcW w:w="5000" w:type="pct"/>
            <w:gridSpan w:val="2"/>
          </w:tcPr>
          <w:p w:rsidR="003A3F59" w:rsidRPr="00C75532" w:rsidRDefault="003A3F59" w:rsidP="006E4772">
            <w:pPr>
              <w:keepNext/>
              <w:spacing w:before="120" w:after="120"/>
              <w:jc w:val="center"/>
              <w:rPr>
                <w:rFonts w:ascii="Palatino Linotype" w:eastAsia="Arial Unicode MS" w:hAnsi="Palatino Linotype" w:cs="Arial Unicode MS"/>
                <w:b/>
                <w:bCs/>
                <w:iCs/>
                <w:color w:val="0033CC"/>
                <w:spacing w:val="-2"/>
              </w:rPr>
            </w:pPr>
            <w:r w:rsidRPr="00C75532">
              <w:rPr>
                <w:rFonts w:ascii="Palatino Linotype" w:eastAsia="Arial Unicode MS" w:hAnsi="Palatino Linotype" w:cs="Arial Unicode MS"/>
                <w:b/>
                <w:bCs/>
                <w:iCs/>
                <w:color w:val="0033CC"/>
                <w:spacing w:val="-2"/>
              </w:rPr>
              <w:t>INSTITUTIONAL MANDATE / CAPACITY</w:t>
            </w:r>
          </w:p>
          <w:p w:rsidR="003A3F59" w:rsidRPr="00EB5F6C" w:rsidRDefault="003A3F59" w:rsidP="006E4772">
            <w:pPr>
              <w:spacing w:after="120"/>
              <w:rPr>
                <w:rFonts w:ascii="Calibri" w:hAnsi="Calibri" w:cs="Calibri"/>
                <w:color w:val="000000"/>
                <w:spacing w:val="-2"/>
                <w:sz w:val="22"/>
                <w:szCs w:val="22"/>
              </w:rPr>
            </w:pPr>
            <w:r w:rsidRPr="00C75532">
              <w:rPr>
                <w:rFonts w:ascii="Calibri" w:hAnsi="Calibri" w:cs="Calibri"/>
                <w:b/>
                <w:bCs/>
                <w:i/>
                <w:iCs/>
                <w:color w:val="0033CC"/>
                <w:spacing w:val="-2"/>
                <w:sz w:val="22"/>
                <w:szCs w:val="22"/>
              </w:rPr>
              <w:t xml:space="preserve">STANDARD:  </w:t>
            </w:r>
            <w:r w:rsidRPr="00DF3BCA">
              <w:rPr>
                <w:rFonts w:ascii="Calibri" w:hAnsi="Calibri" w:cs="Calibri"/>
                <w:b/>
                <w:bCs/>
                <w:i/>
                <w:iCs/>
                <w:color w:val="000000"/>
                <w:spacing w:val="-2"/>
                <w:sz w:val="22"/>
                <w:szCs w:val="22"/>
              </w:rPr>
              <w:t>The institution must establish that it has the mandate and capacity to offer the proposed degree program</w:t>
            </w:r>
            <w:r w:rsidRPr="00DF3BCA">
              <w:rPr>
                <w:rFonts w:ascii="Calibri" w:hAnsi="Calibri" w:cs="Calibri"/>
                <w:color w:val="000000"/>
                <w:spacing w:val="-2"/>
                <w:sz w:val="22"/>
                <w:szCs w:val="22"/>
              </w:rPr>
              <w:t>.</w:t>
            </w:r>
          </w:p>
        </w:tc>
      </w:tr>
      <w:tr w:rsidR="00AF1D4F" w:rsidRPr="00C676CF" w:rsidTr="00AF1D4F">
        <w:trPr>
          <w:jc w:val="center"/>
        </w:trPr>
        <w:tc>
          <w:tcPr>
            <w:tcW w:w="2049" w:type="pct"/>
            <w:shd w:val="clear" w:color="auto" w:fill="C6D9F1" w:themeFill="text2" w:themeFillTint="33"/>
          </w:tcPr>
          <w:p w:rsidR="00AF1D4F" w:rsidRPr="00280EB9" w:rsidRDefault="00AF1D4F" w:rsidP="006E4772">
            <w:pPr>
              <w:spacing w:before="120" w:after="120"/>
              <w:rPr>
                <w:rFonts w:asciiTheme="minorHAnsi" w:hAnsiTheme="minorHAnsi" w:cstheme="minorHAnsi"/>
                <w:sz w:val="22"/>
              </w:rPr>
            </w:pPr>
            <w:r w:rsidRPr="00280EB9">
              <w:rPr>
                <w:rFonts w:asciiTheme="minorHAnsi" w:hAnsiTheme="minorHAnsi" w:cstheme="minorHAnsi"/>
                <w:sz w:val="22"/>
              </w:rPr>
              <w:t>CRITERIA:</w:t>
            </w:r>
          </w:p>
        </w:tc>
        <w:tc>
          <w:tcPr>
            <w:tcW w:w="2951" w:type="pct"/>
            <w:shd w:val="clear" w:color="auto" w:fill="C6D9F1" w:themeFill="text2" w:themeFillTint="33"/>
          </w:tcPr>
          <w:p w:rsidR="00AF1D4F" w:rsidRPr="00280EB9" w:rsidRDefault="00C676CF" w:rsidP="006E4772">
            <w:pPr>
              <w:spacing w:before="120" w:after="120"/>
              <w:rPr>
                <w:rFonts w:asciiTheme="minorHAnsi" w:hAnsiTheme="minorHAnsi" w:cstheme="minorHAnsi"/>
                <w:sz w:val="22"/>
              </w:rPr>
            </w:pPr>
            <w:r>
              <w:rPr>
                <w:rFonts w:asciiTheme="minorHAnsi" w:hAnsiTheme="minorHAnsi" w:cstheme="minorHAnsi"/>
                <w:sz w:val="22"/>
              </w:rPr>
              <w:t>COMMENTS:</w:t>
            </w:r>
          </w:p>
        </w:tc>
      </w:tr>
      <w:tr w:rsidR="003A3F59" w:rsidRPr="000C3308" w:rsidTr="006E4772">
        <w:trPr>
          <w:jc w:val="center"/>
        </w:trPr>
        <w:tc>
          <w:tcPr>
            <w:tcW w:w="5000" w:type="pct"/>
            <w:gridSpan w:val="2"/>
            <w:shd w:val="clear" w:color="auto" w:fill="auto"/>
          </w:tcPr>
          <w:p w:rsidR="003A3F59" w:rsidRPr="00EB5F6C" w:rsidRDefault="003A3F59" w:rsidP="006E4772">
            <w:pPr>
              <w:numPr>
                <w:ilvl w:val="0"/>
                <w:numId w:val="16"/>
              </w:numPr>
              <w:tabs>
                <w:tab w:val="left" w:pos="851"/>
              </w:tabs>
              <w:spacing w:before="120" w:after="120"/>
              <w:ind w:left="284" w:hanging="284"/>
              <w:rPr>
                <w:rFonts w:ascii="Calibri" w:eastAsiaTheme="minorEastAsia" w:hAnsi="Calibri" w:cs="Calibri"/>
                <w:b/>
                <w:i/>
                <w:spacing w:val="-2"/>
                <w:sz w:val="22"/>
                <w:szCs w:val="22"/>
              </w:rPr>
            </w:pPr>
            <w:r w:rsidRPr="00EB5F6C">
              <w:rPr>
                <w:rFonts w:ascii="Calibri" w:eastAsiaTheme="minorEastAsia" w:hAnsi="Calibri" w:cs="Calibri"/>
                <w:b/>
                <w:i/>
                <w:spacing w:val="-2"/>
                <w:sz w:val="22"/>
                <w:szCs w:val="22"/>
              </w:rPr>
              <w:t>Mandate</w:t>
            </w:r>
          </w:p>
        </w:tc>
      </w:tr>
      <w:tr w:rsidR="00AF1D4F" w:rsidRPr="000C3308" w:rsidTr="00AF1D4F">
        <w:trPr>
          <w:jc w:val="center"/>
        </w:trPr>
        <w:tc>
          <w:tcPr>
            <w:tcW w:w="2049" w:type="pct"/>
          </w:tcPr>
          <w:p w:rsidR="00AF1D4F" w:rsidRPr="00EB5F6C" w:rsidRDefault="00FC0497" w:rsidP="0002476F">
            <w:pPr>
              <w:spacing w:before="60" w:after="60"/>
              <w:rPr>
                <w:rFonts w:ascii="Calibri" w:eastAsiaTheme="minorEastAsia" w:hAnsi="Calibri" w:cs="Calibri"/>
                <w:b/>
                <w:spacing w:val="-2"/>
                <w:sz w:val="22"/>
                <w:szCs w:val="22"/>
              </w:rPr>
            </w:pPr>
            <w:r w:rsidRPr="00FC0497">
              <w:rPr>
                <w:rFonts w:ascii="Calibri" w:eastAsiaTheme="minorEastAsia" w:hAnsi="Calibri" w:cs="Calibri"/>
                <w:spacing w:val="-2"/>
                <w:sz w:val="22"/>
                <w:szCs w:val="22"/>
              </w:rPr>
              <w:t>How does the proposed program fit within the mandate of the institution?</w:t>
            </w:r>
          </w:p>
        </w:tc>
        <w:tc>
          <w:tcPr>
            <w:tcW w:w="2951" w:type="pct"/>
          </w:tcPr>
          <w:p w:rsidR="003C59C8" w:rsidRDefault="003C59C8" w:rsidP="008D17EE">
            <w:pPr>
              <w:keepNext/>
              <w:keepLines/>
              <w:spacing w:before="60" w:after="60"/>
              <w:rPr>
                <w:rFonts w:asciiTheme="minorHAnsi" w:hAnsiTheme="minorHAnsi" w:cstheme="minorHAnsi"/>
                <w:sz w:val="22"/>
                <w:szCs w:val="22"/>
              </w:rPr>
            </w:pPr>
            <w:r>
              <w:rPr>
                <w:rFonts w:asciiTheme="minorHAnsi" w:hAnsiTheme="minorHAnsi" w:cstheme="minorHAnsi"/>
                <w:sz w:val="22"/>
                <w:szCs w:val="22"/>
              </w:rPr>
              <w:t>See the University of Victoria Mandate Letter at</w:t>
            </w:r>
          </w:p>
          <w:p w:rsidR="00AF1D4F" w:rsidRPr="008D17EE" w:rsidRDefault="00F13B6E" w:rsidP="008D17EE">
            <w:pPr>
              <w:keepNext/>
              <w:keepLines/>
              <w:spacing w:before="60" w:after="60"/>
              <w:rPr>
                <w:rFonts w:asciiTheme="minorHAnsi" w:hAnsiTheme="minorHAnsi" w:cstheme="minorHAnsi"/>
                <w:sz w:val="22"/>
                <w:szCs w:val="22"/>
              </w:rPr>
            </w:pPr>
            <w:hyperlink r:id="rId8" w:history="1">
              <w:r w:rsidR="00214E5B" w:rsidRPr="009A36C7">
                <w:rPr>
                  <w:rStyle w:val="Hyperlink"/>
                  <w:rFonts w:asciiTheme="minorHAnsi" w:hAnsiTheme="minorHAnsi" w:cstheme="minorHAnsi"/>
                  <w:sz w:val="22"/>
                  <w:szCs w:val="22"/>
                </w:rPr>
                <w:t>https://www.uvic.ca/universitysecretary/governors/govtletterofexpectations/index.php</w:t>
              </w:r>
            </w:hyperlink>
            <w:r w:rsidR="00214E5B">
              <w:rPr>
                <w:rFonts w:asciiTheme="minorHAnsi" w:hAnsiTheme="minorHAnsi" w:cstheme="minorHAnsi"/>
                <w:sz w:val="22"/>
                <w:szCs w:val="22"/>
              </w:rPr>
              <w:t xml:space="preserve"> </w:t>
            </w:r>
          </w:p>
        </w:tc>
      </w:tr>
      <w:tr w:rsidR="00AF1D4F" w:rsidRPr="000C3308" w:rsidTr="00AF1D4F">
        <w:trPr>
          <w:jc w:val="center"/>
        </w:trPr>
        <w:tc>
          <w:tcPr>
            <w:tcW w:w="2049" w:type="pct"/>
          </w:tcPr>
          <w:p w:rsidR="00AF1D4F" w:rsidRPr="00EB5F6C" w:rsidRDefault="00C4729D" w:rsidP="0002476F">
            <w:pPr>
              <w:spacing w:before="60" w:after="60"/>
              <w:rPr>
                <w:rFonts w:ascii="Calibri" w:eastAsiaTheme="minorEastAsia" w:hAnsi="Calibri" w:cs="Calibri"/>
                <w:b/>
                <w:spacing w:val="-2"/>
                <w:sz w:val="22"/>
                <w:szCs w:val="22"/>
              </w:rPr>
            </w:pPr>
            <w:r>
              <w:rPr>
                <w:rFonts w:ascii="Calibri" w:eastAsiaTheme="minorEastAsia" w:hAnsi="Calibri" w:cs="Calibri"/>
                <w:spacing w:val="-2"/>
                <w:sz w:val="22"/>
                <w:szCs w:val="22"/>
              </w:rPr>
              <w:t xml:space="preserve">How </w:t>
            </w:r>
            <w:r w:rsidR="00327FDA">
              <w:rPr>
                <w:rFonts w:ascii="Calibri" w:eastAsiaTheme="minorEastAsia" w:hAnsi="Calibri" w:cs="Calibri"/>
                <w:spacing w:val="-2"/>
                <w:sz w:val="22"/>
                <w:szCs w:val="22"/>
              </w:rPr>
              <w:t>does</w:t>
            </w:r>
            <w:r w:rsidRPr="00A06075">
              <w:rPr>
                <w:rFonts w:ascii="Calibri" w:eastAsiaTheme="minorEastAsia" w:hAnsi="Calibri" w:cs="Calibri"/>
                <w:spacing w:val="-2"/>
                <w:sz w:val="22"/>
                <w:szCs w:val="22"/>
              </w:rPr>
              <w:t xml:space="preserve"> </w:t>
            </w:r>
            <w:r w:rsidR="00AF1D4F" w:rsidRPr="00A06075">
              <w:rPr>
                <w:rFonts w:ascii="Calibri" w:eastAsiaTheme="minorEastAsia" w:hAnsi="Calibri" w:cs="Calibri"/>
                <w:spacing w:val="-2"/>
                <w:sz w:val="22"/>
                <w:szCs w:val="22"/>
              </w:rPr>
              <w:t xml:space="preserve">the proposed program support the </w:t>
            </w:r>
            <w:r w:rsidR="00AF1D4F" w:rsidRPr="00A06075">
              <w:rPr>
                <w:rFonts w:ascii="Calibri" w:eastAsiaTheme="minorEastAsia" w:hAnsi="Calibri" w:cs="Calibri"/>
                <w:spacing w:val="-3"/>
                <w:sz w:val="22"/>
                <w:szCs w:val="22"/>
              </w:rPr>
              <w:t>current academic and strategic plan</w:t>
            </w:r>
            <w:r w:rsidR="00AF1D4F" w:rsidRPr="00A06075">
              <w:rPr>
                <w:rFonts w:ascii="Calibri" w:eastAsiaTheme="minorEastAsia" w:hAnsi="Calibri" w:cs="Calibri"/>
                <w:spacing w:val="-2"/>
                <w:sz w:val="22"/>
                <w:szCs w:val="22"/>
              </w:rPr>
              <w:t xml:space="preserve"> of the institution?</w:t>
            </w:r>
          </w:p>
        </w:tc>
        <w:tc>
          <w:tcPr>
            <w:tcW w:w="2951" w:type="pct"/>
          </w:tcPr>
          <w:p w:rsidR="00AF1D4F" w:rsidRDefault="004F25A8" w:rsidP="004F25A8">
            <w:pPr>
              <w:keepNext/>
              <w:keepLines/>
              <w:spacing w:before="60" w:after="60"/>
              <w:rPr>
                <w:rFonts w:asciiTheme="minorHAnsi" w:hAnsiTheme="minorHAnsi" w:cstheme="minorHAnsi"/>
                <w:sz w:val="22"/>
                <w:szCs w:val="22"/>
              </w:rPr>
            </w:pPr>
            <w:r>
              <w:rPr>
                <w:rFonts w:asciiTheme="minorHAnsi" w:hAnsiTheme="minorHAnsi" w:cstheme="minorHAnsi"/>
                <w:sz w:val="22"/>
                <w:szCs w:val="22"/>
              </w:rPr>
              <w:t>Consult the UVic Strategic Framework at</w:t>
            </w:r>
          </w:p>
          <w:p w:rsidR="004F25A8" w:rsidRPr="004F25A8" w:rsidRDefault="00F13B6E" w:rsidP="004F25A8">
            <w:pPr>
              <w:keepNext/>
              <w:keepLines/>
              <w:spacing w:before="60" w:after="60"/>
              <w:rPr>
                <w:rFonts w:asciiTheme="minorHAnsi" w:hAnsiTheme="minorHAnsi" w:cstheme="minorHAnsi"/>
                <w:sz w:val="22"/>
                <w:szCs w:val="22"/>
              </w:rPr>
            </w:pPr>
            <w:hyperlink r:id="rId9" w:history="1">
              <w:r w:rsidR="00214E5B" w:rsidRPr="009A36C7">
                <w:rPr>
                  <w:rStyle w:val="Hyperlink"/>
                  <w:rFonts w:asciiTheme="minorHAnsi" w:hAnsiTheme="minorHAnsi" w:cstheme="minorHAnsi"/>
                  <w:sz w:val="22"/>
                  <w:szCs w:val="22"/>
                </w:rPr>
                <w:t>https://www.uvic.ca/strategicframework/index.php</w:t>
              </w:r>
            </w:hyperlink>
            <w:r w:rsidR="00214E5B">
              <w:rPr>
                <w:rFonts w:asciiTheme="minorHAnsi" w:hAnsiTheme="minorHAnsi" w:cstheme="minorHAnsi"/>
                <w:sz w:val="22"/>
                <w:szCs w:val="22"/>
              </w:rPr>
              <w:t xml:space="preserve"> </w:t>
            </w:r>
          </w:p>
        </w:tc>
      </w:tr>
      <w:tr w:rsidR="00451AE5" w:rsidRPr="000C3308" w:rsidTr="00AF1D4F">
        <w:trPr>
          <w:jc w:val="center"/>
        </w:trPr>
        <w:tc>
          <w:tcPr>
            <w:tcW w:w="2049" w:type="pct"/>
          </w:tcPr>
          <w:p w:rsidR="00451AE5" w:rsidRDefault="00451AE5" w:rsidP="00451AE5">
            <w:pPr>
              <w:spacing w:before="60"/>
              <w:rPr>
                <w:rFonts w:ascii="Calibri" w:eastAsiaTheme="minorEastAsia" w:hAnsi="Calibri" w:cs="Calibri"/>
                <w:spacing w:val="-2"/>
                <w:sz w:val="22"/>
                <w:szCs w:val="22"/>
              </w:rPr>
            </w:pPr>
            <w:r>
              <w:rPr>
                <w:rFonts w:ascii="Calibri" w:eastAsiaTheme="minorEastAsia" w:hAnsi="Calibri" w:cs="Calibri"/>
                <w:spacing w:val="-2"/>
                <w:sz w:val="22"/>
                <w:szCs w:val="22"/>
              </w:rPr>
              <w:t xml:space="preserve">For applied degrees offered under the </w:t>
            </w:r>
            <w:r w:rsidRPr="00451AE5">
              <w:rPr>
                <w:rFonts w:ascii="Calibri" w:eastAsiaTheme="minorEastAsia" w:hAnsi="Calibri" w:cs="Calibri"/>
                <w:i/>
                <w:spacing w:val="-2"/>
                <w:sz w:val="22"/>
                <w:szCs w:val="22"/>
              </w:rPr>
              <w:t>College and Institute Act</w:t>
            </w:r>
            <w:r>
              <w:rPr>
                <w:rFonts w:ascii="Calibri" w:eastAsiaTheme="minorEastAsia" w:hAnsi="Calibri" w:cs="Calibri"/>
                <w:spacing w:val="-2"/>
                <w:sz w:val="22"/>
                <w:szCs w:val="22"/>
              </w:rPr>
              <w:t>:</w:t>
            </w:r>
          </w:p>
          <w:p w:rsidR="00451AE5" w:rsidRDefault="00451AE5" w:rsidP="00451AE5">
            <w:pPr>
              <w:pStyle w:val="ListParagraph"/>
              <w:numPr>
                <w:ilvl w:val="0"/>
                <w:numId w:val="38"/>
              </w:numPr>
              <w:ind w:left="426" w:hanging="284"/>
              <w:contextualSpacing w:val="0"/>
              <w:rPr>
                <w:rFonts w:ascii="Calibri" w:eastAsiaTheme="minorEastAsia" w:hAnsi="Calibri" w:cs="Calibri"/>
                <w:spacing w:val="-2"/>
                <w:sz w:val="22"/>
                <w:szCs w:val="22"/>
              </w:rPr>
            </w:pPr>
            <w:r w:rsidRPr="00451AE5">
              <w:rPr>
                <w:rFonts w:ascii="Calibri" w:eastAsiaTheme="minorEastAsia" w:hAnsi="Calibri" w:cs="Calibri"/>
                <w:spacing w:val="-2"/>
                <w:sz w:val="22"/>
                <w:szCs w:val="22"/>
              </w:rPr>
              <w:t>Does the proposal lead to a specific occupation?</w:t>
            </w:r>
          </w:p>
          <w:p w:rsidR="00451AE5" w:rsidRPr="00451AE5" w:rsidRDefault="00451AE5" w:rsidP="00451AE5">
            <w:pPr>
              <w:pStyle w:val="ListParagraph"/>
              <w:numPr>
                <w:ilvl w:val="0"/>
                <w:numId w:val="38"/>
              </w:numPr>
              <w:spacing w:after="120"/>
              <w:ind w:left="426" w:hanging="284"/>
              <w:contextualSpacing w:val="0"/>
              <w:rPr>
                <w:rFonts w:ascii="Calibri" w:eastAsiaTheme="minorEastAsia" w:hAnsi="Calibri" w:cs="Calibri"/>
                <w:spacing w:val="-2"/>
                <w:sz w:val="22"/>
                <w:szCs w:val="22"/>
              </w:rPr>
            </w:pPr>
            <w:r>
              <w:rPr>
                <w:rFonts w:ascii="Calibri" w:eastAsiaTheme="minorEastAsia" w:hAnsi="Calibri" w:cs="Calibri"/>
                <w:spacing w:val="-2"/>
                <w:sz w:val="22"/>
                <w:szCs w:val="22"/>
              </w:rPr>
              <w:t xml:space="preserve">Does the proposal provide a diploma exit, if appropriate? </w:t>
            </w:r>
          </w:p>
        </w:tc>
        <w:tc>
          <w:tcPr>
            <w:tcW w:w="2951" w:type="pct"/>
          </w:tcPr>
          <w:p w:rsidR="00451AE5" w:rsidRPr="004F25A8" w:rsidRDefault="00451AE5" w:rsidP="004F25A8">
            <w:pPr>
              <w:keepNext/>
              <w:keepLines/>
              <w:spacing w:before="60"/>
              <w:rPr>
                <w:rFonts w:asciiTheme="minorHAnsi" w:hAnsiTheme="minorHAnsi" w:cstheme="minorHAnsi"/>
                <w:sz w:val="22"/>
                <w:szCs w:val="22"/>
              </w:rPr>
            </w:pPr>
          </w:p>
        </w:tc>
      </w:tr>
      <w:tr w:rsidR="003A3F59" w:rsidRPr="000C3308" w:rsidTr="006E4772">
        <w:trPr>
          <w:jc w:val="center"/>
        </w:trPr>
        <w:tc>
          <w:tcPr>
            <w:tcW w:w="5000" w:type="pct"/>
            <w:gridSpan w:val="2"/>
          </w:tcPr>
          <w:p w:rsidR="003A3F59" w:rsidRPr="00EB5F6C" w:rsidRDefault="003A3F59" w:rsidP="006E4772">
            <w:pPr>
              <w:keepNext/>
              <w:numPr>
                <w:ilvl w:val="0"/>
                <w:numId w:val="16"/>
              </w:numPr>
              <w:tabs>
                <w:tab w:val="left" w:pos="851"/>
              </w:tabs>
              <w:spacing w:before="120" w:after="120"/>
              <w:ind w:left="284" w:hanging="284"/>
              <w:rPr>
                <w:rFonts w:ascii="Calibri" w:hAnsi="Calibri" w:cs="Calibri"/>
                <w:b/>
                <w:i/>
                <w:spacing w:val="-2"/>
                <w:sz w:val="22"/>
                <w:szCs w:val="22"/>
              </w:rPr>
            </w:pPr>
            <w:r w:rsidRPr="00EB5F6C">
              <w:rPr>
                <w:rFonts w:ascii="Calibri" w:hAnsi="Calibri" w:cs="Calibri"/>
                <w:b/>
                <w:i/>
                <w:spacing w:val="-2"/>
                <w:sz w:val="22"/>
                <w:szCs w:val="22"/>
              </w:rPr>
              <w:t>Capacity</w:t>
            </w:r>
          </w:p>
        </w:tc>
      </w:tr>
      <w:tr w:rsidR="00AF1D4F" w:rsidRPr="000C3308" w:rsidTr="00AF1D4F">
        <w:trPr>
          <w:jc w:val="center"/>
        </w:trPr>
        <w:tc>
          <w:tcPr>
            <w:tcW w:w="2049" w:type="pct"/>
          </w:tcPr>
          <w:p w:rsidR="00AF1D4F" w:rsidRPr="00EB5F6C" w:rsidRDefault="00207696" w:rsidP="0002476F">
            <w:pPr>
              <w:spacing w:before="60" w:after="60"/>
              <w:rPr>
                <w:rFonts w:ascii="Calibri" w:hAnsi="Calibri"/>
                <w:sz w:val="22"/>
                <w:szCs w:val="22"/>
              </w:rPr>
            </w:pPr>
            <w:r>
              <w:rPr>
                <w:rFonts w:ascii="Calibri" w:hAnsi="Calibri" w:cs="Calibri"/>
                <w:sz w:val="22"/>
                <w:szCs w:val="22"/>
              </w:rPr>
              <w:t>To what extent d</w:t>
            </w:r>
            <w:r w:rsidR="00AF1D4F" w:rsidRPr="00A06075">
              <w:rPr>
                <w:rFonts w:ascii="Calibri" w:hAnsi="Calibri" w:cs="Calibri"/>
                <w:sz w:val="22"/>
                <w:szCs w:val="22"/>
              </w:rPr>
              <w:t xml:space="preserve">oes the </w:t>
            </w:r>
            <w:r w:rsidR="0023027A">
              <w:rPr>
                <w:rFonts w:ascii="Calibri" w:hAnsi="Calibri" w:cs="Calibri"/>
                <w:sz w:val="22"/>
                <w:szCs w:val="22"/>
              </w:rPr>
              <w:t>program build on</w:t>
            </w:r>
            <w:r w:rsidR="0023027A" w:rsidRPr="00A06075">
              <w:rPr>
                <w:rFonts w:ascii="Calibri" w:hAnsi="Calibri" w:cs="Calibri"/>
                <w:sz w:val="22"/>
                <w:szCs w:val="22"/>
              </w:rPr>
              <w:t xml:space="preserve"> </w:t>
            </w:r>
            <w:r w:rsidR="0023027A">
              <w:rPr>
                <w:rFonts w:ascii="Calibri" w:hAnsi="Calibri" w:cs="Calibri"/>
                <w:sz w:val="22"/>
                <w:szCs w:val="22"/>
              </w:rPr>
              <w:t>the institution’s existing</w:t>
            </w:r>
            <w:r w:rsidR="0023027A" w:rsidRPr="00A06075">
              <w:rPr>
                <w:rFonts w:ascii="Calibri" w:hAnsi="Calibri" w:cs="Calibri"/>
                <w:sz w:val="22"/>
                <w:szCs w:val="22"/>
              </w:rPr>
              <w:t xml:space="preserve"> </w:t>
            </w:r>
            <w:r w:rsidR="00AF1D4F" w:rsidRPr="00A06075">
              <w:rPr>
                <w:rFonts w:ascii="Calibri" w:hAnsi="Calibri" w:cs="Calibri"/>
                <w:sz w:val="22"/>
                <w:szCs w:val="22"/>
              </w:rPr>
              <w:t xml:space="preserve">infrastructure, resources and experience </w:t>
            </w:r>
            <w:r w:rsidR="0023027A">
              <w:rPr>
                <w:rFonts w:ascii="Calibri" w:hAnsi="Calibri" w:cs="Calibri"/>
                <w:sz w:val="22"/>
                <w:szCs w:val="22"/>
              </w:rPr>
              <w:t xml:space="preserve">from </w:t>
            </w:r>
            <w:r w:rsidR="00AF1D4F" w:rsidRPr="00A06075">
              <w:rPr>
                <w:rFonts w:ascii="Calibri" w:hAnsi="Calibri" w:cs="Calibri"/>
                <w:sz w:val="22"/>
                <w:szCs w:val="22"/>
              </w:rPr>
              <w:t xml:space="preserve">offering programs in related fields? </w:t>
            </w:r>
          </w:p>
        </w:tc>
        <w:tc>
          <w:tcPr>
            <w:tcW w:w="2951" w:type="pct"/>
          </w:tcPr>
          <w:p w:rsidR="00AF1D4F" w:rsidRPr="004F25A8" w:rsidRDefault="00AF1D4F" w:rsidP="004F25A8">
            <w:pPr>
              <w:spacing w:before="60" w:after="60"/>
              <w:rPr>
                <w:rFonts w:asciiTheme="minorHAnsi" w:hAnsiTheme="minorHAnsi" w:cstheme="minorHAnsi"/>
                <w:sz w:val="22"/>
                <w:szCs w:val="22"/>
              </w:rPr>
            </w:pPr>
          </w:p>
        </w:tc>
      </w:tr>
      <w:tr w:rsidR="00AF1D4F" w:rsidRPr="000C3308" w:rsidTr="00AF1D4F">
        <w:trPr>
          <w:jc w:val="center"/>
        </w:trPr>
        <w:tc>
          <w:tcPr>
            <w:tcW w:w="2049" w:type="pct"/>
          </w:tcPr>
          <w:p w:rsidR="00AF1D4F" w:rsidRPr="00327FDA" w:rsidRDefault="00207696" w:rsidP="0002476F">
            <w:pPr>
              <w:spacing w:before="60" w:after="60"/>
              <w:rPr>
                <w:rFonts w:ascii="Calibri" w:hAnsi="Calibri"/>
                <w:sz w:val="22"/>
                <w:szCs w:val="22"/>
              </w:rPr>
            </w:pPr>
            <w:r w:rsidRPr="00327FDA">
              <w:rPr>
                <w:rFonts w:ascii="Calibri" w:hAnsi="Calibri" w:cs="Calibri"/>
                <w:sz w:val="22"/>
                <w:szCs w:val="22"/>
              </w:rPr>
              <w:t>To what extent h</w:t>
            </w:r>
            <w:r w:rsidR="00AF1D4F" w:rsidRPr="00327FDA">
              <w:rPr>
                <w:rFonts w:ascii="Calibri" w:hAnsi="Calibri" w:cs="Calibri"/>
                <w:sz w:val="22"/>
                <w:szCs w:val="22"/>
              </w:rPr>
              <w:t xml:space="preserve">as the institution assessed the resources required and identified </w:t>
            </w:r>
            <w:r w:rsidRPr="00327FDA">
              <w:rPr>
                <w:rFonts w:ascii="Calibri" w:hAnsi="Calibri" w:cs="Calibri"/>
                <w:sz w:val="22"/>
                <w:szCs w:val="22"/>
              </w:rPr>
              <w:t xml:space="preserve">funding </w:t>
            </w:r>
            <w:r w:rsidR="00AF1D4F" w:rsidRPr="00327FDA">
              <w:rPr>
                <w:rFonts w:ascii="Calibri" w:hAnsi="Calibri" w:cs="Calibri"/>
                <w:sz w:val="22"/>
                <w:szCs w:val="22"/>
              </w:rPr>
              <w:t>source</w:t>
            </w:r>
            <w:r w:rsidRPr="00327FDA">
              <w:rPr>
                <w:rFonts w:ascii="Calibri" w:hAnsi="Calibri" w:cs="Calibri"/>
                <w:sz w:val="22"/>
                <w:szCs w:val="22"/>
              </w:rPr>
              <w:t>s</w:t>
            </w:r>
            <w:r w:rsidR="00AF1D4F" w:rsidRPr="00327FDA">
              <w:rPr>
                <w:rFonts w:ascii="Calibri" w:hAnsi="Calibri" w:cs="Calibri"/>
                <w:sz w:val="22"/>
                <w:szCs w:val="22"/>
              </w:rPr>
              <w:t xml:space="preserve"> needed to implement the program?</w:t>
            </w:r>
          </w:p>
        </w:tc>
        <w:tc>
          <w:tcPr>
            <w:tcW w:w="2951" w:type="pct"/>
          </w:tcPr>
          <w:p w:rsidR="00AF1D4F" w:rsidRPr="004F25A8" w:rsidRDefault="00AF1D4F" w:rsidP="004F25A8">
            <w:pPr>
              <w:spacing w:before="60" w:after="60"/>
              <w:rPr>
                <w:rFonts w:asciiTheme="minorHAnsi" w:hAnsiTheme="minorHAnsi" w:cstheme="minorHAnsi"/>
                <w:sz w:val="22"/>
                <w:szCs w:val="22"/>
              </w:rPr>
            </w:pPr>
          </w:p>
        </w:tc>
      </w:tr>
    </w:tbl>
    <w:p w:rsidR="007B4E01" w:rsidRDefault="007B4E01">
      <w:pPr>
        <w:rPr>
          <w:sz w:val="48"/>
        </w:rPr>
      </w:pPr>
    </w:p>
    <w:p w:rsidR="004F25A8" w:rsidRDefault="004F25A8">
      <w:pPr>
        <w:rPr>
          <w:sz w:val="48"/>
        </w:rPr>
      </w:pPr>
    </w:p>
    <w:p w:rsidR="004F25A8" w:rsidRPr="0002476F" w:rsidRDefault="004F25A8">
      <w:pPr>
        <w:rPr>
          <w:sz w:val="48"/>
        </w:rPr>
      </w:pPr>
    </w:p>
    <w:tbl>
      <w:tblPr>
        <w:tblStyle w:val="TableGrid"/>
        <w:tblW w:w="5000" w:type="pct"/>
        <w:jc w:val="center"/>
        <w:tblLook w:val="04A0" w:firstRow="1" w:lastRow="0" w:firstColumn="1" w:lastColumn="0" w:noHBand="0" w:noVBand="1"/>
      </w:tblPr>
      <w:tblGrid>
        <w:gridCol w:w="3418"/>
        <w:gridCol w:w="7372"/>
      </w:tblGrid>
      <w:tr w:rsidR="001B4291" w:rsidRPr="000C3308" w:rsidTr="00C642C4">
        <w:trPr>
          <w:jc w:val="center"/>
        </w:trPr>
        <w:tc>
          <w:tcPr>
            <w:tcW w:w="5000" w:type="pct"/>
            <w:gridSpan w:val="2"/>
          </w:tcPr>
          <w:p w:rsidR="001B4291" w:rsidRPr="00C75532" w:rsidRDefault="001B4291" w:rsidP="00C642C4">
            <w:pPr>
              <w:spacing w:before="120"/>
              <w:jc w:val="center"/>
              <w:rPr>
                <w:rFonts w:ascii="Palatino Linotype" w:hAnsi="Palatino Linotype" w:cs="Arial"/>
                <w:b/>
                <w:color w:val="0033CC"/>
              </w:rPr>
            </w:pPr>
            <w:r w:rsidRPr="00C75532">
              <w:rPr>
                <w:rFonts w:ascii="Palatino Linotype" w:hAnsi="Palatino Linotype" w:cs="Arial"/>
                <w:b/>
                <w:color w:val="0033CC"/>
              </w:rPr>
              <w:t>SOCIAL AND ECONOMIC BENEFIT</w:t>
            </w:r>
          </w:p>
          <w:p w:rsidR="00C75532" w:rsidRPr="008478E3" w:rsidRDefault="008644E5" w:rsidP="00C75532">
            <w:pPr>
              <w:spacing w:after="120"/>
              <w:rPr>
                <w:rFonts w:ascii="Calibri" w:hAnsi="Calibri" w:cs="Calibri"/>
                <w:color w:val="000000"/>
                <w:sz w:val="22"/>
                <w:szCs w:val="22"/>
              </w:rPr>
            </w:pPr>
            <w:r w:rsidRPr="00C75532">
              <w:rPr>
                <w:rFonts w:ascii="Calibri" w:hAnsi="Calibri" w:cs="Calibri"/>
                <w:b/>
                <w:bCs/>
                <w:i/>
                <w:iCs/>
                <w:color w:val="0033CC"/>
                <w:sz w:val="22"/>
                <w:szCs w:val="22"/>
              </w:rPr>
              <w:t xml:space="preserve">STANDARD:  </w:t>
            </w:r>
            <w:r w:rsidRPr="008644E5">
              <w:rPr>
                <w:rFonts w:ascii="Calibri" w:hAnsi="Calibri" w:cs="Calibri"/>
                <w:b/>
                <w:bCs/>
                <w:i/>
                <w:iCs/>
                <w:color w:val="000000"/>
                <w:sz w:val="22"/>
                <w:szCs w:val="22"/>
              </w:rPr>
              <w:t xml:space="preserve">The institution must demonstrate that </w:t>
            </w:r>
            <w:r w:rsidRPr="008644E5">
              <w:rPr>
                <w:rFonts w:ascii="Calibri" w:hAnsi="Calibri" w:cs="Calibri"/>
                <w:b/>
                <w:i/>
                <w:color w:val="000000"/>
                <w:sz w:val="22"/>
                <w:szCs w:val="22"/>
              </w:rPr>
              <w:t>the proposed program</w:t>
            </w:r>
            <w:r w:rsidRPr="008644E5">
              <w:rPr>
                <w:rFonts w:ascii="Calibri" w:hAnsi="Calibri" w:cs="Calibri"/>
                <w:b/>
                <w:bCs/>
                <w:i/>
                <w:iCs/>
                <w:color w:val="000000"/>
                <w:sz w:val="22"/>
                <w:szCs w:val="22"/>
              </w:rPr>
              <w:t xml:space="preserve"> will serve the social and economic needs of British Columbians</w:t>
            </w:r>
            <w:r w:rsidRPr="008644E5">
              <w:rPr>
                <w:rFonts w:ascii="Calibri" w:hAnsi="Calibri" w:cs="Calibri"/>
                <w:color w:val="000000"/>
                <w:sz w:val="22"/>
                <w:szCs w:val="22"/>
              </w:rPr>
              <w:t xml:space="preserve">. </w:t>
            </w:r>
          </w:p>
        </w:tc>
      </w:tr>
      <w:tr w:rsidR="00AF1D4F" w:rsidRPr="000C3308" w:rsidTr="00AF1D4F">
        <w:trPr>
          <w:jc w:val="center"/>
        </w:trPr>
        <w:tc>
          <w:tcPr>
            <w:tcW w:w="2051" w:type="pct"/>
            <w:shd w:val="clear" w:color="auto" w:fill="C6D9F1" w:themeFill="text2" w:themeFillTint="33"/>
          </w:tcPr>
          <w:p w:rsidR="00AF1D4F" w:rsidRPr="000F6932" w:rsidRDefault="00AF1D4F" w:rsidP="00D91747">
            <w:pPr>
              <w:spacing w:before="120" w:after="120"/>
              <w:rPr>
                <w:rFonts w:asciiTheme="minorHAnsi" w:hAnsiTheme="minorHAnsi" w:cstheme="minorHAnsi"/>
                <w:sz w:val="22"/>
                <w:szCs w:val="22"/>
              </w:rPr>
            </w:pPr>
            <w:r w:rsidRPr="000F6932">
              <w:rPr>
                <w:rFonts w:asciiTheme="minorHAnsi" w:hAnsiTheme="minorHAnsi" w:cstheme="minorHAnsi"/>
                <w:sz w:val="22"/>
                <w:szCs w:val="22"/>
              </w:rPr>
              <w:t>CRITERIA:</w:t>
            </w:r>
          </w:p>
        </w:tc>
        <w:tc>
          <w:tcPr>
            <w:tcW w:w="2949" w:type="pct"/>
            <w:shd w:val="clear" w:color="auto" w:fill="C6D9F1" w:themeFill="text2" w:themeFillTint="33"/>
          </w:tcPr>
          <w:p w:rsidR="00AF1D4F" w:rsidRPr="00AC648C" w:rsidRDefault="00C676CF" w:rsidP="00D91747">
            <w:pPr>
              <w:spacing w:before="120" w:after="120"/>
              <w:rPr>
                <w:rFonts w:asciiTheme="minorHAnsi" w:hAnsiTheme="minorHAnsi" w:cstheme="minorHAnsi"/>
                <w:sz w:val="22"/>
                <w:szCs w:val="22"/>
              </w:rPr>
            </w:pPr>
            <w:r>
              <w:rPr>
                <w:rFonts w:asciiTheme="minorHAnsi" w:hAnsiTheme="minorHAnsi" w:cstheme="minorHAnsi"/>
                <w:color w:val="000000" w:themeColor="text1"/>
                <w:sz w:val="22"/>
                <w:szCs w:val="22"/>
              </w:rPr>
              <w:t>COMMENTS:</w:t>
            </w:r>
          </w:p>
        </w:tc>
      </w:tr>
      <w:tr w:rsidR="00C75532" w:rsidRPr="00623C8A" w:rsidTr="00C642C4">
        <w:trPr>
          <w:jc w:val="center"/>
        </w:trPr>
        <w:tc>
          <w:tcPr>
            <w:tcW w:w="5000" w:type="pct"/>
            <w:gridSpan w:val="2"/>
            <w:tcBorders>
              <w:bottom w:val="single" w:sz="4" w:space="0" w:color="auto"/>
            </w:tcBorders>
            <w:shd w:val="clear" w:color="auto" w:fill="auto"/>
          </w:tcPr>
          <w:p w:rsidR="00C75532" w:rsidRPr="004F5D66" w:rsidRDefault="00C75532" w:rsidP="000F6932">
            <w:pPr>
              <w:numPr>
                <w:ilvl w:val="0"/>
                <w:numId w:val="6"/>
              </w:numPr>
              <w:spacing w:before="120" w:after="120"/>
              <w:ind w:left="284" w:hanging="284"/>
              <w:rPr>
                <w:rFonts w:ascii="Calibri" w:hAnsi="Calibri" w:cs="Calibri"/>
                <w:b/>
                <w:i/>
                <w:spacing w:val="-2"/>
                <w:sz w:val="22"/>
                <w:szCs w:val="22"/>
              </w:rPr>
            </w:pPr>
            <w:r>
              <w:rPr>
                <w:rFonts w:ascii="Calibri" w:hAnsi="Calibri" w:cs="Calibri"/>
                <w:b/>
                <w:i/>
                <w:spacing w:val="-2"/>
                <w:sz w:val="22"/>
                <w:szCs w:val="22"/>
              </w:rPr>
              <w:t>Priority of Program</w:t>
            </w:r>
            <w:r w:rsidR="00562712">
              <w:rPr>
                <w:rFonts w:ascii="Calibri" w:hAnsi="Calibri" w:cs="Calibri"/>
                <w:b/>
                <w:i/>
                <w:spacing w:val="-2"/>
                <w:sz w:val="22"/>
                <w:szCs w:val="22"/>
              </w:rPr>
              <w:t xml:space="preserve"> Focus</w:t>
            </w:r>
          </w:p>
        </w:tc>
      </w:tr>
      <w:tr w:rsidR="008478E3" w:rsidRPr="00623C8A" w:rsidTr="004A7890">
        <w:trPr>
          <w:jc w:val="center"/>
        </w:trPr>
        <w:tc>
          <w:tcPr>
            <w:tcW w:w="2051" w:type="pct"/>
            <w:tcBorders>
              <w:bottom w:val="single" w:sz="4" w:space="0" w:color="auto"/>
            </w:tcBorders>
            <w:shd w:val="clear" w:color="auto" w:fill="auto"/>
          </w:tcPr>
          <w:p w:rsidR="008478E3" w:rsidRPr="003A3F59" w:rsidRDefault="008478E3" w:rsidP="0002476F">
            <w:pPr>
              <w:spacing w:before="60" w:after="60"/>
              <w:rPr>
                <w:rFonts w:ascii="Calibri" w:hAnsi="Calibri" w:cs="Calibri"/>
                <w:b/>
                <w:spacing w:val="-2"/>
                <w:sz w:val="22"/>
                <w:szCs w:val="22"/>
              </w:rPr>
            </w:pPr>
            <w:r>
              <w:rPr>
                <w:rFonts w:ascii="Calibri" w:hAnsi="Calibri" w:cs="Calibri"/>
                <w:color w:val="000000"/>
                <w:sz w:val="22"/>
                <w:szCs w:val="22"/>
              </w:rPr>
              <w:t>Is the program focus primarily on</w:t>
            </w:r>
            <w:r w:rsidR="00562712">
              <w:rPr>
                <w:rFonts w:ascii="Calibri" w:hAnsi="Calibri" w:cs="Calibri"/>
                <w:color w:val="000000"/>
                <w:sz w:val="22"/>
                <w:szCs w:val="22"/>
              </w:rPr>
              <w:t xml:space="preserve"> meeting</w:t>
            </w:r>
            <w:r>
              <w:rPr>
                <w:rFonts w:ascii="Calibri" w:hAnsi="Calibri" w:cs="Calibri"/>
                <w:color w:val="000000"/>
                <w:sz w:val="22"/>
                <w:szCs w:val="22"/>
              </w:rPr>
              <w:t xml:space="preserve"> social </w:t>
            </w:r>
            <w:r w:rsidR="00562712">
              <w:rPr>
                <w:rFonts w:ascii="Calibri" w:hAnsi="Calibri" w:cs="Calibri"/>
                <w:color w:val="000000"/>
                <w:sz w:val="22"/>
                <w:szCs w:val="22"/>
              </w:rPr>
              <w:t xml:space="preserve">benefit(s) </w:t>
            </w:r>
            <w:r>
              <w:rPr>
                <w:rFonts w:ascii="Calibri" w:hAnsi="Calibri" w:cs="Calibri"/>
                <w:color w:val="000000"/>
                <w:sz w:val="22"/>
                <w:szCs w:val="22"/>
              </w:rPr>
              <w:t>or economic benefit</w:t>
            </w:r>
            <w:r w:rsidR="00562712">
              <w:rPr>
                <w:rFonts w:ascii="Calibri" w:hAnsi="Calibri" w:cs="Calibri"/>
                <w:color w:val="000000"/>
                <w:sz w:val="22"/>
                <w:szCs w:val="22"/>
              </w:rPr>
              <w:t>(s)</w:t>
            </w:r>
            <w:r>
              <w:rPr>
                <w:rFonts w:ascii="Calibri" w:hAnsi="Calibri" w:cs="Calibri"/>
                <w:color w:val="000000"/>
                <w:sz w:val="22"/>
                <w:szCs w:val="22"/>
              </w:rPr>
              <w:t>?</w:t>
            </w:r>
          </w:p>
        </w:tc>
        <w:tc>
          <w:tcPr>
            <w:tcW w:w="2949" w:type="pct"/>
            <w:tcBorders>
              <w:bottom w:val="single" w:sz="4" w:space="0" w:color="auto"/>
            </w:tcBorders>
            <w:shd w:val="clear" w:color="auto" w:fill="auto"/>
          </w:tcPr>
          <w:p w:rsidR="008478E3" w:rsidRPr="003A3F59" w:rsidRDefault="008478E3" w:rsidP="004F25A8">
            <w:pPr>
              <w:pStyle w:val="ListParagraph"/>
              <w:spacing w:before="60" w:after="60"/>
              <w:ind w:left="360"/>
              <w:contextualSpacing w:val="0"/>
              <w:rPr>
                <w:rFonts w:asciiTheme="minorHAnsi" w:hAnsiTheme="minorHAnsi" w:cstheme="minorHAnsi"/>
                <w:sz w:val="22"/>
                <w:szCs w:val="22"/>
              </w:rPr>
            </w:pPr>
          </w:p>
        </w:tc>
      </w:tr>
      <w:tr w:rsidR="008644E5" w:rsidRPr="00623C8A" w:rsidTr="00C642C4">
        <w:trPr>
          <w:jc w:val="center"/>
        </w:trPr>
        <w:tc>
          <w:tcPr>
            <w:tcW w:w="5000" w:type="pct"/>
            <w:gridSpan w:val="2"/>
            <w:tcBorders>
              <w:bottom w:val="single" w:sz="4" w:space="0" w:color="auto"/>
            </w:tcBorders>
            <w:shd w:val="clear" w:color="auto" w:fill="auto"/>
          </w:tcPr>
          <w:p w:rsidR="008644E5" w:rsidRPr="004F5D66" w:rsidRDefault="008644E5" w:rsidP="000F6932">
            <w:pPr>
              <w:numPr>
                <w:ilvl w:val="0"/>
                <w:numId w:val="6"/>
              </w:numPr>
              <w:spacing w:before="120" w:after="120"/>
              <w:ind w:left="284" w:hanging="284"/>
              <w:rPr>
                <w:rFonts w:ascii="Calibri" w:hAnsi="Calibri" w:cs="Calibri"/>
                <w:b/>
                <w:i/>
                <w:spacing w:val="-2"/>
                <w:sz w:val="22"/>
                <w:szCs w:val="22"/>
              </w:rPr>
            </w:pPr>
            <w:r w:rsidRPr="004F5D66">
              <w:rPr>
                <w:rFonts w:ascii="Calibri" w:hAnsi="Calibri" w:cs="Calibri"/>
                <w:b/>
                <w:i/>
                <w:spacing w:val="-2"/>
                <w:sz w:val="22"/>
                <w:szCs w:val="22"/>
              </w:rPr>
              <w:t>Social Benefit</w:t>
            </w:r>
          </w:p>
        </w:tc>
      </w:tr>
      <w:tr w:rsidR="00AF1D4F" w:rsidRPr="00623C8A" w:rsidTr="00AF1D4F">
        <w:trPr>
          <w:jc w:val="center"/>
        </w:trPr>
        <w:tc>
          <w:tcPr>
            <w:tcW w:w="2051" w:type="pct"/>
            <w:tcBorders>
              <w:bottom w:val="single" w:sz="4" w:space="0" w:color="auto"/>
            </w:tcBorders>
            <w:shd w:val="clear" w:color="auto" w:fill="auto"/>
          </w:tcPr>
          <w:p w:rsidR="00AF1D4F" w:rsidRPr="003A3F59" w:rsidRDefault="00327FDA" w:rsidP="0002476F">
            <w:pPr>
              <w:spacing w:before="60" w:after="60"/>
              <w:rPr>
                <w:rFonts w:ascii="Calibri" w:hAnsi="Calibri" w:cs="Calibri"/>
                <w:b/>
                <w:spacing w:val="-2"/>
                <w:sz w:val="22"/>
                <w:szCs w:val="22"/>
              </w:rPr>
            </w:pPr>
            <w:r>
              <w:rPr>
                <w:rFonts w:ascii="Calibri" w:hAnsi="Calibri" w:cs="Calibri"/>
                <w:spacing w:val="-2"/>
                <w:sz w:val="22"/>
                <w:szCs w:val="22"/>
              </w:rPr>
              <w:t>What</w:t>
            </w:r>
            <w:r w:rsidR="00207696">
              <w:rPr>
                <w:rFonts w:ascii="Calibri" w:hAnsi="Calibri" w:cs="Calibri"/>
                <w:spacing w:val="-2"/>
                <w:sz w:val="22"/>
                <w:szCs w:val="22"/>
              </w:rPr>
              <w:t xml:space="preserve"> </w:t>
            </w:r>
            <w:r w:rsidR="00AF1D4F" w:rsidRPr="003A3F59">
              <w:rPr>
                <w:rFonts w:ascii="Calibri" w:hAnsi="Calibri" w:cs="Calibri"/>
                <w:spacing w:val="-2"/>
                <w:sz w:val="22"/>
                <w:szCs w:val="22"/>
              </w:rPr>
              <w:t>social, cultural, regional, community, environmental, institutional and/or intellectual benefits</w:t>
            </w:r>
            <w:r>
              <w:rPr>
                <w:rFonts w:ascii="Calibri" w:hAnsi="Calibri" w:cs="Calibri"/>
                <w:spacing w:val="-2"/>
                <w:sz w:val="22"/>
                <w:szCs w:val="22"/>
              </w:rPr>
              <w:t xml:space="preserve"> would</w:t>
            </w:r>
            <w:r w:rsidRPr="003A3F59">
              <w:rPr>
                <w:rFonts w:ascii="Calibri" w:hAnsi="Calibri" w:cs="Calibri"/>
                <w:spacing w:val="-2"/>
                <w:sz w:val="22"/>
                <w:szCs w:val="22"/>
              </w:rPr>
              <w:t xml:space="preserve"> the proposed program provide</w:t>
            </w:r>
            <w:r w:rsidR="00AF1D4F" w:rsidRPr="003A3F59">
              <w:rPr>
                <w:rFonts w:ascii="Calibri" w:hAnsi="Calibri" w:cs="Calibri"/>
                <w:spacing w:val="-2"/>
                <w:sz w:val="22"/>
                <w:szCs w:val="22"/>
              </w:rPr>
              <w:t>?</w:t>
            </w:r>
          </w:p>
        </w:tc>
        <w:tc>
          <w:tcPr>
            <w:tcW w:w="2949" w:type="pct"/>
            <w:tcBorders>
              <w:bottom w:val="single" w:sz="4" w:space="0" w:color="auto"/>
            </w:tcBorders>
            <w:shd w:val="clear" w:color="auto" w:fill="auto"/>
          </w:tcPr>
          <w:p w:rsidR="00AF1D4F" w:rsidRPr="003A3F59" w:rsidRDefault="00AF1D4F" w:rsidP="004F25A8">
            <w:pPr>
              <w:pStyle w:val="ListParagraph"/>
              <w:spacing w:before="60" w:after="60"/>
              <w:ind w:left="360"/>
              <w:contextualSpacing w:val="0"/>
              <w:rPr>
                <w:rFonts w:asciiTheme="minorHAnsi" w:hAnsiTheme="minorHAnsi" w:cstheme="minorHAnsi"/>
                <w:sz w:val="22"/>
                <w:szCs w:val="22"/>
              </w:rPr>
            </w:pPr>
          </w:p>
        </w:tc>
      </w:tr>
      <w:tr w:rsidR="00AF1D4F" w:rsidRPr="00623C8A" w:rsidTr="00AF1D4F">
        <w:trPr>
          <w:jc w:val="center"/>
        </w:trPr>
        <w:tc>
          <w:tcPr>
            <w:tcW w:w="2051" w:type="pct"/>
            <w:tcBorders>
              <w:bottom w:val="single" w:sz="4" w:space="0" w:color="auto"/>
            </w:tcBorders>
            <w:shd w:val="clear" w:color="auto" w:fill="auto"/>
          </w:tcPr>
          <w:p w:rsidR="00AF1D4F" w:rsidRPr="003A3F59" w:rsidRDefault="00327FDA" w:rsidP="0002476F">
            <w:pPr>
              <w:spacing w:before="60" w:after="60"/>
              <w:rPr>
                <w:rFonts w:ascii="Calibri" w:hAnsi="Calibri" w:cs="Calibri"/>
                <w:b/>
                <w:spacing w:val="-2"/>
                <w:sz w:val="22"/>
                <w:szCs w:val="22"/>
              </w:rPr>
            </w:pPr>
            <w:r>
              <w:rPr>
                <w:rFonts w:ascii="Calibri" w:hAnsi="Calibri" w:cs="Calibri"/>
                <w:spacing w:val="-2"/>
                <w:sz w:val="22"/>
                <w:szCs w:val="22"/>
              </w:rPr>
              <w:t>How</w:t>
            </w:r>
            <w:r w:rsidR="00207696">
              <w:rPr>
                <w:rFonts w:ascii="Calibri" w:hAnsi="Calibri" w:cs="Calibri"/>
                <w:spacing w:val="-2"/>
                <w:sz w:val="22"/>
                <w:szCs w:val="22"/>
              </w:rPr>
              <w:t xml:space="preserve"> would</w:t>
            </w:r>
            <w:r w:rsidR="00207696" w:rsidRPr="003A3F59">
              <w:rPr>
                <w:rFonts w:ascii="Calibri" w:hAnsi="Calibri" w:cs="Calibri"/>
                <w:spacing w:val="-2"/>
                <w:sz w:val="22"/>
                <w:szCs w:val="22"/>
              </w:rPr>
              <w:t xml:space="preserve"> </w:t>
            </w:r>
            <w:r w:rsidR="00AF1D4F" w:rsidRPr="003A3F59">
              <w:rPr>
                <w:rFonts w:ascii="Calibri" w:hAnsi="Calibri" w:cs="Calibri"/>
                <w:spacing w:val="-2"/>
                <w:sz w:val="22"/>
                <w:szCs w:val="22"/>
              </w:rPr>
              <w:t>the proposed program advance social goods or government priorities?</w:t>
            </w:r>
          </w:p>
        </w:tc>
        <w:tc>
          <w:tcPr>
            <w:tcW w:w="2949" w:type="pct"/>
            <w:tcBorders>
              <w:bottom w:val="single" w:sz="4" w:space="0" w:color="auto"/>
            </w:tcBorders>
            <w:shd w:val="clear" w:color="auto" w:fill="auto"/>
          </w:tcPr>
          <w:p w:rsidR="00AF1D4F" w:rsidRPr="004F25A8" w:rsidRDefault="004F25A8" w:rsidP="004F25A8">
            <w:pPr>
              <w:spacing w:before="60" w:after="60"/>
              <w:rPr>
                <w:rFonts w:asciiTheme="minorHAnsi" w:hAnsiTheme="minorHAnsi" w:cstheme="minorHAnsi"/>
                <w:sz w:val="22"/>
                <w:szCs w:val="22"/>
              </w:rPr>
            </w:pPr>
            <w:r>
              <w:rPr>
                <w:rFonts w:asciiTheme="minorHAnsi" w:hAnsiTheme="minorHAnsi" w:cstheme="minorHAnsi"/>
                <w:sz w:val="22"/>
                <w:szCs w:val="22"/>
              </w:rPr>
              <w:t xml:space="preserve">Consult with Jennifer Vornbrock, </w:t>
            </w:r>
            <w:r w:rsidR="008533D7">
              <w:rPr>
                <w:rFonts w:asciiTheme="minorHAnsi" w:hAnsiTheme="minorHAnsi" w:cstheme="minorHAnsi"/>
                <w:sz w:val="22"/>
                <w:szCs w:val="22"/>
              </w:rPr>
              <w:t xml:space="preserve">Executive </w:t>
            </w:r>
            <w:r>
              <w:rPr>
                <w:rFonts w:asciiTheme="minorHAnsi" w:hAnsiTheme="minorHAnsi" w:cstheme="minorHAnsi"/>
                <w:sz w:val="22"/>
                <w:szCs w:val="22"/>
              </w:rPr>
              <w:t>Director, Government Relations</w:t>
            </w:r>
          </w:p>
        </w:tc>
      </w:tr>
      <w:tr w:rsidR="001A3309" w:rsidRPr="00623C8A" w:rsidTr="00C642C4">
        <w:trPr>
          <w:jc w:val="center"/>
        </w:trPr>
        <w:tc>
          <w:tcPr>
            <w:tcW w:w="5000" w:type="pct"/>
            <w:gridSpan w:val="2"/>
            <w:tcBorders>
              <w:bottom w:val="single" w:sz="4" w:space="0" w:color="auto"/>
            </w:tcBorders>
            <w:shd w:val="clear" w:color="auto" w:fill="auto"/>
          </w:tcPr>
          <w:p w:rsidR="001A3309" w:rsidRPr="003A3F59" w:rsidRDefault="001A3309" w:rsidP="00A716CD">
            <w:pPr>
              <w:keepNext/>
              <w:keepLines/>
              <w:numPr>
                <w:ilvl w:val="0"/>
                <w:numId w:val="6"/>
              </w:numPr>
              <w:spacing w:before="120" w:after="120"/>
              <w:ind w:left="284" w:hanging="284"/>
              <w:rPr>
                <w:rFonts w:ascii="Calibri" w:hAnsi="Calibri" w:cs="Calibri"/>
                <w:b/>
                <w:i/>
                <w:spacing w:val="-2"/>
                <w:sz w:val="22"/>
                <w:szCs w:val="22"/>
              </w:rPr>
            </w:pPr>
            <w:r w:rsidRPr="003A3F59">
              <w:rPr>
                <w:rFonts w:ascii="Calibri" w:hAnsi="Calibri" w:cs="Calibri"/>
                <w:b/>
                <w:i/>
                <w:spacing w:val="-2"/>
                <w:sz w:val="22"/>
                <w:szCs w:val="22"/>
              </w:rPr>
              <w:t xml:space="preserve">Economic Benefit </w:t>
            </w:r>
          </w:p>
        </w:tc>
      </w:tr>
      <w:tr w:rsidR="00AF1D4F" w:rsidRPr="000C3308" w:rsidTr="00AF1D4F">
        <w:trPr>
          <w:jc w:val="center"/>
        </w:trPr>
        <w:tc>
          <w:tcPr>
            <w:tcW w:w="2051" w:type="pct"/>
            <w:tcBorders>
              <w:bottom w:val="single" w:sz="4" w:space="0" w:color="auto"/>
            </w:tcBorders>
            <w:shd w:val="clear" w:color="auto" w:fill="auto"/>
          </w:tcPr>
          <w:p w:rsidR="00AF1D4F" w:rsidRPr="003A3F59" w:rsidRDefault="00493885" w:rsidP="0002476F">
            <w:pPr>
              <w:keepNext/>
              <w:keepLines/>
              <w:spacing w:before="60" w:after="60"/>
              <w:rPr>
                <w:rFonts w:ascii="Calibri" w:hAnsi="Calibri" w:cs="Calibri"/>
                <w:b/>
                <w:spacing w:val="-2"/>
                <w:sz w:val="22"/>
                <w:szCs w:val="22"/>
              </w:rPr>
            </w:pPr>
            <w:r>
              <w:rPr>
                <w:rFonts w:ascii="Calibri" w:hAnsi="Calibri" w:cs="Calibri"/>
                <w:spacing w:val="-2"/>
                <w:sz w:val="22"/>
                <w:szCs w:val="22"/>
              </w:rPr>
              <w:t xml:space="preserve">What </w:t>
            </w:r>
            <w:r w:rsidR="00AF1D4F" w:rsidRPr="003A3F59">
              <w:rPr>
                <w:rFonts w:ascii="Calibri" w:hAnsi="Calibri" w:cs="Calibri"/>
                <w:spacing w:val="-2"/>
                <w:sz w:val="22"/>
                <w:szCs w:val="22"/>
              </w:rPr>
              <w:t xml:space="preserve">direct and/or indirect economic, industrial or labour market benefits </w:t>
            </w:r>
            <w:r w:rsidR="00327FDA">
              <w:rPr>
                <w:rFonts w:ascii="Calibri" w:hAnsi="Calibri" w:cs="Calibri"/>
                <w:spacing w:val="-2"/>
                <w:sz w:val="22"/>
                <w:szCs w:val="22"/>
              </w:rPr>
              <w:t>would the program offer</w:t>
            </w:r>
            <w:r w:rsidR="00327FDA" w:rsidRPr="003A3F59">
              <w:rPr>
                <w:rFonts w:ascii="Calibri" w:hAnsi="Calibri" w:cs="Calibri"/>
                <w:spacing w:val="-2"/>
                <w:sz w:val="22"/>
                <w:szCs w:val="22"/>
              </w:rPr>
              <w:t xml:space="preserve"> </w:t>
            </w:r>
            <w:r w:rsidR="00AF1D4F" w:rsidRPr="003A3F59">
              <w:rPr>
                <w:rFonts w:ascii="Calibri" w:hAnsi="Calibri" w:cs="Calibri"/>
                <w:spacing w:val="-2"/>
                <w:sz w:val="22"/>
                <w:szCs w:val="22"/>
              </w:rPr>
              <w:t>the student, community, region or province?</w:t>
            </w:r>
          </w:p>
        </w:tc>
        <w:tc>
          <w:tcPr>
            <w:tcW w:w="2949" w:type="pct"/>
            <w:tcBorders>
              <w:bottom w:val="single" w:sz="4" w:space="0" w:color="auto"/>
            </w:tcBorders>
            <w:shd w:val="clear" w:color="auto" w:fill="auto"/>
          </w:tcPr>
          <w:p w:rsidR="00AF1D4F" w:rsidRPr="008533D7" w:rsidRDefault="00AF1D4F" w:rsidP="008533D7">
            <w:pPr>
              <w:keepNext/>
              <w:keepLines/>
              <w:spacing w:before="60" w:after="60"/>
              <w:rPr>
                <w:rFonts w:asciiTheme="minorHAnsi" w:hAnsiTheme="minorHAnsi" w:cstheme="minorHAnsi"/>
                <w:sz w:val="22"/>
                <w:szCs w:val="22"/>
              </w:rPr>
            </w:pPr>
          </w:p>
        </w:tc>
      </w:tr>
      <w:tr w:rsidR="00AF1D4F" w:rsidRPr="000C3308" w:rsidTr="00AF1D4F">
        <w:trPr>
          <w:jc w:val="center"/>
        </w:trPr>
        <w:tc>
          <w:tcPr>
            <w:tcW w:w="2051" w:type="pct"/>
          </w:tcPr>
          <w:p w:rsidR="00AF1D4F" w:rsidRPr="003A3F59" w:rsidRDefault="00493885" w:rsidP="0002476F">
            <w:pPr>
              <w:spacing w:before="60" w:after="60"/>
              <w:rPr>
                <w:rFonts w:ascii="Calibri" w:eastAsiaTheme="minorEastAsia" w:hAnsi="Calibri" w:cs="Calibri"/>
                <w:b/>
                <w:spacing w:val="-2"/>
                <w:sz w:val="22"/>
                <w:szCs w:val="22"/>
              </w:rPr>
            </w:pPr>
            <w:r>
              <w:rPr>
                <w:rFonts w:ascii="Calibri" w:eastAsiaTheme="minorEastAsia" w:hAnsi="Calibri" w:cs="Calibri"/>
                <w:spacing w:val="-2"/>
                <w:sz w:val="22"/>
                <w:szCs w:val="22"/>
              </w:rPr>
              <w:t>How would</w:t>
            </w:r>
            <w:r w:rsidRPr="003A3F59">
              <w:rPr>
                <w:rFonts w:ascii="Calibri" w:eastAsiaTheme="minorEastAsia" w:hAnsi="Calibri" w:cs="Calibri"/>
                <w:spacing w:val="-2"/>
                <w:sz w:val="22"/>
                <w:szCs w:val="22"/>
              </w:rPr>
              <w:t xml:space="preserve"> </w:t>
            </w:r>
            <w:r w:rsidR="00AF1D4F" w:rsidRPr="003A3F59">
              <w:rPr>
                <w:rFonts w:ascii="Calibri" w:eastAsiaTheme="minorEastAsia" w:hAnsi="Calibri" w:cs="Calibri"/>
                <w:spacing w:val="-2"/>
                <w:sz w:val="22"/>
                <w:szCs w:val="22"/>
              </w:rPr>
              <w:t>the proposed program support economic growth and/or government economic priorities?</w:t>
            </w:r>
          </w:p>
        </w:tc>
        <w:tc>
          <w:tcPr>
            <w:tcW w:w="2949" w:type="pct"/>
          </w:tcPr>
          <w:p w:rsidR="00AF1D4F" w:rsidRPr="008533D7" w:rsidRDefault="00AF1D4F" w:rsidP="008533D7">
            <w:pPr>
              <w:spacing w:before="60" w:after="60"/>
              <w:rPr>
                <w:rFonts w:asciiTheme="minorHAnsi" w:hAnsiTheme="minorHAnsi" w:cstheme="minorHAnsi"/>
                <w:sz w:val="22"/>
                <w:szCs w:val="22"/>
              </w:rPr>
            </w:pPr>
          </w:p>
        </w:tc>
      </w:tr>
      <w:tr w:rsidR="00AF1D4F" w:rsidRPr="000C3308" w:rsidTr="00AF1D4F">
        <w:trPr>
          <w:jc w:val="center"/>
        </w:trPr>
        <w:tc>
          <w:tcPr>
            <w:tcW w:w="2051" w:type="pct"/>
            <w:tcBorders>
              <w:bottom w:val="single" w:sz="4" w:space="0" w:color="auto"/>
            </w:tcBorders>
          </w:tcPr>
          <w:p w:rsidR="00AF1D4F" w:rsidRPr="00BC1369" w:rsidRDefault="00493885" w:rsidP="0002476F">
            <w:pPr>
              <w:spacing w:before="60" w:after="60"/>
              <w:rPr>
                <w:rFonts w:asciiTheme="minorHAnsi" w:eastAsiaTheme="minorEastAsia" w:hAnsiTheme="minorHAnsi" w:cstheme="minorHAnsi"/>
                <w:b/>
                <w:spacing w:val="-2"/>
                <w:sz w:val="22"/>
                <w:szCs w:val="22"/>
              </w:rPr>
            </w:pPr>
            <w:r w:rsidRPr="00BC1369">
              <w:rPr>
                <w:rFonts w:asciiTheme="minorHAnsi" w:eastAsiaTheme="minorEastAsia" w:hAnsiTheme="minorHAnsi" w:cstheme="minorHAnsi"/>
                <w:spacing w:val="-2"/>
                <w:sz w:val="22"/>
                <w:szCs w:val="22"/>
              </w:rPr>
              <w:t xml:space="preserve">What labour market needs would </w:t>
            </w:r>
            <w:r w:rsidR="00AF1D4F" w:rsidRPr="00BC1369">
              <w:rPr>
                <w:rFonts w:asciiTheme="minorHAnsi" w:eastAsiaTheme="minorEastAsia" w:hAnsiTheme="minorHAnsi" w:cstheme="minorHAnsi"/>
                <w:spacing w:val="-2"/>
                <w:sz w:val="22"/>
                <w:szCs w:val="22"/>
              </w:rPr>
              <w:t xml:space="preserve">the proposed program meet </w:t>
            </w:r>
            <w:r w:rsidRPr="00BC1369">
              <w:rPr>
                <w:rFonts w:asciiTheme="minorHAnsi" w:eastAsiaTheme="minorEastAsia" w:hAnsiTheme="minorHAnsi" w:cstheme="minorHAnsi"/>
                <w:spacing w:val="-2"/>
                <w:sz w:val="22"/>
                <w:szCs w:val="22"/>
              </w:rPr>
              <w:t>for</w:t>
            </w:r>
            <w:r w:rsidR="00AF1D4F" w:rsidRPr="00BC1369">
              <w:rPr>
                <w:rFonts w:asciiTheme="minorHAnsi" w:eastAsiaTheme="minorEastAsia" w:hAnsiTheme="minorHAnsi" w:cstheme="minorHAnsi"/>
                <w:spacing w:val="-2"/>
                <w:sz w:val="22"/>
                <w:szCs w:val="22"/>
              </w:rPr>
              <w:t xml:space="preserve"> the province?</w:t>
            </w:r>
            <w:r w:rsidR="00BC1369" w:rsidRPr="00BC1369">
              <w:rPr>
                <w:rFonts w:asciiTheme="minorHAnsi" w:eastAsiaTheme="minorEastAsia" w:hAnsiTheme="minorHAnsi" w:cstheme="minorHAnsi"/>
                <w:spacing w:val="-2"/>
                <w:sz w:val="22"/>
                <w:szCs w:val="22"/>
              </w:rPr>
              <w:t xml:space="preserve"> </w:t>
            </w:r>
            <w:r w:rsidR="00BC1369" w:rsidRPr="00BC1369">
              <w:rPr>
                <w:rFonts w:asciiTheme="minorHAnsi" w:hAnsiTheme="minorHAnsi" w:cstheme="minorHAnsi"/>
                <w:sz w:val="22"/>
                <w:szCs w:val="22"/>
              </w:rPr>
              <w:t xml:space="preserve">(Please include no more than 5 applicable National Occupational </w:t>
            </w:r>
            <w:r w:rsidR="00BC1369">
              <w:rPr>
                <w:rFonts w:asciiTheme="minorHAnsi" w:hAnsiTheme="minorHAnsi" w:cstheme="minorHAnsi"/>
                <w:sz w:val="22"/>
                <w:szCs w:val="22"/>
              </w:rPr>
              <w:t>Classification</w:t>
            </w:r>
            <w:r w:rsidR="00BC1369" w:rsidRPr="00BC1369">
              <w:rPr>
                <w:rFonts w:asciiTheme="minorHAnsi" w:hAnsiTheme="minorHAnsi" w:cstheme="minorHAnsi"/>
                <w:sz w:val="22"/>
                <w:szCs w:val="22"/>
              </w:rPr>
              <w:t xml:space="preserve"> (NOC) codes.)</w:t>
            </w:r>
          </w:p>
        </w:tc>
        <w:tc>
          <w:tcPr>
            <w:tcW w:w="2949" w:type="pct"/>
            <w:tcBorders>
              <w:bottom w:val="single" w:sz="4" w:space="0" w:color="auto"/>
            </w:tcBorders>
          </w:tcPr>
          <w:p w:rsidR="0006668A" w:rsidRDefault="0006668A" w:rsidP="0006668A">
            <w:pPr>
              <w:spacing w:before="60" w:after="60"/>
              <w:rPr>
                <w:rFonts w:asciiTheme="minorHAnsi" w:hAnsiTheme="minorHAnsi" w:cstheme="minorHAnsi"/>
                <w:sz w:val="22"/>
                <w:szCs w:val="22"/>
              </w:rPr>
            </w:pPr>
            <w:r>
              <w:rPr>
                <w:rFonts w:asciiTheme="minorHAnsi" w:hAnsiTheme="minorHAnsi" w:cstheme="minorHAnsi"/>
                <w:sz w:val="22"/>
                <w:szCs w:val="22"/>
              </w:rPr>
              <w:t xml:space="preserve">See </w:t>
            </w:r>
            <w:hyperlink r:id="rId10" w:history="1">
              <w:r w:rsidRPr="00EE474F">
                <w:rPr>
                  <w:rStyle w:val="Hyperlink"/>
                  <w:rFonts w:asciiTheme="minorHAnsi" w:hAnsiTheme="minorHAnsi" w:cstheme="minorHAnsi"/>
                  <w:sz w:val="22"/>
                  <w:szCs w:val="22"/>
                </w:rPr>
                <w:t>https://www.workbc.ca/getmedia/66fd0e7c-734e-4fcb-b1a6-0454862525a6/BC_Labour_Market_Outlook_2017_Edition_Nov_2017.PDF.aspx</w:t>
              </w:r>
            </w:hyperlink>
          </w:p>
          <w:p w:rsidR="00AF1D4F" w:rsidRPr="008533D7" w:rsidRDefault="0006668A" w:rsidP="0006668A">
            <w:pPr>
              <w:spacing w:before="60" w:after="60"/>
              <w:rPr>
                <w:rFonts w:asciiTheme="minorHAnsi" w:hAnsiTheme="minorHAnsi" w:cstheme="minorHAnsi"/>
                <w:sz w:val="22"/>
                <w:szCs w:val="22"/>
              </w:rPr>
            </w:pPr>
            <w:r>
              <w:rPr>
                <w:rFonts w:asciiTheme="minorHAnsi" w:hAnsiTheme="minorHAnsi" w:cstheme="minorHAnsi"/>
                <w:sz w:val="22"/>
                <w:szCs w:val="22"/>
              </w:rPr>
              <w:t>Consult with Tony Eder, Executive Director, Institutional Planning and Analysis for advice</w:t>
            </w:r>
          </w:p>
        </w:tc>
      </w:tr>
      <w:tr w:rsidR="00AF1D4F" w:rsidRPr="000C3308" w:rsidTr="00AF1D4F">
        <w:trPr>
          <w:jc w:val="center"/>
        </w:trPr>
        <w:tc>
          <w:tcPr>
            <w:tcW w:w="2051" w:type="pct"/>
            <w:tcBorders>
              <w:bottom w:val="single" w:sz="4" w:space="0" w:color="auto"/>
            </w:tcBorders>
          </w:tcPr>
          <w:p w:rsidR="00AF1D4F" w:rsidRPr="003A3F59" w:rsidRDefault="00AF1D4F" w:rsidP="0002476F">
            <w:pPr>
              <w:spacing w:before="60" w:after="60"/>
              <w:rPr>
                <w:rFonts w:ascii="Calibri" w:eastAsiaTheme="minorEastAsia" w:hAnsi="Calibri" w:cs="Calibri"/>
                <w:b/>
                <w:spacing w:val="-2"/>
                <w:sz w:val="22"/>
                <w:szCs w:val="22"/>
              </w:rPr>
            </w:pPr>
            <w:r w:rsidRPr="003A3F59">
              <w:rPr>
                <w:rFonts w:ascii="Calibri" w:eastAsiaTheme="minorEastAsia" w:hAnsi="Calibri" w:cs="Calibri"/>
                <w:spacing w:val="-2"/>
                <w:sz w:val="22"/>
                <w:szCs w:val="22"/>
              </w:rPr>
              <w:t>Do potential employers require a degree for graduates to gain employment in the field?</w:t>
            </w:r>
          </w:p>
        </w:tc>
        <w:tc>
          <w:tcPr>
            <w:tcW w:w="2949" w:type="pct"/>
            <w:tcBorders>
              <w:bottom w:val="single" w:sz="4" w:space="0" w:color="auto"/>
            </w:tcBorders>
          </w:tcPr>
          <w:p w:rsidR="00AF1D4F" w:rsidRPr="0006668A" w:rsidRDefault="00AF1D4F" w:rsidP="0006668A">
            <w:pPr>
              <w:spacing w:before="60" w:after="60"/>
              <w:rPr>
                <w:rFonts w:asciiTheme="minorHAnsi" w:hAnsiTheme="minorHAnsi" w:cstheme="minorHAnsi"/>
                <w:sz w:val="22"/>
                <w:szCs w:val="22"/>
              </w:rPr>
            </w:pPr>
          </w:p>
        </w:tc>
      </w:tr>
      <w:tr w:rsidR="00AF1D4F" w:rsidRPr="000C3308" w:rsidTr="00AF1D4F">
        <w:trPr>
          <w:jc w:val="center"/>
        </w:trPr>
        <w:tc>
          <w:tcPr>
            <w:tcW w:w="2051" w:type="pct"/>
          </w:tcPr>
          <w:p w:rsidR="00AF1D4F" w:rsidRPr="003A3F59" w:rsidRDefault="00AF1D4F" w:rsidP="0002476F">
            <w:pPr>
              <w:spacing w:before="60" w:after="60"/>
              <w:rPr>
                <w:rFonts w:ascii="Calibri" w:hAnsi="Calibri" w:cs="Calibri"/>
                <w:b/>
                <w:spacing w:val="-2"/>
                <w:sz w:val="22"/>
                <w:szCs w:val="22"/>
              </w:rPr>
            </w:pPr>
            <w:r w:rsidRPr="003A3F59">
              <w:rPr>
                <w:rFonts w:ascii="Calibri" w:hAnsi="Calibri" w:cs="Calibri"/>
                <w:spacing w:val="-2"/>
                <w:sz w:val="22"/>
                <w:szCs w:val="22"/>
              </w:rPr>
              <w:t>If the main employer will be government or another public</w:t>
            </w:r>
            <w:r w:rsidR="004919D2">
              <w:rPr>
                <w:rFonts w:ascii="Calibri" w:hAnsi="Calibri" w:cs="Calibri"/>
                <w:spacing w:val="-2"/>
                <w:sz w:val="22"/>
                <w:szCs w:val="22"/>
              </w:rPr>
              <w:t xml:space="preserve"> agency</w:t>
            </w:r>
            <w:r w:rsidRPr="003A3F59">
              <w:rPr>
                <w:rFonts w:ascii="Calibri" w:hAnsi="Calibri" w:cs="Calibri"/>
                <w:spacing w:val="-2"/>
                <w:sz w:val="22"/>
                <w:szCs w:val="22"/>
              </w:rPr>
              <w:t xml:space="preserve">, </w:t>
            </w:r>
            <w:r w:rsidR="00493885">
              <w:rPr>
                <w:rFonts w:ascii="Calibri" w:hAnsi="Calibri" w:cs="Calibri"/>
                <w:spacing w:val="-2"/>
                <w:sz w:val="22"/>
                <w:szCs w:val="22"/>
              </w:rPr>
              <w:t>what support does the program have from</w:t>
            </w:r>
            <w:r w:rsidR="00493885" w:rsidRPr="003A3F59">
              <w:rPr>
                <w:rFonts w:ascii="Calibri" w:hAnsi="Calibri" w:cs="Calibri"/>
                <w:spacing w:val="-2"/>
                <w:sz w:val="22"/>
                <w:szCs w:val="22"/>
              </w:rPr>
              <w:t xml:space="preserve"> </w:t>
            </w:r>
            <w:r w:rsidRPr="003A3F59">
              <w:rPr>
                <w:rFonts w:ascii="Calibri" w:hAnsi="Calibri" w:cs="Calibri"/>
                <w:spacing w:val="-2"/>
                <w:sz w:val="22"/>
                <w:szCs w:val="22"/>
              </w:rPr>
              <w:t>relevant ministry/public employer</w:t>
            </w:r>
            <w:r w:rsidR="00493885">
              <w:rPr>
                <w:rFonts w:ascii="Calibri" w:hAnsi="Calibri" w:cs="Calibri"/>
                <w:spacing w:val="-2"/>
                <w:sz w:val="22"/>
                <w:szCs w:val="22"/>
              </w:rPr>
              <w:t>s</w:t>
            </w:r>
            <w:r w:rsidRPr="003A3F59">
              <w:rPr>
                <w:rFonts w:ascii="Calibri" w:hAnsi="Calibri" w:cs="Calibri"/>
                <w:spacing w:val="-2"/>
                <w:sz w:val="22"/>
                <w:szCs w:val="22"/>
              </w:rPr>
              <w:t>?</w:t>
            </w:r>
          </w:p>
        </w:tc>
        <w:tc>
          <w:tcPr>
            <w:tcW w:w="2949" w:type="pct"/>
          </w:tcPr>
          <w:p w:rsidR="00AF1D4F" w:rsidRPr="0006668A" w:rsidRDefault="00AF1D4F" w:rsidP="0006668A">
            <w:pPr>
              <w:spacing w:before="60" w:after="60"/>
              <w:rPr>
                <w:rFonts w:asciiTheme="minorHAnsi" w:hAnsiTheme="minorHAnsi" w:cstheme="minorHAnsi"/>
                <w:sz w:val="22"/>
                <w:szCs w:val="22"/>
              </w:rPr>
            </w:pPr>
          </w:p>
        </w:tc>
      </w:tr>
      <w:tr w:rsidR="00FB1294" w:rsidRPr="000C3308" w:rsidTr="00C642C4">
        <w:trPr>
          <w:jc w:val="center"/>
        </w:trPr>
        <w:tc>
          <w:tcPr>
            <w:tcW w:w="5000" w:type="pct"/>
            <w:gridSpan w:val="2"/>
          </w:tcPr>
          <w:p w:rsidR="00FB1294" w:rsidRPr="003A3F59" w:rsidRDefault="00FB1294" w:rsidP="004F5D66">
            <w:pPr>
              <w:numPr>
                <w:ilvl w:val="0"/>
                <w:numId w:val="6"/>
              </w:numPr>
              <w:spacing w:before="120" w:after="120"/>
              <w:ind w:left="357" w:hanging="357"/>
              <w:rPr>
                <w:rFonts w:ascii="Calibri" w:hAnsi="Calibri" w:cs="Calibri"/>
                <w:b/>
                <w:i/>
                <w:spacing w:val="-2"/>
                <w:sz w:val="22"/>
                <w:szCs w:val="22"/>
              </w:rPr>
            </w:pPr>
            <w:r w:rsidRPr="003A3F59">
              <w:rPr>
                <w:rFonts w:ascii="Calibri" w:hAnsi="Calibri" w:cs="Calibri"/>
                <w:b/>
                <w:i/>
                <w:spacing w:val="-2"/>
                <w:sz w:val="22"/>
                <w:szCs w:val="22"/>
              </w:rPr>
              <w:t>Consultation</w:t>
            </w:r>
          </w:p>
        </w:tc>
      </w:tr>
      <w:tr w:rsidR="00AF1D4F" w:rsidRPr="000C3308" w:rsidTr="00AF1D4F">
        <w:trPr>
          <w:jc w:val="center"/>
        </w:trPr>
        <w:tc>
          <w:tcPr>
            <w:tcW w:w="2051" w:type="pct"/>
          </w:tcPr>
          <w:p w:rsidR="00AF1D4F" w:rsidRPr="003A3F59" w:rsidRDefault="004919D2" w:rsidP="00405493">
            <w:pPr>
              <w:spacing w:before="120" w:after="120"/>
              <w:rPr>
                <w:rFonts w:ascii="Calibri" w:hAnsi="Calibri" w:cs="Calibri"/>
                <w:b/>
                <w:spacing w:val="-2"/>
                <w:sz w:val="22"/>
                <w:szCs w:val="22"/>
              </w:rPr>
            </w:pPr>
            <w:r>
              <w:rPr>
                <w:rFonts w:ascii="Calibri" w:hAnsi="Calibri" w:cs="Calibri"/>
                <w:spacing w:val="-2"/>
                <w:sz w:val="22"/>
                <w:szCs w:val="22"/>
              </w:rPr>
              <w:t xml:space="preserve">What </w:t>
            </w:r>
            <w:r w:rsidR="00405493">
              <w:rPr>
                <w:rFonts w:ascii="Calibri" w:hAnsi="Calibri" w:cs="Calibri"/>
                <w:spacing w:val="-2"/>
                <w:sz w:val="22"/>
                <w:szCs w:val="22"/>
              </w:rPr>
              <w:t>feedback</w:t>
            </w:r>
            <w:r>
              <w:rPr>
                <w:rFonts w:ascii="Calibri" w:hAnsi="Calibri" w:cs="Calibri"/>
                <w:spacing w:val="-2"/>
                <w:sz w:val="22"/>
                <w:szCs w:val="22"/>
              </w:rPr>
              <w:t xml:space="preserve"> </w:t>
            </w:r>
            <w:r w:rsidR="00AF1D4F" w:rsidRPr="003A3F59">
              <w:rPr>
                <w:rFonts w:ascii="Calibri" w:hAnsi="Calibri" w:cs="Calibri"/>
                <w:spacing w:val="-2"/>
                <w:sz w:val="22"/>
                <w:szCs w:val="22"/>
              </w:rPr>
              <w:t>from relevant community groups, employer groups, and professional organizations</w:t>
            </w:r>
            <w:r w:rsidR="00405493">
              <w:rPr>
                <w:rFonts w:ascii="Calibri" w:hAnsi="Calibri" w:cs="Calibri"/>
                <w:spacing w:val="-2"/>
                <w:sz w:val="22"/>
                <w:szCs w:val="22"/>
              </w:rPr>
              <w:t xml:space="preserve"> was incorporated in</w:t>
            </w:r>
            <w:r w:rsidR="00FC0497">
              <w:rPr>
                <w:rFonts w:ascii="Calibri" w:hAnsi="Calibri" w:cs="Calibri"/>
                <w:spacing w:val="-2"/>
                <w:sz w:val="22"/>
                <w:szCs w:val="22"/>
              </w:rPr>
              <w:t>to</w:t>
            </w:r>
            <w:r w:rsidR="00405493">
              <w:rPr>
                <w:rFonts w:ascii="Calibri" w:hAnsi="Calibri" w:cs="Calibri"/>
                <w:spacing w:val="-2"/>
                <w:sz w:val="22"/>
                <w:szCs w:val="22"/>
              </w:rPr>
              <w:t xml:space="preserve"> the proposed program</w:t>
            </w:r>
            <w:r w:rsidR="00AF1D4F" w:rsidRPr="003A3F59">
              <w:rPr>
                <w:rFonts w:ascii="Calibri" w:hAnsi="Calibri" w:cs="Calibri"/>
                <w:spacing w:val="-2"/>
                <w:sz w:val="22"/>
                <w:szCs w:val="22"/>
              </w:rPr>
              <w:t>?</w:t>
            </w:r>
          </w:p>
        </w:tc>
        <w:tc>
          <w:tcPr>
            <w:tcW w:w="2949" w:type="pct"/>
          </w:tcPr>
          <w:p w:rsidR="00AF1D4F" w:rsidRPr="003A3F59" w:rsidRDefault="00AF1D4F" w:rsidP="0006668A">
            <w:pPr>
              <w:pStyle w:val="ListParagraph"/>
              <w:spacing w:before="120" w:after="120"/>
              <w:ind w:left="360"/>
              <w:rPr>
                <w:sz w:val="22"/>
                <w:szCs w:val="22"/>
              </w:rPr>
            </w:pPr>
          </w:p>
        </w:tc>
      </w:tr>
      <w:tr w:rsidR="00AF1D4F" w:rsidRPr="000C3308" w:rsidTr="00AF1D4F">
        <w:trPr>
          <w:jc w:val="center"/>
        </w:trPr>
        <w:tc>
          <w:tcPr>
            <w:tcW w:w="2051" w:type="pct"/>
            <w:tcBorders>
              <w:bottom w:val="single" w:sz="4" w:space="0" w:color="auto"/>
            </w:tcBorders>
          </w:tcPr>
          <w:p w:rsidR="00AF1D4F" w:rsidRPr="003A3F59" w:rsidRDefault="00AC7DCC" w:rsidP="003E2DC9">
            <w:pPr>
              <w:spacing w:before="120" w:after="120"/>
              <w:rPr>
                <w:rFonts w:ascii="Calibri" w:eastAsiaTheme="minorEastAsia" w:hAnsi="Calibri" w:cs="Calibri"/>
                <w:b/>
                <w:spacing w:val="-2"/>
                <w:sz w:val="22"/>
                <w:szCs w:val="22"/>
              </w:rPr>
            </w:pPr>
            <w:r w:rsidRPr="00AC7DCC">
              <w:rPr>
                <w:rFonts w:ascii="Calibri" w:eastAsiaTheme="minorEastAsia" w:hAnsi="Calibri" w:cs="Calibri"/>
                <w:spacing w:val="-2"/>
                <w:sz w:val="22"/>
                <w:szCs w:val="22"/>
              </w:rPr>
              <w:t>If the program relates to a regulated profession, what feedback did the regulatory or licensing bodies and the resp</w:t>
            </w:r>
            <w:r w:rsidR="00FC0497">
              <w:rPr>
                <w:rFonts w:ascii="Calibri" w:eastAsiaTheme="minorEastAsia" w:hAnsi="Calibri" w:cs="Calibri"/>
                <w:spacing w:val="-2"/>
                <w:sz w:val="22"/>
                <w:szCs w:val="22"/>
              </w:rPr>
              <w:t>onsible Ministry provide</w:t>
            </w:r>
            <w:r w:rsidR="00AF1D4F" w:rsidRPr="003A3F59">
              <w:rPr>
                <w:rFonts w:ascii="Calibri" w:eastAsiaTheme="minorEastAsia" w:hAnsi="Calibri" w:cs="Calibri"/>
                <w:spacing w:val="-2"/>
                <w:sz w:val="22"/>
                <w:szCs w:val="22"/>
              </w:rPr>
              <w:t xml:space="preserve">? </w:t>
            </w:r>
          </w:p>
        </w:tc>
        <w:tc>
          <w:tcPr>
            <w:tcW w:w="2949" w:type="pct"/>
            <w:tcBorders>
              <w:bottom w:val="single" w:sz="4" w:space="0" w:color="auto"/>
            </w:tcBorders>
          </w:tcPr>
          <w:p w:rsidR="00AF1D4F" w:rsidRPr="003A3F59" w:rsidRDefault="00AF1D4F" w:rsidP="0006668A">
            <w:pPr>
              <w:pStyle w:val="ListParagraph"/>
              <w:spacing w:before="120" w:after="120"/>
              <w:ind w:left="360"/>
              <w:rPr>
                <w:rFonts w:asciiTheme="minorHAnsi" w:hAnsiTheme="minorHAnsi" w:cstheme="minorHAnsi"/>
                <w:sz w:val="22"/>
                <w:szCs w:val="22"/>
              </w:rPr>
            </w:pPr>
          </w:p>
        </w:tc>
      </w:tr>
    </w:tbl>
    <w:p w:rsidR="007B4E01" w:rsidRDefault="007B4E01" w:rsidP="00FC0497"/>
    <w:tbl>
      <w:tblPr>
        <w:tblStyle w:val="TableGrid"/>
        <w:tblW w:w="5000" w:type="pct"/>
        <w:jc w:val="center"/>
        <w:tblLook w:val="04A0" w:firstRow="1" w:lastRow="0" w:firstColumn="1" w:lastColumn="0" w:noHBand="0" w:noVBand="1"/>
      </w:tblPr>
      <w:tblGrid>
        <w:gridCol w:w="4435"/>
        <w:gridCol w:w="6355"/>
      </w:tblGrid>
      <w:tr w:rsidR="001B4291" w:rsidRPr="000C3308" w:rsidTr="00C642C4">
        <w:trPr>
          <w:jc w:val="center"/>
        </w:trPr>
        <w:tc>
          <w:tcPr>
            <w:tcW w:w="5000" w:type="pct"/>
            <w:gridSpan w:val="2"/>
          </w:tcPr>
          <w:p w:rsidR="001B4291" w:rsidRPr="00C75532" w:rsidRDefault="001B4291" w:rsidP="001B4291">
            <w:pPr>
              <w:spacing w:before="120" w:after="120"/>
              <w:jc w:val="center"/>
              <w:rPr>
                <w:rFonts w:ascii="Palatino Linotype" w:hAnsi="Palatino Linotype" w:cs="Arial"/>
                <w:b/>
                <w:color w:val="0033CC"/>
              </w:rPr>
            </w:pPr>
            <w:r w:rsidRPr="00C75532">
              <w:rPr>
                <w:rFonts w:ascii="Palatino Linotype" w:hAnsi="Palatino Linotype" w:cs="Arial"/>
                <w:b/>
                <w:color w:val="0033CC"/>
              </w:rPr>
              <w:t xml:space="preserve">SYSTEM </w:t>
            </w:r>
            <w:r w:rsidR="00B062F5" w:rsidRPr="00C75532">
              <w:rPr>
                <w:rFonts w:ascii="Palatino Linotype" w:hAnsi="Palatino Linotype" w:cs="Arial"/>
                <w:b/>
                <w:color w:val="0033CC"/>
              </w:rPr>
              <w:t>COORDINATION</w:t>
            </w:r>
            <w:r w:rsidRPr="00C75532">
              <w:rPr>
                <w:rFonts w:ascii="Palatino Linotype" w:hAnsi="Palatino Linotype" w:cs="Arial"/>
                <w:b/>
                <w:color w:val="0033CC"/>
              </w:rPr>
              <w:t xml:space="preserve"> / PROGRAM DUPLICATION</w:t>
            </w:r>
          </w:p>
          <w:p w:rsidR="001B4291" w:rsidRPr="004F5D66" w:rsidRDefault="00FB1294" w:rsidP="004F5D66">
            <w:pPr>
              <w:tabs>
                <w:tab w:val="left" w:pos="709"/>
              </w:tabs>
              <w:spacing w:after="120"/>
              <w:rPr>
                <w:rFonts w:ascii="Calibri" w:hAnsi="Calibri" w:cs="Calibri"/>
                <w:b/>
                <w:sz w:val="22"/>
                <w:szCs w:val="22"/>
              </w:rPr>
            </w:pPr>
            <w:r w:rsidRPr="00C75532">
              <w:rPr>
                <w:rFonts w:ascii="Calibri" w:hAnsi="Calibri" w:cs="Calibri"/>
                <w:b/>
                <w:bCs/>
                <w:i/>
                <w:iCs/>
                <w:color w:val="0033CC"/>
                <w:spacing w:val="-2"/>
                <w:sz w:val="22"/>
                <w:szCs w:val="22"/>
              </w:rPr>
              <w:t xml:space="preserve">STANDARD:  </w:t>
            </w:r>
            <w:r w:rsidRPr="00FB1294">
              <w:rPr>
                <w:rFonts w:ascii="Calibri" w:hAnsi="Calibri" w:cs="Calibri"/>
                <w:b/>
                <w:bCs/>
                <w:i/>
                <w:iCs/>
                <w:color w:val="000000"/>
                <w:spacing w:val="-2"/>
                <w:sz w:val="22"/>
                <w:szCs w:val="22"/>
              </w:rPr>
              <w:t>T</w:t>
            </w:r>
            <w:r w:rsidRPr="00FB1294">
              <w:rPr>
                <w:rFonts w:ascii="Calibri" w:hAnsi="Calibri" w:cs="Calibri"/>
                <w:b/>
                <w:i/>
                <w:spacing w:val="-2"/>
                <w:sz w:val="22"/>
                <w:szCs w:val="22"/>
              </w:rPr>
              <w:t>he institution must establish that the proposed program fills a need within the post</w:t>
            </w:r>
            <w:r w:rsidRPr="00FB1294">
              <w:rPr>
                <w:rFonts w:ascii="Calibri" w:hAnsi="Calibri" w:cs="Calibri"/>
                <w:b/>
                <w:i/>
                <w:spacing w:val="-2"/>
                <w:sz w:val="22"/>
                <w:szCs w:val="22"/>
              </w:rPr>
              <w:noBreakHyphen/>
              <w:t xml:space="preserve">secondary system and that there is no unnecessary duplication with existing programs.  </w:t>
            </w:r>
          </w:p>
        </w:tc>
      </w:tr>
      <w:tr w:rsidR="00AF1D4F" w:rsidRPr="000C3308" w:rsidTr="00AF1D4F">
        <w:trPr>
          <w:jc w:val="center"/>
        </w:trPr>
        <w:tc>
          <w:tcPr>
            <w:tcW w:w="2055" w:type="pct"/>
            <w:shd w:val="clear" w:color="auto" w:fill="C6D9F1" w:themeFill="text2" w:themeFillTint="33"/>
          </w:tcPr>
          <w:p w:rsidR="00AF1D4F" w:rsidRPr="004F5D66" w:rsidRDefault="00AF1D4F" w:rsidP="00417C53">
            <w:pPr>
              <w:spacing w:before="120" w:after="120"/>
              <w:rPr>
                <w:rFonts w:asciiTheme="minorHAnsi" w:hAnsiTheme="minorHAnsi" w:cstheme="minorHAnsi"/>
                <w:sz w:val="22"/>
              </w:rPr>
            </w:pPr>
            <w:r w:rsidRPr="004F5D66">
              <w:rPr>
                <w:rFonts w:asciiTheme="minorHAnsi" w:hAnsiTheme="minorHAnsi" w:cstheme="minorHAnsi"/>
                <w:sz w:val="22"/>
              </w:rPr>
              <w:t>CRITERIA:</w:t>
            </w:r>
          </w:p>
        </w:tc>
        <w:tc>
          <w:tcPr>
            <w:tcW w:w="2945" w:type="pct"/>
            <w:shd w:val="clear" w:color="auto" w:fill="C6D9F1" w:themeFill="text2" w:themeFillTint="33"/>
          </w:tcPr>
          <w:p w:rsidR="00AF1D4F" w:rsidRPr="00C676CF" w:rsidRDefault="00C676CF" w:rsidP="00417C53">
            <w:pPr>
              <w:spacing w:before="120" w:after="120"/>
              <w:rPr>
                <w:rFonts w:asciiTheme="minorHAnsi" w:hAnsiTheme="minorHAnsi" w:cstheme="minorHAnsi"/>
                <w:sz w:val="22"/>
                <w:szCs w:val="22"/>
              </w:rPr>
            </w:pPr>
            <w:r>
              <w:rPr>
                <w:rFonts w:asciiTheme="minorHAnsi" w:hAnsiTheme="minorHAnsi" w:cstheme="minorHAnsi"/>
                <w:sz w:val="22"/>
                <w:szCs w:val="22"/>
              </w:rPr>
              <w:t>COMMENTS:</w:t>
            </w:r>
          </w:p>
        </w:tc>
      </w:tr>
      <w:tr w:rsidR="006D4A07" w:rsidRPr="003A3F59" w:rsidTr="00C642C4">
        <w:trPr>
          <w:jc w:val="center"/>
        </w:trPr>
        <w:tc>
          <w:tcPr>
            <w:tcW w:w="5000" w:type="pct"/>
            <w:gridSpan w:val="2"/>
          </w:tcPr>
          <w:p w:rsidR="006D4A07" w:rsidRPr="003A3F59" w:rsidRDefault="006D4A07" w:rsidP="004F5D66">
            <w:pPr>
              <w:numPr>
                <w:ilvl w:val="0"/>
                <w:numId w:val="9"/>
              </w:numPr>
              <w:tabs>
                <w:tab w:val="left" w:pos="709"/>
                <w:tab w:val="left" w:pos="1418"/>
              </w:tabs>
              <w:spacing w:before="120" w:after="120"/>
              <w:ind w:left="284" w:hanging="284"/>
              <w:rPr>
                <w:rFonts w:ascii="Calibri" w:hAnsi="Calibri" w:cs="Calibri"/>
                <w:b/>
                <w:i/>
                <w:spacing w:val="-2"/>
                <w:sz w:val="22"/>
                <w:szCs w:val="22"/>
              </w:rPr>
            </w:pPr>
            <w:r w:rsidRPr="003A3F59">
              <w:rPr>
                <w:rFonts w:ascii="Calibri" w:hAnsi="Calibri" w:cs="Calibri"/>
                <w:b/>
                <w:i/>
                <w:spacing w:val="-2"/>
                <w:sz w:val="22"/>
                <w:szCs w:val="22"/>
              </w:rPr>
              <w:t>System Context</w:t>
            </w:r>
          </w:p>
        </w:tc>
      </w:tr>
      <w:tr w:rsidR="00AF1D4F" w:rsidRPr="003A3F59" w:rsidTr="00AF1D4F">
        <w:trPr>
          <w:jc w:val="center"/>
        </w:trPr>
        <w:tc>
          <w:tcPr>
            <w:tcW w:w="2055" w:type="pct"/>
          </w:tcPr>
          <w:p w:rsidR="00AF1D4F" w:rsidRPr="0002476F" w:rsidRDefault="003D17A6" w:rsidP="0081210E">
            <w:pPr>
              <w:tabs>
                <w:tab w:val="left" w:pos="-2977"/>
              </w:tabs>
              <w:spacing w:before="120" w:after="120"/>
              <w:rPr>
                <w:rFonts w:ascii="Calibri" w:hAnsi="Calibri" w:cs="Calibri"/>
                <w:spacing w:val="-4"/>
                <w:sz w:val="22"/>
                <w:szCs w:val="22"/>
              </w:rPr>
            </w:pPr>
            <w:r w:rsidRPr="0002476F">
              <w:rPr>
                <w:rFonts w:ascii="Calibri" w:hAnsi="Calibri" w:cs="Calibri"/>
                <w:spacing w:val="-4"/>
                <w:sz w:val="22"/>
                <w:szCs w:val="22"/>
              </w:rPr>
              <w:t xml:space="preserve">What differentiates </w:t>
            </w:r>
            <w:r w:rsidR="00AF1D4F" w:rsidRPr="0002476F">
              <w:rPr>
                <w:rFonts w:ascii="Calibri" w:hAnsi="Calibri" w:cs="Calibri"/>
                <w:spacing w:val="-4"/>
                <w:sz w:val="22"/>
                <w:szCs w:val="22"/>
              </w:rPr>
              <w:t xml:space="preserve">the proposed program </w:t>
            </w:r>
            <w:r w:rsidRPr="0002476F">
              <w:rPr>
                <w:rFonts w:ascii="Calibri" w:hAnsi="Calibri" w:cs="Calibri"/>
                <w:spacing w:val="-4"/>
                <w:sz w:val="22"/>
                <w:szCs w:val="22"/>
              </w:rPr>
              <w:t>from</w:t>
            </w:r>
            <w:r w:rsidR="00AF1D4F" w:rsidRPr="0002476F">
              <w:rPr>
                <w:rFonts w:ascii="Calibri" w:hAnsi="Calibri" w:cs="Calibri"/>
                <w:spacing w:val="-4"/>
                <w:sz w:val="22"/>
                <w:szCs w:val="22"/>
              </w:rPr>
              <w:t xml:space="preserve"> </w:t>
            </w:r>
            <w:r w:rsidRPr="0002476F">
              <w:rPr>
                <w:rFonts w:ascii="Calibri" w:hAnsi="Calibri" w:cs="Calibri"/>
                <w:spacing w:val="-4"/>
                <w:sz w:val="22"/>
                <w:szCs w:val="22"/>
              </w:rPr>
              <w:t xml:space="preserve">all </w:t>
            </w:r>
            <w:r w:rsidR="00283338" w:rsidRPr="0002476F">
              <w:rPr>
                <w:rFonts w:ascii="Calibri" w:hAnsi="Calibri" w:cs="Calibri"/>
                <w:spacing w:val="-4"/>
                <w:sz w:val="22"/>
                <w:szCs w:val="22"/>
              </w:rPr>
              <w:t xml:space="preserve">other </w:t>
            </w:r>
            <w:r w:rsidRPr="0002476F">
              <w:rPr>
                <w:rFonts w:ascii="Calibri" w:hAnsi="Calibri" w:cs="Calibri"/>
                <w:spacing w:val="-4"/>
                <w:sz w:val="22"/>
                <w:szCs w:val="22"/>
              </w:rPr>
              <w:t xml:space="preserve">related </w:t>
            </w:r>
            <w:r w:rsidR="00AF1D4F" w:rsidRPr="0002476F">
              <w:rPr>
                <w:rFonts w:ascii="Calibri" w:hAnsi="Calibri" w:cs="Calibri"/>
                <w:spacing w:val="-4"/>
                <w:sz w:val="22"/>
                <w:szCs w:val="22"/>
              </w:rPr>
              <w:t>programs</w:t>
            </w:r>
            <w:r w:rsidRPr="0002476F">
              <w:rPr>
                <w:rFonts w:ascii="Calibri" w:hAnsi="Calibri" w:cs="Calibri"/>
                <w:spacing w:val="-4"/>
                <w:sz w:val="22"/>
                <w:szCs w:val="22"/>
              </w:rPr>
              <w:t xml:space="preserve"> in the province</w:t>
            </w:r>
            <w:r w:rsidR="00AF1D4F" w:rsidRPr="0002476F">
              <w:rPr>
                <w:rFonts w:ascii="Calibri" w:hAnsi="Calibri" w:cs="Calibri"/>
                <w:spacing w:val="-4"/>
                <w:sz w:val="22"/>
                <w:szCs w:val="22"/>
              </w:rPr>
              <w:t>?</w:t>
            </w:r>
            <w:r w:rsidR="0002476F" w:rsidRPr="0002476F">
              <w:rPr>
                <w:rFonts w:ascii="Calibri" w:hAnsi="Calibri" w:cs="Calibri"/>
                <w:spacing w:val="-4"/>
                <w:sz w:val="22"/>
                <w:szCs w:val="22"/>
              </w:rPr>
              <w:t xml:space="preserve"> Please provide a list of Classification of Instructional Programs (CIP) </w:t>
            </w:r>
            <w:r w:rsidR="0081210E">
              <w:rPr>
                <w:rFonts w:ascii="Calibri" w:hAnsi="Calibri" w:cs="Calibri"/>
                <w:spacing w:val="-4"/>
                <w:sz w:val="22"/>
                <w:szCs w:val="22"/>
              </w:rPr>
              <w:t>codes</w:t>
            </w:r>
            <w:r w:rsidR="0002476F" w:rsidRPr="0002476F">
              <w:rPr>
                <w:rFonts w:ascii="Calibri" w:hAnsi="Calibri" w:cs="Calibri"/>
                <w:spacing w:val="-4"/>
                <w:sz w:val="22"/>
                <w:szCs w:val="22"/>
              </w:rPr>
              <w:t xml:space="preserve"> </w:t>
            </w:r>
            <w:r w:rsidR="0002476F">
              <w:rPr>
                <w:rFonts w:ascii="Calibri" w:hAnsi="Calibri" w:cs="Calibri"/>
                <w:spacing w:val="-4"/>
                <w:sz w:val="22"/>
                <w:szCs w:val="22"/>
              </w:rPr>
              <w:t>for</w:t>
            </w:r>
            <w:r w:rsidR="0002476F" w:rsidRPr="0002476F">
              <w:rPr>
                <w:rFonts w:ascii="Calibri" w:hAnsi="Calibri" w:cs="Calibri"/>
                <w:spacing w:val="-4"/>
                <w:sz w:val="22"/>
                <w:szCs w:val="22"/>
              </w:rPr>
              <w:t xml:space="preserve"> related programs.</w:t>
            </w:r>
          </w:p>
        </w:tc>
        <w:tc>
          <w:tcPr>
            <w:tcW w:w="2945" w:type="pct"/>
          </w:tcPr>
          <w:p w:rsidR="00AF1D4F" w:rsidRPr="003A3F59" w:rsidRDefault="00524E14" w:rsidP="0006668A">
            <w:pPr>
              <w:pStyle w:val="ListParagraph"/>
              <w:spacing w:before="120" w:after="120"/>
              <w:ind w:left="357"/>
              <w:contextualSpacing w:val="0"/>
              <w:rPr>
                <w:rFonts w:ascii="Calibri" w:hAnsi="Calibri" w:cs="Calibri"/>
                <w:sz w:val="22"/>
                <w:szCs w:val="22"/>
              </w:rPr>
            </w:pPr>
            <w:r w:rsidRPr="00CB11C1">
              <w:rPr>
                <w:rFonts w:ascii="Calibri" w:hAnsi="Calibri" w:cs="Calibri"/>
                <w:sz w:val="22"/>
                <w:szCs w:val="22"/>
              </w:rPr>
              <w:t xml:space="preserve">Include a list of the most relevant Classification of Instructional Program codes.  See </w:t>
            </w:r>
            <w:hyperlink r:id="rId11" w:history="1">
              <w:r w:rsidRPr="00663D6B">
                <w:rPr>
                  <w:rStyle w:val="Hyperlink"/>
                  <w:rFonts w:ascii="Calibri" w:hAnsi="Calibri" w:cs="Calibri"/>
                  <w:sz w:val="22"/>
                  <w:szCs w:val="22"/>
                </w:rPr>
                <w:t>https://www.statcan.gc.ca/eng/concepts/searchclasscod</w:t>
              </w:r>
            </w:hyperlink>
            <w:r>
              <w:rPr>
                <w:rFonts w:ascii="Calibri" w:hAnsi="Calibri" w:cs="Calibri"/>
                <w:sz w:val="22"/>
                <w:szCs w:val="22"/>
              </w:rPr>
              <w:t xml:space="preserve"> </w:t>
            </w:r>
          </w:p>
        </w:tc>
      </w:tr>
      <w:tr w:rsidR="006D4A07" w:rsidRPr="003A3F59" w:rsidTr="00C642C4">
        <w:trPr>
          <w:jc w:val="center"/>
        </w:trPr>
        <w:tc>
          <w:tcPr>
            <w:tcW w:w="5000" w:type="pct"/>
            <w:gridSpan w:val="2"/>
          </w:tcPr>
          <w:p w:rsidR="006D4A07" w:rsidRPr="003A3F59" w:rsidRDefault="006D4A07" w:rsidP="00A716CD">
            <w:pPr>
              <w:keepNext/>
              <w:keepLines/>
              <w:numPr>
                <w:ilvl w:val="0"/>
                <w:numId w:val="9"/>
              </w:numPr>
              <w:tabs>
                <w:tab w:val="left" w:pos="709"/>
                <w:tab w:val="left" w:pos="1418"/>
              </w:tabs>
              <w:spacing w:before="120" w:after="120"/>
              <w:ind w:left="284" w:hanging="284"/>
              <w:rPr>
                <w:rFonts w:ascii="Calibri" w:hAnsi="Calibri" w:cs="Calibri"/>
                <w:b/>
                <w:i/>
                <w:spacing w:val="-2"/>
                <w:sz w:val="22"/>
                <w:szCs w:val="22"/>
              </w:rPr>
            </w:pPr>
            <w:r w:rsidRPr="003A3F59">
              <w:rPr>
                <w:rFonts w:ascii="Calibri" w:hAnsi="Calibri" w:cs="Calibri"/>
                <w:b/>
                <w:i/>
                <w:spacing w:val="-2"/>
                <w:sz w:val="22"/>
                <w:szCs w:val="22"/>
              </w:rPr>
              <w:t xml:space="preserve">Consultation </w:t>
            </w:r>
          </w:p>
        </w:tc>
      </w:tr>
      <w:tr w:rsidR="00AF1D4F" w:rsidRPr="003A3F59" w:rsidTr="00AF1D4F">
        <w:trPr>
          <w:jc w:val="center"/>
        </w:trPr>
        <w:tc>
          <w:tcPr>
            <w:tcW w:w="2055" w:type="pct"/>
          </w:tcPr>
          <w:p w:rsidR="00AF1D4F" w:rsidRPr="003A3F59" w:rsidRDefault="003E2DC9" w:rsidP="00A716CD">
            <w:pPr>
              <w:keepNext/>
              <w:keepLines/>
              <w:spacing w:before="120" w:after="120"/>
              <w:rPr>
                <w:rFonts w:ascii="Calibri" w:hAnsi="Calibri" w:cs="Calibri"/>
                <w:i/>
                <w:spacing w:val="-2"/>
                <w:sz w:val="22"/>
                <w:szCs w:val="22"/>
              </w:rPr>
            </w:pPr>
            <w:r>
              <w:rPr>
                <w:rFonts w:ascii="Calibri" w:hAnsi="Calibri" w:cs="Calibri"/>
                <w:spacing w:val="-2"/>
                <w:sz w:val="22"/>
                <w:szCs w:val="22"/>
              </w:rPr>
              <w:t>To what extent h</w:t>
            </w:r>
            <w:r w:rsidR="00AF1D4F" w:rsidRPr="003A3F59">
              <w:rPr>
                <w:rFonts w:ascii="Calibri" w:hAnsi="Calibri" w:cs="Calibri"/>
                <w:spacing w:val="-2"/>
                <w:sz w:val="22"/>
                <w:szCs w:val="22"/>
              </w:rPr>
              <w:t>as the institution consulted other institutions in British Columbia offering similar programs and responded to their feedback?</w:t>
            </w:r>
          </w:p>
        </w:tc>
        <w:tc>
          <w:tcPr>
            <w:tcW w:w="2945" w:type="pct"/>
          </w:tcPr>
          <w:p w:rsidR="00AF1D4F" w:rsidRPr="003A3F59" w:rsidRDefault="00AF1D4F" w:rsidP="0006668A">
            <w:pPr>
              <w:pStyle w:val="ListParagraph"/>
              <w:keepNext/>
              <w:keepLines/>
              <w:spacing w:before="120" w:after="120"/>
              <w:ind w:left="318"/>
              <w:contextualSpacing w:val="0"/>
              <w:rPr>
                <w:rFonts w:ascii="Calibri" w:hAnsi="Calibri" w:cs="Calibri"/>
                <w:sz w:val="22"/>
                <w:szCs w:val="22"/>
              </w:rPr>
            </w:pPr>
          </w:p>
        </w:tc>
      </w:tr>
      <w:tr w:rsidR="00D51A18" w:rsidRPr="003A3F59" w:rsidTr="00C642C4">
        <w:trPr>
          <w:jc w:val="center"/>
        </w:trPr>
        <w:tc>
          <w:tcPr>
            <w:tcW w:w="5000" w:type="pct"/>
            <w:gridSpan w:val="2"/>
          </w:tcPr>
          <w:p w:rsidR="00D51A18" w:rsidRPr="003A3F59" w:rsidRDefault="00D51A18" w:rsidP="007F53FF">
            <w:pPr>
              <w:keepNext/>
              <w:numPr>
                <w:ilvl w:val="0"/>
                <w:numId w:val="9"/>
              </w:numPr>
              <w:tabs>
                <w:tab w:val="left" w:pos="709"/>
                <w:tab w:val="left" w:pos="1418"/>
              </w:tabs>
              <w:spacing w:before="120" w:after="120"/>
              <w:ind w:left="284" w:hanging="284"/>
              <w:rPr>
                <w:rFonts w:ascii="Calibri" w:hAnsi="Calibri" w:cs="Calibri"/>
                <w:b/>
                <w:i/>
                <w:spacing w:val="-2"/>
                <w:sz w:val="22"/>
                <w:szCs w:val="22"/>
              </w:rPr>
            </w:pPr>
            <w:r w:rsidRPr="003A3F59">
              <w:rPr>
                <w:rFonts w:ascii="Calibri" w:hAnsi="Calibri" w:cs="Calibri"/>
                <w:b/>
                <w:i/>
                <w:spacing w:val="-2"/>
                <w:sz w:val="22"/>
                <w:szCs w:val="22"/>
              </w:rPr>
              <w:t>Rationale for Duplication</w:t>
            </w:r>
          </w:p>
        </w:tc>
      </w:tr>
      <w:tr w:rsidR="00AF1D4F" w:rsidRPr="003A3F59" w:rsidTr="00AF1D4F">
        <w:trPr>
          <w:jc w:val="center"/>
        </w:trPr>
        <w:tc>
          <w:tcPr>
            <w:tcW w:w="2055" w:type="pct"/>
          </w:tcPr>
          <w:p w:rsidR="00AF1D4F" w:rsidRPr="003A3F59" w:rsidRDefault="00AF1D4F" w:rsidP="007F53FF">
            <w:pPr>
              <w:spacing w:before="120" w:after="120"/>
              <w:rPr>
                <w:rFonts w:ascii="Calibri" w:eastAsiaTheme="minorEastAsia" w:hAnsi="Calibri" w:cs="Calibri"/>
                <w:i/>
                <w:spacing w:val="-2"/>
                <w:sz w:val="22"/>
                <w:szCs w:val="22"/>
              </w:rPr>
            </w:pPr>
            <w:r w:rsidRPr="003A3F59">
              <w:rPr>
                <w:rFonts w:ascii="Calibri" w:eastAsiaTheme="minorEastAsia" w:hAnsi="Calibri" w:cs="Calibri"/>
                <w:spacing w:val="-2"/>
                <w:sz w:val="22"/>
                <w:szCs w:val="22"/>
              </w:rPr>
              <w:t>If programs with similar learning objectives are currently available in the region or online within the province, what is the rationale for establishing another program?</w:t>
            </w:r>
          </w:p>
        </w:tc>
        <w:tc>
          <w:tcPr>
            <w:tcW w:w="2945" w:type="pct"/>
          </w:tcPr>
          <w:p w:rsidR="00AF1D4F" w:rsidRPr="003A3F59" w:rsidRDefault="00AF1D4F" w:rsidP="0006668A">
            <w:pPr>
              <w:pStyle w:val="ListParagraph"/>
              <w:spacing w:before="120" w:after="120"/>
              <w:ind w:left="357"/>
              <w:contextualSpacing w:val="0"/>
              <w:rPr>
                <w:rFonts w:ascii="Calibri" w:hAnsi="Calibri" w:cs="Calibri"/>
                <w:sz w:val="22"/>
                <w:szCs w:val="22"/>
              </w:rPr>
            </w:pPr>
          </w:p>
        </w:tc>
      </w:tr>
      <w:tr w:rsidR="00D51A18" w:rsidRPr="003A3F59" w:rsidTr="00C642C4">
        <w:trPr>
          <w:jc w:val="center"/>
        </w:trPr>
        <w:tc>
          <w:tcPr>
            <w:tcW w:w="5000" w:type="pct"/>
            <w:gridSpan w:val="2"/>
          </w:tcPr>
          <w:p w:rsidR="00D51A18" w:rsidRPr="003A3F59" w:rsidRDefault="00D51A18" w:rsidP="007F53FF">
            <w:pPr>
              <w:numPr>
                <w:ilvl w:val="0"/>
                <w:numId w:val="9"/>
              </w:numPr>
              <w:spacing w:before="120" w:after="120"/>
              <w:ind w:left="357" w:hanging="357"/>
              <w:rPr>
                <w:rFonts w:ascii="Calibri" w:eastAsiaTheme="minorEastAsia" w:hAnsi="Calibri" w:cs="Calibri"/>
                <w:b/>
                <w:i/>
                <w:spacing w:val="-2"/>
                <w:sz w:val="22"/>
                <w:szCs w:val="22"/>
              </w:rPr>
            </w:pPr>
            <w:r w:rsidRPr="003A3F59">
              <w:rPr>
                <w:rFonts w:ascii="Calibri" w:eastAsiaTheme="minorEastAsia" w:hAnsi="Calibri" w:cs="Calibri"/>
                <w:b/>
                <w:i/>
                <w:spacing w:val="-2"/>
                <w:sz w:val="22"/>
                <w:szCs w:val="22"/>
              </w:rPr>
              <w:t>Collaboration</w:t>
            </w:r>
          </w:p>
        </w:tc>
      </w:tr>
      <w:tr w:rsidR="00AF1D4F" w:rsidRPr="003A3F59" w:rsidTr="00AF1D4F">
        <w:trPr>
          <w:jc w:val="center"/>
        </w:trPr>
        <w:tc>
          <w:tcPr>
            <w:tcW w:w="2055" w:type="pct"/>
          </w:tcPr>
          <w:p w:rsidR="00AF1D4F" w:rsidRPr="003A3F59" w:rsidRDefault="003D17A6" w:rsidP="00283338">
            <w:pPr>
              <w:spacing w:before="120" w:after="120"/>
              <w:rPr>
                <w:rFonts w:ascii="Calibri" w:eastAsiaTheme="minorEastAsia" w:hAnsi="Calibri" w:cs="Calibri"/>
                <w:spacing w:val="-2"/>
                <w:sz w:val="22"/>
                <w:szCs w:val="22"/>
              </w:rPr>
            </w:pPr>
            <w:r>
              <w:rPr>
                <w:rFonts w:ascii="Calibri" w:eastAsiaTheme="minorEastAsia" w:hAnsi="Calibri" w:cs="Calibri"/>
                <w:spacing w:val="-2"/>
                <w:sz w:val="22"/>
                <w:szCs w:val="22"/>
              </w:rPr>
              <w:t>To what extent h</w:t>
            </w:r>
            <w:r w:rsidR="00AF1D4F" w:rsidRPr="003A3F59">
              <w:rPr>
                <w:rFonts w:ascii="Calibri" w:eastAsiaTheme="minorEastAsia" w:hAnsi="Calibri" w:cs="Calibri"/>
                <w:spacing w:val="-2"/>
                <w:sz w:val="22"/>
                <w:szCs w:val="22"/>
              </w:rPr>
              <w:t xml:space="preserve">as the institution explored </w:t>
            </w:r>
            <w:r w:rsidR="00283338" w:rsidRPr="003A3F59">
              <w:rPr>
                <w:rFonts w:ascii="Calibri" w:eastAsiaTheme="minorEastAsia" w:hAnsi="Calibri" w:cs="Calibri"/>
                <w:spacing w:val="-2"/>
                <w:sz w:val="22"/>
                <w:szCs w:val="22"/>
              </w:rPr>
              <w:t xml:space="preserve">appropriate </w:t>
            </w:r>
            <w:r w:rsidR="00283338">
              <w:rPr>
                <w:rFonts w:ascii="Calibri" w:eastAsiaTheme="minorEastAsia" w:hAnsi="Calibri" w:cs="Calibri"/>
                <w:spacing w:val="-2"/>
                <w:sz w:val="22"/>
                <w:szCs w:val="22"/>
              </w:rPr>
              <w:t xml:space="preserve">ways to </w:t>
            </w:r>
            <w:r w:rsidR="00283338" w:rsidRPr="003A3F59">
              <w:rPr>
                <w:rFonts w:ascii="Calibri" w:eastAsiaTheme="minorEastAsia" w:hAnsi="Calibri" w:cs="Calibri"/>
                <w:spacing w:val="-2"/>
                <w:sz w:val="22"/>
                <w:szCs w:val="22"/>
              </w:rPr>
              <w:t>collaborat</w:t>
            </w:r>
            <w:r w:rsidR="00283338">
              <w:rPr>
                <w:rFonts w:ascii="Calibri" w:eastAsiaTheme="minorEastAsia" w:hAnsi="Calibri" w:cs="Calibri"/>
                <w:spacing w:val="-2"/>
                <w:sz w:val="22"/>
                <w:szCs w:val="22"/>
              </w:rPr>
              <w:t>e</w:t>
            </w:r>
            <w:r w:rsidR="00283338" w:rsidRPr="003A3F59">
              <w:rPr>
                <w:rFonts w:ascii="Calibri" w:eastAsiaTheme="minorEastAsia" w:hAnsi="Calibri" w:cs="Calibri"/>
                <w:spacing w:val="-2"/>
                <w:sz w:val="22"/>
                <w:szCs w:val="22"/>
              </w:rPr>
              <w:t xml:space="preserve"> </w:t>
            </w:r>
            <w:r w:rsidR="00AF1D4F" w:rsidRPr="003A3F59">
              <w:rPr>
                <w:rFonts w:ascii="Calibri" w:eastAsiaTheme="minorEastAsia" w:hAnsi="Calibri" w:cs="Calibri"/>
                <w:spacing w:val="-2"/>
                <w:sz w:val="22"/>
                <w:szCs w:val="22"/>
              </w:rPr>
              <w:t>and/or shar</w:t>
            </w:r>
            <w:r w:rsidR="00283338">
              <w:rPr>
                <w:rFonts w:ascii="Calibri" w:eastAsiaTheme="minorEastAsia" w:hAnsi="Calibri" w:cs="Calibri"/>
                <w:spacing w:val="-2"/>
                <w:sz w:val="22"/>
                <w:szCs w:val="22"/>
              </w:rPr>
              <w:t>e</w:t>
            </w:r>
            <w:r w:rsidR="00AF1D4F" w:rsidRPr="003A3F59">
              <w:rPr>
                <w:rFonts w:ascii="Calibri" w:eastAsiaTheme="minorEastAsia" w:hAnsi="Calibri" w:cs="Calibri"/>
                <w:spacing w:val="-2"/>
                <w:sz w:val="22"/>
                <w:szCs w:val="22"/>
              </w:rPr>
              <w:t xml:space="preserve"> resources with other institutions offering related programs?</w:t>
            </w:r>
          </w:p>
        </w:tc>
        <w:tc>
          <w:tcPr>
            <w:tcW w:w="2945" w:type="pct"/>
          </w:tcPr>
          <w:p w:rsidR="00AF1D4F" w:rsidRPr="003A3F59" w:rsidRDefault="00AF1D4F" w:rsidP="0006668A">
            <w:pPr>
              <w:pStyle w:val="ListParagraph"/>
              <w:spacing w:before="120" w:after="120"/>
              <w:ind w:left="318"/>
              <w:contextualSpacing w:val="0"/>
              <w:rPr>
                <w:rFonts w:ascii="Calibri" w:hAnsi="Calibri" w:cs="Calibri"/>
                <w:sz w:val="22"/>
                <w:szCs w:val="22"/>
              </w:rPr>
            </w:pPr>
          </w:p>
        </w:tc>
      </w:tr>
    </w:tbl>
    <w:p w:rsidR="002E23FE" w:rsidRDefault="002E23FE"/>
    <w:tbl>
      <w:tblPr>
        <w:tblStyle w:val="TableGrid1"/>
        <w:tblW w:w="5000" w:type="pct"/>
        <w:jc w:val="center"/>
        <w:tblLook w:val="04A0" w:firstRow="1" w:lastRow="0" w:firstColumn="1" w:lastColumn="0" w:noHBand="0" w:noVBand="1"/>
      </w:tblPr>
      <w:tblGrid>
        <w:gridCol w:w="4430"/>
        <w:gridCol w:w="6360"/>
      </w:tblGrid>
      <w:tr w:rsidR="0067265B" w:rsidRPr="0067265B" w:rsidTr="00C642C4">
        <w:trPr>
          <w:jc w:val="center"/>
        </w:trPr>
        <w:tc>
          <w:tcPr>
            <w:tcW w:w="5000" w:type="pct"/>
            <w:gridSpan w:val="2"/>
          </w:tcPr>
          <w:p w:rsidR="0067265B" w:rsidRPr="00C75532" w:rsidRDefault="0067265B" w:rsidP="0067265B">
            <w:pPr>
              <w:spacing w:before="120" w:after="120"/>
              <w:ind w:left="34"/>
              <w:jc w:val="center"/>
              <w:rPr>
                <w:rFonts w:ascii="Palatino Linotype" w:hAnsi="Palatino Linotype" w:cs="Arial"/>
                <w:b/>
                <w:color w:val="0033CC"/>
              </w:rPr>
            </w:pPr>
            <w:r w:rsidRPr="00C75532">
              <w:rPr>
                <w:rFonts w:ascii="Palatino Linotype" w:hAnsi="Palatino Linotype" w:cs="Arial"/>
                <w:b/>
                <w:color w:val="0033CC"/>
              </w:rPr>
              <w:t>STUDENT DEMAND AND OUTCOMES</w:t>
            </w:r>
          </w:p>
          <w:p w:rsidR="0067265B" w:rsidRPr="0067265B" w:rsidRDefault="00160186" w:rsidP="007F53FF">
            <w:pPr>
              <w:spacing w:before="120" w:after="120"/>
            </w:pPr>
            <w:r w:rsidRPr="00C75532">
              <w:rPr>
                <w:rFonts w:ascii="Calibri" w:hAnsi="Calibri" w:cs="Calibri"/>
                <w:b/>
                <w:bCs/>
                <w:i/>
                <w:iCs/>
                <w:color w:val="0033CC"/>
                <w:sz w:val="22"/>
                <w:szCs w:val="22"/>
              </w:rPr>
              <w:t xml:space="preserve">STANDARD: </w:t>
            </w:r>
            <w:r w:rsidRPr="00160186">
              <w:rPr>
                <w:rFonts w:ascii="Calibri" w:hAnsi="Calibri" w:cs="Calibri"/>
                <w:b/>
                <w:bCs/>
                <w:i/>
                <w:iCs/>
                <w:color w:val="4F81BD"/>
                <w:sz w:val="22"/>
                <w:szCs w:val="22"/>
              </w:rPr>
              <w:t xml:space="preserve"> </w:t>
            </w:r>
            <w:r w:rsidRPr="00160186">
              <w:rPr>
                <w:rFonts w:ascii="Calibri" w:hAnsi="Calibri" w:cs="Calibri"/>
                <w:b/>
                <w:i/>
                <w:sz w:val="22"/>
                <w:szCs w:val="22"/>
              </w:rPr>
              <w:t>The institution must demonstrate that the proposed degree program will have sufficient ongoing student interest and provide benefit to students.</w:t>
            </w:r>
          </w:p>
        </w:tc>
      </w:tr>
      <w:tr w:rsidR="00AF1D4F" w:rsidRPr="00C676CF" w:rsidTr="00AF1D4F">
        <w:trPr>
          <w:jc w:val="center"/>
        </w:trPr>
        <w:tc>
          <w:tcPr>
            <w:tcW w:w="2053" w:type="pct"/>
            <w:shd w:val="clear" w:color="auto" w:fill="C6D9F1" w:themeFill="text2" w:themeFillTint="33"/>
          </w:tcPr>
          <w:p w:rsidR="00AF1D4F" w:rsidRPr="00C676CF" w:rsidRDefault="00AF1D4F" w:rsidP="0067265B">
            <w:pPr>
              <w:spacing w:before="120" w:after="120"/>
              <w:rPr>
                <w:rFonts w:asciiTheme="minorHAnsi" w:hAnsiTheme="minorHAnsi" w:cstheme="minorHAnsi"/>
                <w:sz w:val="22"/>
                <w:szCs w:val="22"/>
              </w:rPr>
            </w:pPr>
            <w:r w:rsidRPr="00C676CF">
              <w:rPr>
                <w:rFonts w:asciiTheme="minorHAnsi" w:hAnsiTheme="minorHAnsi" w:cstheme="minorHAnsi"/>
                <w:sz w:val="22"/>
                <w:szCs w:val="22"/>
              </w:rPr>
              <w:t>CRITERIA:</w:t>
            </w:r>
          </w:p>
        </w:tc>
        <w:tc>
          <w:tcPr>
            <w:tcW w:w="2947" w:type="pct"/>
            <w:shd w:val="clear" w:color="auto" w:fill="C6D9F1" w:themeFill="text2" w:themeFillTint="33"/>
          </w:tcPr>
          <w:p w:rsidR="00AF1D4F" w:rsidRPr="00C676CF" w:rsidRDefault="00C676CF" w:rsidP="0067265B">
            <w:pPr>
              <w:spacing w:before="120" w:after="120"/>
              <w:rPr>
                <w:rFonts w:asciiTheme="minorHAnsi" w:hAnsiTheme="minorHAnsi" w:cstheme="minorHAnsi"/>
                <w:sz w:val="22"/>
                <w:szCs w:val="22"/>
              </w:rPr>
            </w:pPr>
            <w:r>
              <w:rPr>
                <w:rFonts w:asciiTheme="minorHAnsi" w:hAnsiTheme="minorHAnsi" w:cstheme="minorHAnsi"/>
                <w:sz w:val="22"/>
                <w:szCs w:val="22"/>
              </w:rPr>
              <w:t>COMMENTS</w:t>
            </w:r>
            <w:r w:rsidRPr="00280EB9">
              <w:rPr>
                <w:rFonts w:asciiTheme="minorHAnsi" w:hAnsiTheme="minorHAnsi" w:cstheme="minorHAnsi"/>
                <w:sz w:val="22"/>
                <w:szCs w:val="22"/>
              </w:rPr>
              <w:t>:</w:t>
            </w:r>
          </w:p>
        </w:tc>
      </w:tr>
      <w:tr w:rsidR="00AF1D4F" w:rsidRPr="003A3F59" w:rsidTr="00AF1D4F">
        <w:trPr>
          <w:jc w:val="center"/>
        </w:trPr>
        <w:tc>
          <w:tcPr>
            <w:tcW w:w="5000" w:type="pct"/>
            <w:gridSpan w:val="2"/>
          </w:tcPr>
          <w:p w:rsidR="00AF1D4F" w:rsidRPr="00AF1D4F" w:rsidRDefault="00AF1D4F" w:rsidP="00AF1D4F">
            <w:pPr>
              <w:pStyle w:val="ListParagraph"/>
              <w:numPr>
                <w:ilvl w:val="0"/>
                <w:numId w:val="19"/>
              </w:numPr>
              <w:spacing w:before="120" w:after="120"/>
              <w:rPr>
                <w:sz w:val="22"/>
                <w:szCs w:val="22"/>
              </w:rPr>
            </w:pPr>
            <w:r>
              <w:rPr>
                <w:rFonts w:ascii="Calibri" w:hAnsi="Calibri" w:cs="Calibri"/>
                <w:b/>
                <w:i/>
                <w:spacing w:val="-2"/>
                <w:sz w:val="22"/>
                <w:szCs w:val="22"/>
              </w:rPr>
              <w:t xml:space="preserve"> </w:t>
            </w:r>
            <w:r w:rsidRPr="00AF1D4F">
              <w:rPr>
                <w:rFonts w:ascii="Calibri" w:hAnsi="Calibri" w:cs="Calibri"/>
                <w:b/>
                <w:i/>
                <w:spacing w:val="-2"/>
                <w:sz w:val="22"/>
                <w:szCs w:val="22"/>
              </w:rPr>
              <w:t>Student Demand</w:t>
            </w:r>
          </w:p>
        </w:tc>
      </w:tr>
      <w:tr w:rsidR="00FF55D8" w:rsidRPr="003A3F59" w:rsidTr="00FF55D8">
        <w:trPr>
          <w:jc w:val="center"/>
        </w:trPr>
        <w:tc>
          <w:tcPr>
            <w:tcW w:w="2053" w:type="pct"/>
          </w:tcPr>
          <w:p w:rsidR="00FF55D8" w:rsidRPr="003A3F59" w:rsidRDefault="005C7087" w:rsidP="00283338">
            <w:pPr>
              <w:spacing w:before="120" w:after="120"/>
              <w:rPr>
                <w:rFonts w:ascii="Calibri" w:eastAsiaTheme="minorEastAsia" w:hAnsi="Calibri" w:cs="Calibri"/>
                <w:spacing w:val="-2"/>
                <w:sz w:val="22"/>
                <w:szCs w:val="22"/>
              </w:rPr>
            </w:pPr>
            <w:r>
              <w:rPr>
                <w:rFonts w:ascii="Calibri" w:eastAsiaTheme="minorEastAsia" w:hAnsi="Calibri" w:cs="Calibri"/>
                <w:spacing w:val="-2"/>
                <w:sz w:val="22"/>
                <w:szCs w:val="22"/>
              </w:rPr>
              <w:t xml:space="preserve">How </w:t>
            </w:r>
            <w:r w:rsidR="00283338">
              <w:rPr>
                <w:rFonts w:ascii="Calibri" w:eastAsiaTheme="minorEastAsia" w:hAnsi="Calibri" w:cs="Calibri"/>
                <w:spacing w:val="-2"/>
                <w:sz w:val="22"/>
                <w:szCs w:val="22"/>
              </w:rPr>
              <w:t>robust</w:t>
            </w:r>
            <w:r>
              <w:rPr>
                <w:rFonts w:ascii="Calibri" w:eastAsiaTheme="minorEastAsia" w:hAnsi="Calibri" w:cs="Calibri"/>
                <w:spacing w:val="-2"/>
                <w:sz w:val="22"/>
                <w:szCs w:val="22"/>
              </w:rPr>
              <w:t xml:space="preserve"> is the demonstrated potential </w:t>
            </w:r>
            <w:r w:rsidR="00FF55D8" w:rsidRPr="003A3F59">
              <w:rPr>
                <w:rFonts w:ascii="Calibri" w:eastAsiaTheme="minorEastAsia" w:hAnsi="Calibri" w:cs="Calibri"/>
                <w:spacing w:val="-2"/>
                <w:sz w:val="22"/>
                <w:szCs w:val="22"/>
              </w:rPr>
              <w:t>student demand</w:t>
            </w:r>
            <w:r w:rsidRPr="003A3F59">
              <w:rPr>
                <w:rFonts w:ascii="Calibri" w:eastAsiaTheme="minorEastAsia" w:hAnsi="Calibri" w:cs="Calibri"/>
                <w:spacing w:val="-2"/>
                <w:sz w:val="22"/>
                <w:szCs w:val="22"/>
              </w:rPr>
              <w:t xml:space="preserve"> </w:t>
            </w:r>
            <w:r w:rsidR="00283338">
              <w:rPr>
                <w:rFonts w:ascii="Calibri" w:eastAsiaTheme="minorEastAsia" w:hAnsi="Calibri" w:cs="Calibri"/>
                <w:spacing w:val="-2"/>
                <w:sz w:val="22"/>
                <w:szCs w:val="22"/>
              </w:rPr>
              <w:t>to sustain</w:t>
            </w:r>
            <w:r>
              <w:rPr>
                <w:rFonts w:ascii="Calibri" w:eastAsiaTheme="minorEastAsia" w:hAnsi="Calibri" w:cs="Calibri"/>
                <w:spacing w:val="-2"/>
                <w:sz w:val="22"/>
                <w:szCs w:val="22"/>
              </w:rPr>
              <w:t xml:space="preserve"> </w:t>
            </w:r>
            <w:r w:rsidRPr="003A3F59">
              <w:rPr>
                <w:rFonts w:ascii="Calibri" w:eastAsiaTheme="minorEastAsia" w:hAnsi="Calibri" w:cs="Calibri"/>
                <w:spacing w:val="-2"/>
                <w:sz w:val="22"/>
                <w:szCs w:val="22"/>
              </w:rPr>
              <w:t>the proposed program</w:t>
            </w:r>
            <w:r w:rsidR="00FF55D8" w:rsidRPr="003A3F59">
              <w:rPr>
                <w:rFonts w:ascii="Calibri" w:eastAsiaTheme="minorEastAsia" w:hAnsi="Calibri" w:cs="Calibri"/>
                <w:spacing w:val="-2"/>
                <w:sz w:val="22"/>
                <w:szCs w:val="22"/>
              </w:rPr>
              <w:t>?</w:t>
            </w:r>
          </w:p>
        </w:tc>
        <w:tc>
          <w:tcPr>
            <w:tcW w:w="2947" w:type="pct"/>
          </w:tcPr>
          <w:p w:rsidR="00FF55D8" w:rsidRPr="003A3F59" w:rsidRDefault="00FF55D8" w:rsidP="0006668A">
            <w:pPr>
              <w:keepNext/>
              <w:keepLines/>
              <w:spacing w:before="120" w:after="120"/>
              <w:ind w:left="357"/>
              <w:rPr>
                <w:rFonts w:asciiTheme="minorHAnsi" w:hAnsiTheme="minorHAnsi" w:cstheme="minorHAnsi"/>
                <w:sz w:val="22"/>
                <w:szCs w:val="22"/>
              </w:rPr>
            </w:pPr>
          </w:p>
        </w:tc>
      </w:tr>
      <w:tr w:rsidR="00DF3BCA" w:rsidRPr="003A3F59" w:rsidTr="00C642C4">
        <w:trPr>
          <w:jc w:val="center"/>
        </w:trPr>
        <w:tc>
          <w:tcPr>
            <w:tcW w:w="5000" w:type="pct"/>
            <w:gridSpan w:val="2"/>
          </w:tcPr>
          <w:p w:rsidR="00DF3BCA" w:rsidRPr="00FF55D8" w:rsidRDefault="00DF3BCA" w:rsidP="00FF55D8">
            <w:pPr>
              <w:pStyle w:val="ListParagraph"/>
              <w:numPr>
                <w:ilvl w:val="0"/>
                <w:numId w:val="19"/>
              </w:numPr>
              <w:spacing w:before="120" w:after="120"/>
              <w:rPr>
                <w:rFonts w:ascii="Calibri" w:hAnsi="Calibri" w:cs="Calibri"/>
                <w:b/>
                <w:i/>
                <w:spacing w:val="-2"/>
                <w:sz w:val="22"/>
                <w:szCs w:val="22"/>
              </w:rPr>
            </w:pPr>
            <w:r w:rsidRPr="00FF55D8">
              <w:rPr>
                <w:rFonts w:ascii="Calibri" w:hAnsi="Calibri" w:cs="Calibri"/>
                <w:b/>
                <w:i/>
                <w:spacing w:val="-2"/>
                <w:sz w:val="22"/>
                <w:szCs w:val="22"/>
              </w:rPr>
              <w:t>Benefit to Students</w:t>
            </w:r>
          </w:p>
        </w:tc>
      </w:tr>
      <w:tr w:rsidR="00FF55D8" w:rsidRPr="003A3F59" w:rsidTr="00FF55D8">
        <w:trPr>
          <w:jc w:val="center"/>
        </w:trPr>
        <w:tc>
          <w:tcPr>
            <w:tcW w:w="2053" w:type="pct"/>
          </w:tcPr>
          <w:p w:rsidR="00FF55D8" w:rsidRPr="003A3F59" w:rsidRDefault="00AF3326" w:rsidP="00AF3326">
            <w:pPr>
              <w:spacing w:before="120" w:after="120"/>
              <w:rPr>
                <w:rFonts w:ascii="Calibri" w:hAnsi="Calibri" w:cs="Calibri"/>
                <w:spacing w:val="-2"/>
                <w:sz w:val="22"/>
                <w:szCs w:val="22"/>
              </w:rPr>
            </w:pPr>
            <w:r>
              <w:rPr>
                <w:rFonts w:ascii="Calibri" w:hAnsi="Calibri" w:cs="Calibri"/>
                <w:spacing w:val="-2"/>
                <w:sz w:val="22"/>
                <w:szCs w:val="22"/>
              </w:rPr>
              <w:t xml:space="preserve">To what extent will students be able to </w:t>
            </w:r>
            <w:r w:rsidR="00FF55D8" w:rsidRPr="003A3F59">
              <w:rPr>
                <w:rFonts w:ascii="Calibri" w:hAnsi="Calibri" w:cs="Calibri"/>
                <w:spacing w:val="-2"/>
                <w:sz w:val="22"/>
                <w:szCs w:val="22"/>
              </w:rPr>
              <w:t>transfer</w:t>
            </w:r>
            <w:r>
              <w:rPr>
                <w:rFonts w:ascii="Calibri" w:hAnsi="Calibri" w:cs="Calibri"/>
                <w:spacing w:val="-2"/>
                <w:sz w:val="22"/>
                <w:szCs w:val="22"/>
              </w:rPr>
              <w:t xml:space="preserve"> to and from </w:t>
            </w:r>
            <w:r w:rsidR="00FF55D8" w:rsidRPr="003A3F59">
              <w:rPr>
                <w:rFonts w:ascii="Calibri" w:hAnsi="Calibri" w:cs="Calibri"/>
                <w:spacing w:val="-2"/>
                <w:sz w:val="22"/>
                <w:szCs w:val="22"/>
              </w:rPr>
              <w:t>other post-secondary institution</w:t>
            </w:r>
            <w:r w:rsidR="002A77B3">
              <w:rPr>
                <w:rFonts w:ascii="Calibri" w:hAnsi="Calibri" w:cs="Calibri"/>
                <w:spacing w:val="-2"/>
                <w:sz w:val="22"/>
                <w:szCs w:val="22"/>
              </w:rPr>
              <w:t>s</w:t>
            </w:r>
            <w:r w:rsidR="00FF55D8" w:rsidRPr="003A3F59">
              <w:rPr>
                <w:rFonts w:ascii="Calibri" w:hAnsi="Calibri" w:cs="Calibri"/>
                <w:spacing w:val="-2"/>
                <w:sz w:val="22"/>
                <w:szCs w:val="22"/>
              </w:rPr>
              <w:t xml:space="preserve"> in the province?</w:t>
            </w:r>
          </w:p>
        </w:tc>
        <w:tc>
          <w:tcPr>
            <w:tcW w:w="2947" w:type="pct"/>
          </w:tcPr>
          <w:p w:rsidR="00FF55D8" w:rsidRPr="003A3F59" w:rsidRDefault="00FF55D8" w:rsidP="0006668A">
            <w:pPr>
              <w:keepNext/>
              <w:keepLines/>
              <w:spacing w:before="120" w:after="120"/>
              <w:ind w:left="357"/>
              <w:contextualSpacing/>
              <w:rPr>
                <w:sz w:val="22"/>
                <w:szCs w:val="22"/>
              </w:rPr>
            </w:pPr>
          </w:p>
        </w:tc>
      </w:tr>
      <w:tr w:rsidR="00FF55D8" w:rsidRPr="003A3F59" w:rsidTr="00FF55D8">
        <w:trPr>
          <w:jc w:val="center"/>
        </w:trPr>
        <w:tc>
          <w:tcPr>
            <w:tcW w:w="2053" w:type="pct"/>
          </w:tcPr>
          <w:p w:rsidR="00FF55D8" w:rsidRPr="003A3F59" w:rsidRDefault="005C7087" w:rsidP="002A77B3">
            <w:pPr>
              <w:spacing w:before="120" w:after="120"/>
              <w:rPr>
                <w:rFonts w:ascii="Calibri" w:hAnsi="Calibri" w:cs="Calibri"/>
                <w:spacing w:val="-2"/>
                <w:sz w:val="22"/>
                <w:szCs w:val="22"/>
              </w:rPr>
            </w:pPr>
            <w:r>
              <w:rPr>
                <w:rFonts w:ascii="Calibri" w:hAnsi="Calibri" w:cs="Calibri"/>
                <w:spacing w:val="-2"/>
                <w:sz w:val="22"/>
                <w:szCs w:val="22"/>
              </w:rPr>
              <w:t xml:space="preserve">What </w:t>
            </w:r>
            <w:r w:rsidR="00FF55D8" w:rsidRPr="003A3F59">
              <w:rPr>
                <w:rFonts w:ascii="Calibri" w:hAnsi="Calibri" w:cs="Calibri"/>
                <w:spacing w:val="-2"/>
                <w:sz w:val="22"/>
                <w:szCs w:val="22"/>
              </w:rPr>
              <w:t xml:space="preserve">opportunities </w:t>
            </w:r>
            <w:r>
              <w:rPr>
                <w:rFonts w:ascii="Calibri" w:hAnsi="Calibri" w:cs="Calibri"/>
                <w:spacing w:val="-2"/>
                <w:sz w:val="22"/>
                <w:szCs w:val="22"/>
              </w:rPr>
              <w:t xml:space="preserve">are available to program graduates </w:t>
            </w:r>
            <w:r w:rsidR="00FF55D8" w:rsidRPr="003A3F59">
              <w:rPr>
                <w:rFonts w:ascii="Calibri" w:hAnsi="Calibri" w:cs="Calibri"/>
                <w:spacing w:val="-2"/>
                <w:sz w:val="22"/>
                <w:szCs w:val="22"/>
              </w:rPr>
              <w:t>for further study in the field or in professional fields?</w:t>
            </w:r>
          </w:p>
        </w:tc>
        <w:tc>
          <w:tcPr>
            <w:tcW w:w="2947" w:type="pct"/>
          </w:tcPr>
          <w:p w:rsidR="00FF55D8" w:rsidRPr="003A3F59" w:rsidRDefault="00FF55D8" w:rsidP="00041076">
            <w:pPr>
              <w:spacing w:before="120" w:after="120"/>
              <w:ind w:left="357"/>
              <w:rPr>
                <w:rFonts w:asciiTheme="minorHAnsi" w:hAnsiTheme="minorHAnsi" w:cstheme="minorHAnsi"/>
                <w:sz w:val="22"/>
                <w:szCs w:val="22"/>
              </w:rPr>
            </w:pPr>
          </w:p>
        </w:tc>
      </w:tr>
      <w:tr w:rsidR="00FF55D8" w:rsidRPr="003A3F59" w:rsidTr="00FF55D8">
        <w:trPr>
          <w:jc w:val="center"/>
        </w:trPr>
        <w:tc>
          <w:tcPr>
            <w:tcW w:w="2053" w:type="pct"/>
          </w:tcPr>
          <w:p w:rsidR="00FF55D8" w:rsidRPr="003A3F59" w:rsidRDefault="005C7087" w:rsidP="002A77B3">
            <w:pPr>
              <w:spacing w:before="120" w:after="120"/>
              <w:rPr>
                <w:rFonts w:ascii="Calibri" w:hAnsi="Calibri" w:cs="Calibri"/>
                <w:spacing w:val="-2"/>
                <w:sz w:val="22"/>
                <w:szCs w:val="22"/>
              </w:rPr>
            </w:pPr>
            <w:r>
              <w:rPr>
                <w:rFonts w:ascii="Calibri" w:hAnsi="Calibri" w:cs="Calibri"/>
                <w:spacing w:val="-2"/>
                <w:sz w:val="22"/>
                <w:szCs w:val="22"/>
              </w:rPr>
              <w:t>What added value w</w:t>
            </w:r>
            <w:r w:rsidR="00FF55D8" w:rsidRPr="003A3F59">
              <w:rPr>
                <w:rFonts w:ascii="Calibri" w:hAnsi="Calibri" w:cs="Calibri"/>
                <w:spacing w:val="-2"/>
                <w:sz w:val="22"/>
                <w:szCs w:val="22"/>
              </w:rPr>
              <w:t xml:space="preserve">ill the proposed program </w:t>
            </w:r>
            <w:r>
              <w:rPr>
                <w:rFonts w:ascii="Calibri" w:hAnsi="Calibri" w:cs="Calibri"/>
                <w:spacing w:val="-2"/>
                <w:sz w:val="22"/>
                <w:szCs w:val="22"/>
              </w:rPr>
              <w:t>offer</w:t>
            </w:r>
            <w:r w:rsidR="00FF55D8" w:rsidRPr="003A3F59">
              <w:rPr>
                <w:rFonts w:ascii="Calibri" w:hAnsi="Calibri" w:cs="Calibri"/>
                <w:spacing w:val="-2"/>
                <w:sz w:val="22"/>
                <w:szCs w:val="22"/>
              </w:rPr>
              <w:t xml:space="preserve"> </w:t>
            </w:r>
            <w:r>
              <w:rPr>
                <w:rFonts w:ascii="Calibri" w:hAnsi="Calibri" w:cs="Calibri"/>
                <w:spacing w:val="-2"/>
                <w:sz w:val="22"/>
                <w:szCs w:val="22"/>
              </w:rPr>
              <w:t xml:space="preserve">graduates </w:t>
            </w:r>
            <w:r w:rsidR="00FF55D8" w:rsidRPr="003A3F59">
              <w:rPr>
                <w:rFonts w:ascii="Calibri" w:hAnsi="Calibri" w:cs="Calibri"/>
                <w:spacing w:val="-2"/>
                <w:sz w:val="22"/>
                <w:szCs w:val="22"/>
              </w:rPr>
              <w:t>in terms of employment opportunities?</w:t>
            </w:r>
          </w:p>
        </w:tc>
        <w:tc>
          <w:tcPr>
            <w:tcW w:w="2947" w:type="pct"/>
          </w:tcPr>
          <w:p w:rsidR="00FF55D8" w:rsidRPr="003A3F59" w:rsidRDefault="00FF55D8" w:rsidP="00041076">
            <w:pPr>
              <w:spacing w:before="120" w:after="120"/>
              <w:ind w:left="357"/>
              <w:rPr>
                <w:sz w:val="22"/>
                <w:szCs w:val="22"/>
              </w:rPr>
            </w:pPr>
          </w:p>
        </w:tc>
      </w:tr>
    </w:tbl>
    <w:p w:rsidR="0067265B" w:rsidRDefault="0067265B" w:rsidP="00D91747">
      <w:pPr>
        <w:tabs>
          <w:tab w:val="left" w:pos="4575"/>
        </w:tabs>
        <w:rPr>
          <w:sz w:val="22"/>
          <w:szCs w:val="22"/>
        </w:rPr>
      </w:pPr>
    </w:p>
    <w:p w:rsidR="00A421DB" w:rsidRDefault="00A421DB">
      <w:pPr>
        <w:spacing w:after="200" w:line="276" w:lineRule="auto"/>
        <w:rPr>
          <w:rFonts w:asciiTheme="majorHAnsi" w:eastAsiaTheme="majorEastAsia" w:hAnsiTheme="majorHAnsi" w:cstheme="majorBidi"/>
          <w:b/>
          <w:bCs/>
          <w:sz w:val="28"/>
          <w:szCs w:val="28"/>
        </w:rPr>
      </w:pPr>
      <w:r>
        <w:br w:type="page"/>
      </w:r>
    </w:p>
    <w:p w:rsidR="00A421DB" w:rsidRPr="002C251A" w:rsidRDefault="00A421DB" w:rsidP="00A421DB">
      <w:pPr>
        <w:pStyle w:val="Heading1"/>
        <w:rPr>
          <w:sz w:val="12"/>
          <w:szCs w:val="24"/>
        </w:rPr>
      </w:pPr>
      <w:r w:rsidRPr="002C251A">
        <w:rPr>
          <w:color w:val="auto"/>
          <w:sz w:val="24"/>
          <w:szCs w:val="24"/>
        </w:rPr>
        <w:t xml:space="preserve">Submission Guidelines </w:t>
      </w:r>
      <w:r w:rsidRPr="002C251A">
        <w:rPr>
          <w:color w:val="auto"/>
          <w:sz w:val="24"/>
          <w:szCs w:val="24"/>
        </w:rPr>
        <w:br/>
      </w:r>
    </w:p>
    <w:p w:rsidR="007910E7" w:rsidRDefault="007910E7" w:rsidP="007910E7">
      <w:pPr>
        <w:rPr>
          <w:rFonts w:asciiTheme="minorHAnsi" w:hAnsiTheme="minorHAnsi" w:cstheme="minorHAnsi"/>
          <w:lang w:eastAsia="en-US"/>
        </w:rPr>
      </w:pPr>
      <w:r w:rsidRPr="00562712">
        <w:rPr>
          <w:rFonts w:asciiTheme="minorHAnsi" w:hAnsiTheme="minorHAnsi" w:cstheme="minorHAnsi"/>
          <w:lang w:eastAsia="en-US"/>
        </w:rPr>
        <w:t xml:space="preserve">The submission guidelines detail suggested evidence the institution may provide to demonstrate the program meets each criterion.  </w:t>
      </w:r>
    </w:p>
    <w:p w:rsidR="004705FC" w:rsidRPr="00761372" w:rsidRDefault="004705FC" w:rsidP="007910E7">
      <w:pPr>
        <w:rPr>
          <w:rFonts w:asciiTheme="minorHAnsi" w:hAnsiTheme="minorHAnsi" w:cstheme="minorHAnsi"/>
          <w:sz w:val="16"/>
          <w:lang w:eastAsia="en-US"/>
        </w:rPr>
      </w:pPr>
    </w:p>
    <w:p w:rsidR="004705FC" w:rsidRDefault="004705FC" w:rsidP="007910E7">
      <w:pPr>
        <w:rPr>
          <w:rFonts w:asciiTheme="minorHAnsi" w:hAnsiTheme="minorHAnsi"/>
          <w:b/>
          <w:lang w:eastAsia="en-US"/>
        </w:rPr>
      </w:pPr>
      <w:r w:rsidRPr="004705FC">
        <w:rPr>
          <w:rFonts w:asciiTheme="minorHAnsi" w:hAnsiTheme="minorHAnsi"/>
          <w:b/>
          <w:color w:val="0033CC"/>
          <w:lang w:eastAsia="en-US"/>
        </w:rPr>
        <w:t>SUMMARY DESCRIPTION OF DEGREE PROGRAM</w:t>
      </w:r>
    </w:p>
    <w:p w:rsidR="004705FC" w:rsidRDefault="004705FC" w:rsidP="004705FC">
      <w:pPr>
        <w:pStyle w:val="ListParagraph"/>
        <w:numPr>
          <w:ilvl w:val="0"/>
          <w:numId w:val="5"/>
        </w:numPr>
        <w:rPr>
          <w:rFonts w:asciiTheme="minorHAnsi" w:hAnsiTheme="minorHAnsi" w:cstheme="minorHAnsi"/>
          <w:color w:val="000000" w:themeColor="text1"/>
        </w:rPr>
      </w:pPr>
      <w:r w:rsidRPr="00761372">
        <w:rPr>
          <w:rFonts w:asciiTheme="minorHAnsi" w:hAnsiTheme="minorHAnsi" w:cstheme="minorHAnsi"/>
          <w:color w:val="000000" w:themeColor="text1"/>
        </w:rPr>
        <w:t>One page maximum</w:t>
      </w:r>
      <w:r w:rsidR="00761372" w:rsidRPr="00761372">
        <w:rPr>
          <w:rFonts w:asciiTheme="minorHAnsi" w:hAnsiTheme="minorHAnsi" w:cstheme="minorHAnsi"/>
          <w:color w:val="000000" w:themeColor="text1"/>
        </w:rPr>
        <w:t xml:space="preserve"> executive summary description of the </w:t>
      </w:r>
      <w:r w:rsidR="00761372">
        <w:rPr>
          <w:rFonts w:asciiTheme="minorHAnsi" w:hAnsiTheme="minorHAnsi" w:cstheme="minorHAnsi"/>
          <w:color w:val="000000" w:themeColor="text1"/>
        </w:rPr>
        <w:t xml:space="preserve">proposed </w:t>
      </w:r>
      <w:r w:rsidR="00761372" w:rsidRPr="00761372">
        <w:rPr>
          <w:rFonts w:asciiTheme="minorHAnsi" w:hAnsiTheme="minorHAnsi" w:cstheme="minorHAnsi"/>
          <w:color w:val="000000" w:themeColor="text1"/>
        </w:rPr>
        <w:t>degree program.</w:t>
      </w:r>
      <w:r w:rsidR="00AB4B73">
        <w:rPr>
          <w:rFonts w:asciiTheme="minorHAnsi" w:hAnsiTheme="minorHAnsi" w:cstheme="minorHAnsi"/>
          <w:color w:val="000000" w:themeColor="text1"/>
        </w:rPr>
        <w:t xml:space="preserve"> Include number of program credits, expected time to completion, program concentrations, delivery</w:t>
      </w:r>
      <w:r w:rsidR="0096120B" w:rsidRPr="0096120B">
        <w:rPr>
          <w:rFonts w:asciiTheme="minorHAnsi" w:hAnsiTheme="minorHAnsi" w:cstheme="minorHAnsi"/>
          <w:color w:val="000000" w:themeColor="text1"/>
        </w:rPr>
        <w:t xml:space="preserve"> </w:t>
      </w:r>
      <w:r w:rsidR="0096120B">
        <w:rPr>
          <w:rFonts w:asciiTheme="minorHAnsi" w:hAnsiTheme="minorHAnsi" w:cstheme="minorHAnsi"/>
          <w:color w:val="000000" w:themeColor="text1"/>
        </w:rPr>
        <w:t>methods</w:t>
      </w:r>
      <w:r w:rsidR="00AB4B73">
        <w:rPr>
          <w:rFonts w:asciiTheme="minorHAnsi" w:hAnsiTheme="minorHAnsi" w:cstheme="minorHAnsi"/>
          <w:color w:val="000000" w:themeColor="text1"/>
        </w:rPr>
        <w:t>, targeted students, learning outcomes, and employment prospects.</w:t>
      </w:r>
    </w:p>
    <w:p w:rsidR="007910E7" w:rsidRPr="00562712" w:rsidRDefault="007910E7" w:rsidP="007910E7">
      <w:pPr>
        <w:rPr>
          <w:rFonts w:asciiTheme="minorHAnsi" w:eastAsia="Arial Unicode MS" w:hAnsiTheme="minorHAnsi" w:cstheme="minorHAnsi"/>
          <w:sz w:val="12"/>
        </w:rPr>
      </w:pPr>
    </w:p>
    <w:p w:rsidR="00A421DB" w:rsidRPr="00562712" w:rsidRDefault="00A421DB" w:rsidP="00562712">
      <w:pPr>
        <w:keepNext/>
        <w:spacing w:after="120"/>
        <w:rPr>
          <w:rFonts w:asciiTheme="minorHAnsi" w:eastAsia="Arial Unicode MS" w:hAnsiTheme="minorHAnsi" w:cstheme="minorHAnsi"/>
          <w:bCs/>
          <w:iCs/>
          <w:color w:val="0033CC"/>
          <w:spacing w:val="-2"/>
        </w:rPr>
      </w:pPr>
      <w:r w:rsidRPr="00562712">
        <w:rPr>
          <w:rFonts w:asciiTheme="minorHAnsi" w:eastAsia="Arial Unicode MS" w:hAnsiTheme="minorHAnsi" w:cstheme="minorHAnsi"/>
          <w:b/>
          <w:bCs/>
          <w:iCs/>
          <w:color w:val="0033CC"/>
          <w:spacing w:val="-2"/>
        </w:rPr>
        <w:t>INSTITUTIONAL MANDATE / CAPACITY</w:t>
      </w:r>
    </w:p>
    <w:p w:rsidR="00A421DB" w:rsidRPr="00562712" w:rsidRDefault="00A421DB" w:rsidP="00A421DB">
      <w:pPr>
        <w:ind w:left="567"/>
        <w:rPr>
          <w:rFonts w:asciiTheme="minorHAnsi" w:hAnsiTheme="minorHAnsi" w:cstheme="minorHAnsi"/>
          <w:color w:val="000000"/>
          <w:spacing w:val="-2"/>
        </w:rPr>
      </w:pPr>
      <w:r w:rsidRPr="00562712">
        <w:rPr>
          <w:rFonts w:asciiTheme="minorHAnsi" w:hAnsiTheme="minorHAnsi" w:cstheme="minorHAnsi"/>
          <w:b/>
          <w:bCs/>
          <w:i/>
          <w:iCs/>
          <w:color w:val="0033CC"/>
          <w:spacing w:val="-2"/>
        </w:rPr>
        <w:t xml:space="preserve">STANDARD:  </w:t>
      </w:r>
      <w:r w:rsidRPr="00562712">
        <w:rPr>
          <w:rFonts w:asciiTheme="minorHAnsi" w:hAnsiTheme="minorHAnsi" w:cstheme="minorHAnsi"/>
          <w:b/>
          <w:bCs/>
          <w:i/>
          <w:iCs/>
          <w:color w:val="000000"/>
          <w:spacing w:val="-2"/>
        </w:rPr>
        <w:t>The institution must establish that it has the mandate and capacity to offer the proposed degree program</w:t>
      </w:r>
      <w:r w:rsidRPr="00562712">
        <w:rPr>
          <w:rFonts w:asciiTheme="minorHAnsi" w:hAnsiTheme="minorHAnsi" w:cstheme="minorHAnsi"/>
          <w:color w:val="000000"/>
          <w:spacing w:val="-2"/>
        </w:rPr>
        <w:t>.</w:t>
      </w:r>
    </w:p>
    <w:p w:rsidR="00A421DB" w:rsidRPr="00562712" w:rsidRDefault="00A421DB" w:rsidP="00A421DB">
      <w:pPr>
        <w:ind w:left="993"/>
        <w:rPr>
          <w:rFonts w:asciiTheme="minorHAnsi" w:hAnsiTheme="minorHAnsi" w:cstheme="minorHAnsi"/>
          <w:b/>
          <w:spacing w:val="-2"/>
          <w:sz w:val="12"/>
        </w:rPr>
      </w:pPr>
    </w:p>
    <w:p w:rsidR="00A421DB" w:rsidRPr="00562712" w:rsidRDefault="00A421DB" w:rsidP="00A421DB">
      <w:pPr>
        <w:keepNext/>
        <w:ind w:left="567"/>
        <w:rPr>
          <w:rFonts w:asciiTheme="minorHAnsi" w:hAnsiTheme="minorHAnsi" w:cstheme="minorHAnsi"/>
          <w:b/>
          <w:i/>
          <w:spacing w:val="-2"/>
        </w:rPr>
      </w:pPr>
      <w:r w:rsidRPr="00562712">
        <w:rPr>
          <w:rFonts w:asciiTheme="minorHAnsi" w:hAnsiTheme="minorHAnsi" w:cstheme="minorHAnsi"/>
          <w:b/>
          <w:i/>
          <w:spacing w:val="-2"/>
        </w:rPr>
        <w:t>Submission Guidelines</w:t>
      </w:r>
    </w:p>
    <w:p w:rsidR="00A421DB" w:rsidRPr="00562712" w:rsidRDefault="00A421DB" w:rsidP="00A421DB">
      <w:pPr>
        <w:numPr>
          <w:ilvl w:val="0"/>
          <w:numId w:val="27"/>
        </w:numPr>
        <w:ind w:left="851" w:hanging="284"/>
        <w:rPr>
          <w:rFonts w:asciiTheme="minorHAnsi" w:hAnsiTheme="minorHAnsi" w:cstheme="minorHAnsi"/>
          <w:spacing w:val="-2"/>
        </w:rPr>
      </w:pPr>
      <w:r w:rsidRPr="00562712">
        <w:rPr>
          <w:rFonts w:asciiTheme="minorHAnsi" w:hAnsiTheme="minorHAnsi" w:cstheme="minorHAnsi"/>
          <w:spacing w:val="-2"/>
        </w:rPr>
        <w:t xml:space="preserve">Describe how this program fits within the mandate of the institution.  </w:t>
      </w:r>
    </w:p>
    <w:p w:rsidR="00A421DB" w:rsidRPr="00562712" w:rsidRDefault="00A421DB" w:rsidP="00A421DB">
      <w:pPr>
        <w:numPr>
          <w:ilvl w:val="0"/>
          <w:numId w:val="27"/>
        </w:numPr>
        <w:ind w:left="851" w:hanging="284"/>
        <w:rPr>
          <w:rFonts w:asciiTheme="minorHAnsi" w:hAnsiTheme="minorHAnsi" w:cstheme="minorHAnsi"/>
          <w:spacing w:val="-2"/>
        </w:rPr>
      </w:pPr>
      <w:r w:rsidRPr="00562712">
        <w:rPr>
          <w:rFonts w:asciiTheme="minorHAnsi" w:hAnsiTheme="minorHAnsi" w:cstheme="minorHAnsi"/>
          <w:spacing w:val="-4"/>
        </w:rPr>
        <w:t>Indicate how the program supports the current academic and strategic plan of the institution.</w:t>
      </w:r>
    </w:p>
    <w:p w:rsidR="00A421DB" w:rsidRPr="00562712" w:rsidRDefault="00A421DB" w:rsidP="00A421DB">
      <w:pPr>
        <w:numPr>
          <w:ilvl w:val="0"/>
          <w:numId w:val="27"/>
        </w:numPr>
        <w:ind w:left="851" w:hanging="284"/>
        <w:rPr>
          <w:rFonts w:asciiTheme="minorHAnsi" w:hAnsiTheme="minorHAnsi" w:cstheme="minorHAnsi"/>
          <w:spacing w:val="-2"/>
        </w:rPr>
      </w:pPr>
      <w:r w:rsidRPr="00562712">
        <w:rPr>
          <w:rFonts w:asciiTheme="minorHAnsi" w:hAnsiTheme="minorHAnsi" w:cstheme="minorHAnsi"/>
          <w:spacing w:val="-2"/>
        </w:rPr>
        <w:t xml:space="preserve">Describe whether the institution has had successful past performance in related program areas over the past three years and provide supporting evidence, such as student outcome surveys or other relevant information that demonstrate </w:t>
      </w:r>
      <w:r w:rsidRPr="00562712">
        <w:rPr>
          <w:rFonts w:asciiTheme="minorHAnsi" w:hAnsiTheme="minorHAnsi" w:cstheme="minorHAnsi"/>
        </w:rPr>
        <w:t xml:space="preserve">satisfaction of students, employers, graduates </w:t>
      </w:r>
      <w:r w:rsidRPr="00562712">
        <w:rPr>
          <w:rFonts w:asciiTheme="minorHAnsi" w:hAnsiTheme="minorHAnsi" w:cstheme="minorHAnsi"/>
          <w:spacing w:val="-2"/>
        </w:rPr>
        <w:t>and receiving institutions.</w:t>
      </w:r>
    </w:p>
    <w:p w:rsidR="00A421DB" w:rsidRPr="00562712" w:rsidRDefault="00A421DB" w:rsidP="00A421DB">
      <w:pPr>
        <w:numPr>
          <w:ilvl w:val="0"/>
          <w:numId w:val="28"/>
        </w:numPr>
        <w:ind w:left="851" w:hanging="284"/>
        <w:rPr>
          <w:rFonts w:asciiTheme="minorHAnsi" w:hAnsiTheme="minorHAnsi" w:cstheme="minorHAnsi"/>
          <w:spacing w:val="-2"/>
        </w:rPr>
      </w:pPr>
      <w:r w:rsidRPr="00562712">
        <w:rPr>
          <w:rFonts w:asciiTheme="minorHAnsi" w:hAnsiTheme="minorHAnsi" w:cstheme="minorHAnsi"/>
          <w:spacing w:val="-2"/>
        </w:rPr>
        <w:t>Describe the possible impact the program may have on existing programs, resources, services and capacity at the institution.  Identify plans for reallocating internal resources.</w:t>
      </w:r>
    </w:p>
    <w:p w:rsidR="00A421DB" w:rsidRPr="00562712" w:rsidRDefault="00A421DB" w:rsidP="00A421DB">
      <w:pPr>
        <w:numPr>
          <w:ilvl w:val="0"/>
          <w:numId w:val="28"/>
        </w:numPr>
        <w:ind w:left="851" w:hanging="284"/>
        <w:rPr>
          <w:rFonts w:asciiTheme="minorHAnsi" w:hAnsiTheme="minorHAnsi" w:cstheme="minorHAnsi"/>
          <w:spacing w:val="-2"/>
        </w:rPr>
      </w:pPr>
      <w:r w:rsidRPr="00562712">
        <w:rPr>
          <w:rFonts w:asciiTheme="minorHAnsi" w:hAnsiTheme="minorHAnsi" w:cstheme="minorHAnsi"/>
          <w:spacing w:val="-2"/>
        </w:rPr>
        <w:t xml:space="preserve">Provide an enrolment plan for the program, identifying the projected number of students (full-time and part-time), minimum viable enrolment, and anticipated number of credentials awarded each year.  </w:t>
      </w:r>
    </w:p>
    <w:p w:rsidR="00A421DB" w:rsidRPr="00562712" w:rsidRDefault="00A421DB" w:rsidP="00A421DB">
      <w:pPr>
        <w:numPr>
          <w:ilvl w:val="0"/>
          <w:numId w:val="28"/>
        </w:numPr>
        <w:ind w:left="851" w:hanging="284"/>
        <w:rPr>
          <w:rFonts w:asciiTheme="minorHAnsi" w:hAnsiTheme="minorHAnsi" w:cstheme="minorHAnsi"/>
          <w:spacing w:val="-2"/>
        </w:rPr>
      </w:pPr>
      <w:r w:rsidRPr="00562712">
        <w:rPr>
          <w:rFonts w:asciiTheme="minorHAnsi" w:hAnsiTheme="minorHAnsi" w:cstheme="minorHAnsi"/>
          <w:spacing w:val="-2"/>
        </w:rPr>
        <w:t>Provide the timeframe required to implement the program and the anticipated launch date.</w:t>
      </w:r>
    </w:p>
    <w:p w:rsidR="00A421DB" w:rsidRPr="002C251A" w:rsidRDefault="00A421DB" w:rsidP="00A421DB">
      <w:pPr>
        <w:ind w:left="709" w:hanging="283"/>
        <w:rPr>
          <w:rFonts w:asciiTheme="minorHAnsi" w:hAnsiTheme="minorHAnsi" w:cstheme="minorHAnsi"/>
          <w:sz w:val="20"/>
        </w:rPr>
      </w:pPr>
    </w:p>
    <w:p w:rsidR="00A421DB" w:rsidRPr="00562712" w:rsidRDefault="00A421DB" w:rsidP="00562712">
      <w:pPr>
        <w:spacing w:after="120"/>
        <w:rPr>
          <w:rFonts w:asciiTheme="minorHAnsi" w:hAnsiTheme="minorHAnsi" w:cstheme="minorHAnsi"/>
          <w:b/>
          <w:color w:val="0033CC"/>
        </w:rPr>
      </w:pPr>
      <w:r w:rsidRPr="00562712">
        <w:rPr>
          <w:rFonts w:asciiTheme="minorHAnsi" w:eastAsia="Arial Unicode MS" w:hAnsiTheme="minorHAnsi" w:cstheme="minorHAnsi"/>
          <w:b/>
          <w:color w:val="0033CC"/>
        </w:rPr>
        <w:t>SOCIAL</w:t>
      </w:r>
      <w:r w:rsidRPr="00562712">
        <w:rPr>
          <w:rFonts w:asciiTheme="minorHAnsi" w:hAnsiTheme="minorHAnsi" w:cstheme="minorHAnsi"/>
          <w:b/>
          <w:color w:val="0033CC"/>
        </w:rPr>
        <w:t xml:space="preserve"> </w:t>
      </w:r>
      <w:r w:rsidRPr="00562712">
        <w:rPr>
          <w:rFonts w:asciiTheme="minorHAnsi" w:eastAsia="Arial Unicode MS" w:hAnsiTheme="minorHAnsi" w:cstheme="minorHAnsi"/>
          <w:b/>
          <w:color w:val="0033CC"/>
        </w:rPr>
        <w:t>AND</w:t>
      </w:r>
      <w:r w:rsidRPr="00562712">
        <w:rPr>
          <w:rFonts w:asciiTheme="minorHAnsi" w:hAnsiTheme="minorHAnsi" w:cstheme="minorHAnsi"/>
          <w:b/>
          <w:color w:val="0033CC"/>
        </w:rPr>
        <w:t xml:space="preserve"> </w:t>
      </w:r>
      <w:r w:rsidRPr="00562712">
        <w:rPr>
          <w:rFonts w:asciiTheme="minorHAnsi" w:eastAsia="Arial Unicode MS" w:hAnsiTheme="minorHAnsi" w:cstheme="minorHAnsi"/>
          <w:b/>
          <w:color w:val="0033CC"/>
        </w:rPr>
        <w:t>ECONOMIC</w:t>
      </w:r>
      <w:r w:rsidRPr="00562712">
        <w:rPr>
          <w:rFonts w:asciiTheme="minorHAnsi" w:hAnsiTheme="minorHAnsi" w:cstheme="minorHAnsi"/>
          <w:b/>
          <w:color w:val="0033CC"/>
        </w:rPr>
        <w:t xml:space="preserve"> </w:t>
      </w:r>
      <w:r w:rsidRPr="00562712">
        <w:rPr>
          <w:rFonts w:asciiTheme="minorHAnsi" w:eastAsia="Arial Unicode MS" w:hAnsiTheme="minorHAnsi" w:cstheme="minorHAnsi"/>
          <w:b/>
          <w:color w:val="0033CC"/>
        </w:rPr>
        <w:t>BENEFIT</w:t>
      </w:r>
    </w:p>
    <w:p w:rsidR="00A421DB" w:rsidRPr="00562712" w:rsidRDefault="00A421DB" w:rsidP="00A421DB">
      <w:pPr>
        <w:ind w:left="567"/>
        <w:rPr>
          <w:rFonts w:asciiTheme="minorHAnsi" w:hAnsiTheme="minorHAnsi" w:cstheme="minorHAnsi"/>
          <w:b/>
          <w:bCs/>
          <w:i/>
          <w:iCs/>
          <w:color w:val="000000"/>
        </w:rPr>
      </w:pPr>
      <w:r w:rsidRPr="00562712">
        <w:rPr>
          <w:rFonts w:asciiTheme="minorHAnsi" w:hAnsiTheme="minorHAnsi" w:cstheme="minorHAnsi"/>
          <w:b/>
          <w:bCs/>
          <w:i/>
          <w:iCs/>
          <w:color w:val="0033CC"/>
        </w:rPr>
        <w:t>STANDARD:</w:t>
      </w:r>
      <w:r w:rsidRPr="00562712">
        <w:rPr>
          <w:rFonts w:asciiTheme="minorHAnsi" w:hAnsiTheme="minorHAnsi" w:cstheme="minorHAnsi"/>
          <w:b/>
          <w:bCs/>
          <w:i/>
          <w:iCs/>
          <w:color w:val="53548A"/>
        </w:rPr>
        <w:t xml:space="preserve">  </w:t>
      </w:r>
      <w:r w:rsidRPr="00562712">
        <w:rPr>
          <w:rFonts w:asciiTheme="minorHAnsi" w:hAnsiTheme="minorHAnsi" w:cstheme="minorHAnsi"/>
          <w:b/>
          <w:bCs/>
          <w:i/>
          <w:iCs/>
          <w:color w:val="000000"/>
        </w:rPr>
        <w:t xml:space="preserve">The institution must demonstrate that </w:t>
      </w:r>
      <w:r w:rsidRPr="00562712">
        <w:rPr>
          <w:rFonts w:asciiTheme="minorHAnsi" w:hAnsiTheme="minorHAnsi" w:cstheme="minorHAnsi"/>
          <w:b/>
          <w:i/>
          <w:color w:val="000000"/>
        </w:rPr>
        <w:t>the proposed program</w:t>
      </w:r>
      <w:r w:rsidRPr="00562712">
        <w:rPr>
          <w:rFonts w:asciiTheme="minorHAnsi" w:hAnsiTheme="minorHAnsi" w:cstheme="minorHAnsi"/>
          <w:b/>
          <w:bCs/>
          <w:i/>
          <w:iCs/>
          <w:color w:val="000000"/>
        </w:rPr>
        <w:t xml:space="preserve"> will serve the social and economic needs of British Columbians</w:t>
      </w:r>
      <w:r w:rsidRPr="00562712">
        <w:rPr>
          <w:rFonts w:asciiTheme="minorHAnsi" w:hAnsiTheme="minorHAnsi" w:cstheme="minorHAnsi"/>
          <w:color w:val="000000"/>
        </w:rPr>
        <w:t>.</w:t>
      </w:r>
    </w:p>
    <w:p w:rsidR="00A421DB" w:rsidRPr="00562712" w:rsidRDefault="00A421DB" w:rsidP="00A421DB">
      <w:pPr>
        <w:ind w:left="992"/>
        <w:rPr>
          <w:rFonts w:asciiTheme="minorHAnsi" w:hAnsiTheme="minorHAnsi" w:cstheme="minorHAnsi"/>
          <w:b/>
          <w:spacing w:val="-2"/>
          <w:sz w:val="12"/>
        </w:rPr>
      </w:pPr>
    </w:p>
    <w:p w:rsidR="00A421DB" w:rsidRPr="00562712" w:rsidRDefault="00A421DB" w:rsidP="00A421DB">
      <w:pPr>
        <w:ind w:left="284" w:firstLine="283"/>
        <w:rPr>
          <w:rFonts w:asciiTheme="minorHAnsi" w:hAnsiTheme="minorHAnsi" w:cstheme="minorHAnsi"/>
          <w:b/>
          <w:i/>
          <w:spacing w:val="-2"/>
        </w:rPr>
      </w:pPr>
      <w:r w:rsidRPr="00562712">
        <w:rPr>
          <w:rFonts w:asciiTheme="minorHAnsi" w:hAnsiTheme="minorHAnsi" w:cstheme="minorHAnsi"/>
          <w:b/>
          <w:i/>
          <w:spacing w:val="-2"/>
        </w:rPr>
        <w:t>Submission Guidelines</w:t>
      </w:r>
    </w:p>
    <w:p w:rsidR="00562712" w:rsidRPr="00562712" w:rsidRDefault="00562712" w:rsidP="00A421DB">
      <w:pPr>
        <w:numPr>
          <w:ilvl w:val="0"/>
          <w:numId w:val="32"/>
        </w:numPr>
        <w:ind w:left="851" w:hanging="284"/>
        <w:rPr>
          <w:rFonts w:asciiTheme="minorHAnsi" w:hAnsiTheme="minorHAnsi" w:cstheme="minorHAnsi"/>
          <w:spacing w:val="-2"/>
        </w:rPr>
      </w:pPr>
      <w:r w:rsidRPr="00562712">
        <w:rPr>
          <w:rFonts w:asciiTheme="minorHAnsi" w:hAnsiTheme="minorHAnsi" w:cstheme="minorHAnsi"/>
          <w:spacing w:val="-2"/>
        </w:rPr>
        <w:t xml:space="preserve">Prioritize whether the degree primarily provides social benefits or economic benefits. </w:t>
      </w:r>
    </w:p>
    <w:p w:rsidR="00A421DB" w:rsidRPr="00562712" w:rsidRDefault="00A421DB" w:rsidP="00A421DB">
      <w:pPr>
        <w:numPr>
          <w:ilvl w:val="0"/>
          <w:numId w:val="32"/>
        </w:numPr>
        <w:ind w:left="851" w:hanging="284"/>
        <w:rPr>
          <w:rFonts w:asciiTheme="minorHAnsi" w:hAnsiTheme="minorHAnsi" w:cstheme="minorHAnsi"/>
          <w:spacing w:val="-2"/>
        </w:rPr>
      </w:pPr>
      <w:r w:rsidRPr="00562712">
        <w:rPr>
          <w:rFonts w:asciiTheme="minorHAnsi" w:hAnsiTheme="minorHAnsi" w:cstheme="minorHAnsi"/>
          <w:spacing w:val="-2"/>
        </w:rPr>
        <w:t>Describe the potential social, cultural, regional, community, environmental, institutional and intellectual benefits of the program. Provide references to documents that support these statements.  If the program advances one or more social goals, policies and/or government priorities, provide details.</w:t>
      </w:r>
      <w:r w:rsidR="008478E3" w:rsidRPr="00562712">
        <w:rPr>
          <w:rFonts w:asciiTheme="minorHAnsi" w:hAnsiTheme="minorHAnsi" w:cstheme="minorHAnsi"/>
          <w:spacing w:val="-2"/>
        </w:rPr>
        <w:t xml:space="preserve"> </w:t>
      </w:r>
    </w:p>
    <w:p w:rsidR="00A421DB" w:rsidRPr="00562712" w:rsidRDefault="00A421DB" w:rsidP="00A421DB">
      <w:pPr>
        <w:numPr>
          <w:ilvl w:val="0"/>
          <w:numId w:val="30"/>
        </w:numPr>
        <w:ind w:left="851" w:hanging="284"/>
        <w:rPr>
          <w:rFonts w:asciiTheme="minorHAnsi" w:hAnsiTheme="minorHAnsi" w:cstheme="minorHAnsi"/>
          <w:spacing w:val="-2"/>
        </w:rPr>
      </w:pPr>
      <w:r w:rsidRPr="00562712">
        <w:rPr>
          <w:rFonts w:asciiTheme="minorHAnsi" w:hAnsiTheme="minorHAnsi" w:cstheme="minorHAnsi"/>
          <w:spacing w:val="-2"/>
        </w:rPr>
        <w:t>Describe the direct and indirect economic or industrial benefits of the proposed degree program to the student, the community, region or province.   If the program advances one or more economic goals, policies and/or government priorities, provide details.</w:t>
      </w:r>
    </w:p>
    <w:p w:rsidR="00A421DB" w:rsidRPr="00562712" w:rsidRDefault="00A421DB" w:rsidP="00A421DB">
      <w:pPr>
        <w:numPr>
          <w:ilvl w:val="0"/>
          <w:numId w:val="30"/>
        </w:numPr>
        <w:ind w:left="851" w:hanging="284"/>
        <w:rPr>
          <w:rFonts w:asciiTheme="minorHAnsi" w:hAnsiTheme="minorHAnsi" w:cstheme="minorHAnsi"/>
          <w:spacing w:val="-2"/>
        </w:rPr>
      </w:pPr>
      <w:r w:rsidRPr="00562712">
        <w:rPr>
          <w:rFonts w:asciiTheme="minorHAnsi" w:hAnsiTheme="minorHAnsi" w:cstheme="minorHAnsi"/>
          <w:spacing w:val="-2"/>
        </w:rPr>
        <w:t>Provide evidence of consultation with applicable community groups, employer groups and professional organizations as well as the findings resulting from such consultations.</w:t>
      </w:r>
    </w:p>
    <w:p w:rsidR="00A421DB" w:rsidRPr="00562712" w:rsidRDefault="00A421DB" w:rsidP="00A421DB">
      <w:pPr>
        <w:numPr>
          <w:ilvl w:val="0"/>
          <w:numId w:val="30"/>
        </w:numPr>
        <w:ind w:left="851" w:hanging="284"/>
        <w:rPr>
          <w:rFonts w:asciiTheme="minorHAnsi" w:hAnsiTheme="minorHAnsi" w:cstheme="minorHAnsi"/>
          <w:spacing w:val="-2"/>
        </w:rPr>
      </w:pPr>
      <w:r w:rsidRPr="00562712">
        <w:rPr>
          <w:rFonts w:asciiTheme="minorHAnsi" w:hAnsiTheme="minorHAnsi" w:cstheme="minorHAnsi"/>
          <w:spacing w:val="-2"/>
        </w:rPr>
        <w:t>Provide evidence that potential employers require a degree to gain employment in the field.</w:t>
      </w:r>
    </w:p>
    <w:p w:rsidR="00A421DB" w:rsidRPr="00562712" w:rsidRDefault="00A421DB" w:rsidP="00A421DB">
      <w:pPr>
        <w:numPr>
          <w:ilvl w:val="0"/>
          <w:numId w:val="30"/>
        </w:numPr>
        <w:spacing w:before="120"/>
        <w:ind w:left="851" w:hanging="284"/>
        <w:contextualSpacing/>
        <w:rPr>
          <w:rFonts w:asciiTheme="minorHAnsi" w:hAnsiTheme="minorHAnsi" w:cstheme="minorHAnsi"/>
          <w:spacing w:val="-2"/>
        </w:rPr>
      </w:pPr>
      <w:r w:rsidRPr="00562712">
        <w:rPr>
          <w:rFonts w:asciiTheme="minorHAnsi" w:hAnsiTheme="minorHAnsi" w:cstheme="minorHAnsi"/>
          <w:spacing w:val="-2"/>
        </w:rPr>
        <w:t xml:space="preserve">Describe the labour market demand for the credential.  Provide supportable evidence, such as relevant statistical/census employment data relevant to the field, dated employment ads, current employer letters of support, labour force projections from government, industry and professional associations, and employer surveys. </w:t>
      </w:r>
    </w:p>
    <w:p w:rsidR="00A421DB" w:rsidRPr="00562712" w:rsidRDefault="00A421DB" w:rsidP="00A421DB">
      <w:pPr>
        <w:numPr>
          <w:ilvl w:val="1"/>
          <w:numId w:val="36"/>
        </w:numPr>
        <w:ind w:left="1134" w:hanging="283"/>
        <w:rPr>
          <w:rFonts w:asciiTheme="minorHAnsi" w:hAnsiTheme="minorHAnsi" w:cstheme="minorHAnsi"/>
          <w:spacing w:val="-2"/>
        </w:rPr>
      </w:pPr>
      <w:r w:rsidRPr="00562712">
        <w:rPr>
          <w:rFonts w:asciiTheme="minorHAnsi" w:hAnsiTheme="minorHAnsi" w:cstheme="minorHAnsi"/>
          <w:spacing w:val="-2"/>
        </w:rPr>
        <w:t>Labour market analyses should use the National Occupational Classification (NOC) codes of Human Resources and Skills Development Canada whenever possible to specify relevant occupation destinations of program graduates.  Please identify no more than the top five occupation destinations for graduates of the program.</w:t>
      </w:r>
    </w:p>
    <w:p w:rsidR="00A421DB" w:rsidRPr="00562712" w:rsidRDefault="00A421DB" w:rsidP="00A421DB">
      <w:pPr>
        <w:numPr>
          <w:ilvl w:val="0"/>
          <w:numId w:val="30"/>
        </w:numPr>
        <w:ind w:left="851" w:hanging="284"/>
        <w:rPr>
          <w:rFonts w:asciiTheme="minorHAnsi" w:hAnsiTheme="minorHAnsi" w:cstheme="minorHAnsi"/>
          <w:spacing w:val="-2"/>
        </w:rPr>
      </w:pPr>
      <w:r w:rsidRPr="00562712">
        <w:rPr>
          <w:rFonts w:asciiTheme="minorHAnsi" w:hAnsiTheme="minorHAnsi" w:cstheme="minorHAnsi"/>
          <w:spacing w:val="-2"/>
        </w:rPr>
        <w:t>If the main employer is the provincial or federal government, provide evidence of the relevant ministry’s or department’s support for the program.</w:t>
      </w:r>
    </w:p>
    <w:p w:rsidR="00A421DB" w:rsidRPr="00562712" w:rsidRDefault="00A421DB" w:rsidP="00A421DB">
      <w:pPr>
        <w:numPr>
          <w:ilvl w:val="0"/>
          <w:numId w:val="30"/>
        </w:numPr>
        <w:ind w:left="851" w:hanging="284"/>
        <w:rPr>
          <w:rFonts w:asciiTheme="minorHAnsi" w:hAnsiTheme="minorHAnsi" w:cstheme="minorHAnsi"/>
          <w:spacing w:val="-2"/>
        </w:rPr>
      </w:pPr>
      <w:r w:rsidRPr="00562712">
        <w:rPr>
          <w:rFonts w:asciiTheme="minorHAnsi" w:hAnsiTheme="minorHAnsi" w:cstheme="minorHAnsi"/>
          <w:spacing w:val="-2"/>
        </w:rPr>
        <w:t>Describe the potential earnings for graduates and provide evidence such as student outcome surveys.</w:t>
      </w:r>
    </w:p>
    <w:p w:rsidR="00655949" w:rsidRPr="00562712" w:rsidRDefault="00A421DB" w:rsidP="00655949">
      <w:pPr>
        <w:numPr>
          <w:ilvl w:val="0"/>
          <w:numId w:val="31"/>
        </w:numPr>
        <w:ind w:left="851" w:hanging="284"/>
        <w:rPr>
          <w:rFonts w:asciiTheme="minorHAnsi" w:hAnsiTheme="minorHAnsi" w:cstheme="minorHAnsi"/>
          <w:spacing w:val="-2"/>
        </w:rPr>
      </w:pPr>
      <w:r w:rsidRPr="00562712">
        <w:rPr>
          <w:rFonts w:asciiTheme="minorHAnsi" w:hAnsiTheme="minorHAnsi" w:cstheme="minorHAnsi"/>
          <w:spacing w:val="-2"/>
        </w:rPr>
        <w:t xml:space="preserve">Indicate whether the proposed degree is preparatory to work in a regulated field.  If this is a regulated field, state whether the </w:t>
      </w:r>
      <w:r w:rsidRPr="00562712">
        <w:rPr>
          <w:rFonts w:asciiTheme="minorHAnsi" w:hAnsiTheme="minorHAnsi" w:cstheme="minorHAnsi"/>
        </w:rPr>
        <w:t xml:space="preserve">proposed degree represents a change in the “entry to Practice” standard and </w:t>
      </w:r>
      <w:r w:rsidRPr="00562712">
        <w:rPr>
          <w:rFonts w:asciiTheme="minorHAnsi" w:hAnsiTheme="minorHAnsi" w:cstheme="minorHAnsi"/>
          <w:spacing w:val="-2"/>
        </w:rPr>
        <w:t>provide evidence of consultation with and support from pertinent regulatory/licensing bodies.</w:t>
      </w:r>
    </w:p>
    <w:p w:rsidR="00655949" w:rsidRPr="007B6746" w:rsidRDefault="00655949" w:rsidP="00655949">
      <w:pPr>
        <w:rPr>
          <w:rFonts w:asciiTheme="minorHAnsi" w:eastAsia="Arial Unicode MS" w:hAnsiTheme="minorHAnsi" w:cstheme="minorHAnsi"/>
          <w:b/>
          <w:color w:val="53548A"/>
          <w:sz w:val="20"/>
        </w:rPr>
      </w:pPr>
    </w:p>
    <w:p w:rsidR="00A421DB" w:rsidRPr="00562712" w:rsidRDefault="00A421DB" w:rsidP="00655949">
      <w:pPr>
        <w:rPr>
          <w:rFonts w:asciiTheme="minorHAnsi" w:hAnsiTheme="minorHAnsi" w:cstheme="minorHAnsi"/>
          <w:color w:val="0033CC"/>
          <w:spacing w:val="-2"/>
        </w:rPr>
      </w:pPr>
      <w:r w:rsidRPr="00562712">
        <w:rPr>
          <w:rFonts w:asciiTheme="minorHAnsi" w:eastAsia="Arial Unicode MS" w:hAnsiTheme="minorHAnsi" w:cstheme="minorHAnsi"/>
          <w:b/>
          <w:color w:val="0033CC"/>
        </w:rPr>
        <w:t>SYSTEM COORDIN</w:t>
      </w:r>
      <w:r w:rsidR="00297ECF" w:rsidRPr="00562712">
        <w:rPr>
          <w:rFonts w:asciiTheme="minorHAnsi" w:eastAsia="Arial Unicode MS" w:hAnsiTheme="minorHAnsi" w:cstheme="minorHAnsi"/>
          <w:b/>
          <w:color w:val="0033CC"/>
        </w:rPr>
        <w:t>A</w:t>
      </w:r>
      <w:r w:rsidRPr="00562712">
        <w:rPr>
          <w:rFonts w:asciiTheme="minorHAnsi" w:eastAsia="Arial Unicode MS" w:hAnsiTheme="minorHAnsi" w:cstheme="minorHAnsi"/>
          <w:b/>
          <w:color w:val="0033CC"/>
        </w:rPr>
        <w:t>TION / PROGRAM DUPLICATION</w:t>
      </w:r>
    </w:p>
    <w:p w:rsidR="00562712" w:rsidRPr="00562712" w:rsidRDefault="00562712" w:rsidP="00A421DB">
      <w:pPr>
        <w:tabs>
          <w:tab w:val="left" w:pos="709"/>
        </w:tabs>
        <w:ind w:left="567"/>
        <w:rPr>
          <w:rFonts w:asciiTheme="minorHAnsi" w:hAnsiTheme="minorHAnsi" w:cstheme="minorHAnsi"/>
          <w:b/>
          <w:bCs/>
          <w:i/>
          <w:iCs/>
          <w:color w:val="0033CC"/>
          <w:spacing w:val="-2"/>
          <w:sz w:val="12"/>
        </w:rPr>
      </w:pPr>
    </w:p>
    <w:p w:rsidR="00A421DB" w:rsidRPr="00562712" w:rsidRDefault="00A421DB" w:rsidP="00A421DB">
      <w:pPr>
        <w:tabs>
          <w:tab w:val="left" w:pos="709"/>
        </w:tabs>
        <w:ind w:left="567"/>
        <w:rPr>
          <w:rFonts w:asciiTheme="minorHAnsi" w:hAnsiTheme="minorHAnsi" w:cstheme="minorHAnsi"/>
          <w:b/>
        </w:rPr>
      </w:pPr>
      <w:r w:rsidRPr="00562712">
        <w:rPr>
          <w:rFonts w:asciiTheme="minorHAnsi" w:hAnsiTheme="minorHAnsi" w:cstheme="minorHAnsi"/>
          <w:b/>
          <w:bCs/>
          <w:i/>
          <w:iCs/>
          <w:color w:val="0033CC"/>
          <w:spacing w:val="-2"/>
        </w:rPr>
        <w:t xml:space="preserve">STANDARD:  </w:t>
      </w:r>
      <w:r w:rsidRPr="00562712">
        <w:rPr>
          <w:rFonts w:asciiTheme="minorHAnsi" w:hAnsiTheme="minorHAnsi" w:cstheme="minorHAnsi"/>
          <w:b/>
          <w:bCs/>
          <w:i/>
          <w:iCs/>
          <w:color w:val="000000"/>
          <w:spacing w:val="-2"/>
        </w:rPr>
        <w:t>T</w:t>
      </w:r>
      <w:r w:rsidRPr="00562712">
        <w:rPr>
          <w:rFonts w:asciiTheme="minorHAnsi" w:hAnsiTheme="minorHAnsi" w:cstheme="minorHAnsi"/>
          <w:b/>
          <w:i/>
          <w:spacing w:val="-2"/>
        </w:rPr>
        <w:t>he institution must establish whether the proposed program fills a need within the post</w:t>
      </w:r>
      <w:r w:rsidRPr="00562712">
        <w:rPr>
          <w:rFonts w:asciiTheme="minorHAnsi" w:hAnsiTheme="minorHAnsi" w:cstheme="minorHAnsi"/>
          <w:b/>
          <w:i/>
          <w:spacing w:val="-2"/>
        </w:rPr>
        <w:noBreakHyphen/>
        <w:t xml:space="preserve">secondary system and that there is no unnecessary duplication with existing programs.  </w:t>
      </w:r>
    </w:p>
    <w:p w:rsidR="00A421DB" w:rsidRPr="00562712" w:rsidRDefault="00A421DB" w:rsidP="00A421DB">
      <w:pPr>
        <w:ind w:left="357"/>
        <w:rPr>
          <w:rFonts w:asciiTheme="minorHAnsi" w:hAnsiTheme="minorHAnsi" w:cstheme="minorHAnsi"/>
          <w:b/>
          <w:spacing w:val="-2"/>
          <w:sz w:val="12"/>
        </w:rPr>
      </w:pPr>
    </w:p>
    <w:p w:rsidR="00A421DB" w:rsidRPr="00562712" w:rsidRDefault="00A421DB" w:rsidP="00A421DB">
      <w:pPr>
        <w:keepNext/>
        <w:ind w:left="567"/>
        <w:rPr>
          <w:rFonts w:asciiTheme="minorHAnsi" w:hAnsiTheme="minorHAnsi" w:cstheme="minorHAnsi"/>
          <w:b/>
          <w:i/>
          <w:spacing w:val="-2"/>
        </w:rPr>
      </w:pPr>
      <w:r w:rsidRPr="00562712">
        <w:rPr>
          <w:rFonts w:asciiTheme="minorHAnsi" w:hAnsiTheme="minorHAnsi" w:cstheme="minorHAnsi"/>
          <w:b/>
          <w:i/>
          <w:spacing w:val="-2"/>
        </w:rPr>
        <w:t>Submission Guidelines</w:t>
      </w:r>
    </w:p>
    <w:p w:rsidR="00A421DB" w:rsidRPr="00562712" w:rsidRDefault="00A421DB" w:rsidP="00A421DB">
      <w:pPr>
        <w:numPr>
          <w:ilvl w:val="0"/>
          <w:numId w:val="33"/>
        </w:numPr>
        <w:ind w:left="851" w:hanging="284"/>
        <w:contextualSpacing/>
        <w:rPr>
          <w:rFonts w:asciiTheme="minorHAnsi" w:hAnsiTheme="minorHAnsi" w:cstheme="minorHAnsi"/>
          <w:b/>
          <w:spacing w:val="-2"/>
        </w:rPr>
      </w:pPr>
      <w:r w:rsidRPr="00562712">
        <w:rPr>
          <w:rFonts w:asciiTheme="minorHAnsi" w:hAnsiTheme="minorHAnsi" w:cstheme="minorHAnsi"/>
          <w:spacing w:val="-2"/>
        </w:rPr>
        <w:t>Identify degree programs with similar learning objectives offered by other post-secondary institutions in British Columbia and briefly explain how or whether this degree will differ from the others.</w:t>
      </w:r>
    </w:p>
    <w:p w:rsidR="00A421DB" w:rsidRPr="00562712" w:rsidRDefault="00A421DB" w:rsidP="00A421DB">
      <w:pPr>
        <w:numPr>
          <w:ilvl w:val="0"/>
          <w:numId w:val="33"/>
        </w:numPr>
        <w:ind w:left="851" w:hanging="284"/>
        <w:contextualSpacing/>
        <w:rPr>
          <w:rFonts w:asciiTheme="minorHAnsi" w:hAnsiTheme="minorHAnsi" w:cstheme="minorHAnsi"/>
          <w:b/>
          <w:spacing w:val="-2"/>
        </w:rPr>
      </w:pPr>
      <w:r w:rsidRPr="00562712">
        <w:rPr>
          <w:rFonts w:asciiTheme="minorHAnsi" w:hAnsiTheme="minorHAnsi" w:cstheme="minorHAnsi"/>
          <w:spacing w:val="-2"/>
        </w:rPr>
        <w:t xml:space="preserve">Describe the consultation that has occurred with other institutions in British Columbia offering similar programs.  </w:t>
      </w:r>
    </w:p>
    <w:p w:rsidR="00A421DB" w:rsidRPr="00562712" w:rsidRDefault="00A421DB" w:rsidP="00A421DB">
      <w:pPr>
        <w:numPr>
          <w:ilvl w:val="0"/>
          <w:numId w:val="33"/>
        </w:numPr>
        <w:ind w:left="851" w:hanging="284"/>
        <w:contextualSpacing/>
        <w:rPr>
          <w:rFonts w:asciiTheme="minorHAnsi" w:hAnsiTheme="minorHAnsi" w:cstheme="minorHAnsi"/>
          <w:b/>
        </w:rPr>
      </w:pPr>
      <w:r w:rsidRPr="00562712">
        <w:rPr>
          <w:rFonts w:asciiTheme="minorHAnsi" w:hAnsiTheme="minorHAnsi" w:cstheme="minorHAnsi"/>
        </w:rPr>
        <w:t xml:space="preserve">If there are programs with similar learning objectives or outcomes available in the province, explain why an apparent duplication in programming is warranted (e.g.: demand for graduates exceeds system capacity; the program is unavailable online or within reasonable commuting distance; etc.). </w:t>
      </w:r>
    </w:p>
    <w:p w:rsidR="00A421DB" w:rsidRPr="00562712" w:rsidRDefault="00A421DB" w:rsidP="00A421DB">
      <w:pPr>
        <w:numPr>
          <w:ilvl w:val="0"/>
          <w:numId w:val="33"/>
        </w:numPr>
        <w:ind w:left="851" w:hanging="284"/>
        <w:contextualSpacing/>
        <w:rPr>
          <w:rFonts w:asciiTheme="minorHAnsi" w:hAnsiTheme="minorHAnsi" w:cstheme="minorHAnsi"/>
          <w:b/>
          <w:spacing w:val="-2"/>
        </w:rPr>
      </w:pPr>
      <w:r w:rsidRPr="00562712">
        <w:rPr>
          <w:rFonts w:asciiTheme="minorHAnsi" w:hAnsiTheme="minorHAnsi" w:cstheme="minorHAnsi"/>
          <w:spacing w:val="-2"/>
        </w:rPr>
        <w:t xml:space="preserve">Outline any plans for collaboration and/or sharing resources and identify the prospective collaborating institutions/organizations. </w:t>
      </w:r>
    </w:p>
    <w:p w:rsidR="00A421DB" w:rsidRPr="00562712" w:rsidRDefault="00A421DB" w:rsidP="00A421DB">
      <w:pPr>
        <w:numPr>
          <w:ilvl w:val="0"/>
          <w:numId w:val="33"/>
        </w:numPr>
        <w:ind w:left="851" w:hanging="284"/>
        <w:contextualSpacing/>
        <w:rPr>
          <w:rFonts w:asciiTheme="minorHAnsi" w:hAnsiTheme="minorHAnsi" w:cstheme="minorHAnsi"/>
          <w:b/>
          <w:spacing w:val="-2"/>
        </w:rPr>
      </w:pPr>
      <w:r w:rsidRPr="00562712">
        <w:rPr>
          <w:rFonts w:asciiTheme="minorHAnsi" w:hAnsiTheme="minorHAnsi" w:cstheme="minorHAnsi"/>
          <w:spacing w:val="-2"/>
        </w:rPr>
        <w:t>Provide documentary evidence such as letters of support.</w:t>
      </w:r>
    </w:p>
    <w:p w:rsidR="00A421DB" w:rsidRPr="007B6746" w:rsidRDefault="00A421DB" w:rsidP="00A421DB">
      <w:pPr>
        <w:rPr>
          <w:rFonts w:asciiTheme="minorHAnsi" w:hAnsiTheme="minorHAnsi" w:cstheme="minorHAnsi"/>
          <w:spacing w:val="-2"/>
          <w:sz w:val="20"/>
        </w:rPr>
      </w:pPr>
    </w:p>
    <w:p w:rsidR="00A421DB" w:rsidRPr="00562712" w:rsidRDefault="00A421DB" w:rsidP="00562712">
      <w:pPr>
        <w:keepNext/>
        <w:spacing w:after="120"/>
        <w:rPr>
          <w:rFonts w:asciiTheme="minorHAnsi" w:eastAsia="Arial Unicode MS" w:hAnsiTheme="minorHAnsi" w:cstheme="minorHAnsi"/>
          <w:bCs/>
          <w:iCs/>
          <w:color w:val="0033CC"/>
          <w:spacing w:val="-2"/>
        </w:rPr>
      </w:pPr>
      <w:r w:rsidRPr="00562712">
        <w:rPr>
          <w:rFonts w:asciiTheme="minorHAnsi" w:eastAsia="Arial Unicode MS" w:hAnsiTheme="minorHAnsi" w:cstheme="minorHAnsi"/>
          <w:b/>
          <w:bCs/>
          <w:iCs/>
          <w:color w:val="0033CC"/>
          <w:spacing w:val="-2"/>
        </w:rPr>
        <w:t>STUDENT DEMAND AND OUTCOMES</w:t>
      </w:r>
    </w:p>
    <w:p w:rsidR="00A421DB" w:rsidRPr="00562712" w:rsidRDefault="00A421DB" w:rsidP="00A421DB">
      <w:pPr>
        <w:keepNext/>
        <w:ind w:left="567"/>
        <w:rPr>
          <w:rFonts w:asciiTheme="minorHAnsi" w:hAnsiTheme="minorHAnsi" w:cstheme="minorHAnsi"/>
          <w:bCs/>
          <w:iCs/>
          <w:color w:val="53548A"/>
        </w:rPr>
      </w:pPr>
      <w:r w:rsidRPr="00562712">
        <w:rPr>
          <w:rFonts w:asciiTheme="minorHAnsi" w:hAnsiTheme="minorHAnsi" w:cstheme="minorHAnsi"/>
          <w:b/>
          <w:bCs/>
          <w:i/>
          <w:iCs/>
          <w:color w:val="0033CC"/>
        </w:rPr>
        <w:t>STANDARD:</w:t>
      </w:r>
      <w:r w:rsidRPr="00562712">
        <w:rPr>
          <w:rFonts w:asciiTheme="minorHAnsi" w:hAnsiTheme="minorHAnsi" w:cstheme="minorHAnsi"/>
          <w:b/>
          <w:bCs/>
          <w:i/>
          <w:iCs/>
          <w:color w:val="53548A"/>
        </w:rPr>
        <w:t xml:space="preserve">  </w:t>
      </w:r>
      <w:r w:rsidRPr="00562712">
        <w:rPr>
          <w:rFonts w:asciiTheme="minorHAnsi" w:hAnsiTheme="minorHAnsi" w:cstheme="minorHAnsi"/>
          <w:b/>
          <w:i/>
        </w:rPr>
        <w:t>The institution must demonstrate that the proposed degree program will have sufficient ongoing student interest and provide benefit to students.</w:t>
      </w:r>
      <w:r w:rsidRPr="00562712">
        <w:rPr>
          <w:rFonts w:asciiTheme="minorHAnsi" w:hAnsiTheme="minorHAnsi" w:cstheme="minorHAnsi"/>
        </w:rPr>
        <w:t xml:space="preserve"> </w:t>
      </w:r>
    </w:p>
    <w:p w:rsidR="00A421DB" w:rsidRPr="00562712" w:rsidRDefault="00A421DB" w:rsidP="00A421DB">
      <w:pPr>
        <w:ind w:left="993"/>
        <w:rPr>
          <w:rFonts w:asciiTheme="minorHAnsi" w:hAnsiTheme="minorHAnsi" w:cstheme="minorHAnsi"/>
          <w:b/>
          <w:spacing w:val="-2"/>
          <w:sz w:val="12"/>
        </w:rPr>
      </w:pPr>
    </w:p>
    <w:p w:rsidR="00A421DB" w:rsidRPr="00562712" w:rsidRDefault="00A421DB" w:rsidP="00A421DB">
      <w:pPr>
        <w:ind w:left="567"/>
        <w:rPr>
          <w:rFonts w:asciiTheme="minorHAnsi" w:hAnsiTheme="minorHAnsi" w:cstheme="minorHAnsi"/>
          <w:b/>
          <w:i/>
          <w:spacing w:val="-2"/>
        </w:rPr>
      </w:pPr>
      <w:r w:rsidRPr="00562712">
        <w:rPr>
          <w:rFonts w:asciiTheme="minorHAnsi" w:hAnsiTheme="minorHAnsi" w:cstheme="minorHAnsi"/>
          <w:b/>
          <w:i/>
          <w:spacing w:val="-2"/>
        </w:rPr>
        <w:t>Submission Guidelines</w:t>
      </w:r>
    </w:p>
    <w:p w:rsidR="00A421DB" w:rsidRPr="00562712" w:rsidRDefault="00A421DB" w:rsidP="00A421DB">
      <w:pPr>
        <w:numPr>
          <w:ilvl w:val="0"/>
          <w:numId w:val="34"/>
        </w:numPr>
        <w:ind w:left="851" w:hanging="284"/>
        <w:contextualSpacing/>
        <w:rPr>
          <w:rFonts w:asciiTheme="minorHAnsi" w:hAnsiTheme="minorHAnsi" w:cstheme="minorHAnsi"/>
          <w:spacing w:val="-2"/>
        </w:rPr>
      </w:pPr>
      <w:r w:rsidRPr="00562712">
        <w:rPr>
          <w:rFonts w:asciiTheme="minorHAnsi" w:hAnsiTheme="minorHAnsi" w:cstheme="minorHAnsi"/>
          <w:spacing w:val="-2"/>
        </w:rPr>
        <w:t>Provide evidence of student demand for the program, such as:</w:t>
      </w:r>
    </w:p>
    <w:p w:rsidR="00A421DB" w:rsidRPr="00562712" w:rsidRDefault="00A421DB" w:rsidP="00A421DB">
      <w:pPr>
        <w:numPr>
          <w:ilvl w:val="2"/>
          <w:numId w:val="35"/>
        </w:numPr>
        <w:ind w:left="1134" w:hanging="283"/>
        <w:rPr>
          <w:rFonts w:asciiTheme="minorHAnsi" w:hAnsiTheme="minorHAnsi" w:cstheme="minorHAnsi"/>
          <w:spacing w:val="-2"/>
        </w:rPr>
      </w:pPr>
      <w:r w:rsidRPr="00562712">
        <w:rPr>
          <w:rFonts w:asciiTheme="minorHAnsi" w:hAnsiTheme="minorHAnsi" w:cstheme="minorHAnsi"/>
          <w:spacing w:val="-2"/>
        </w:rPr>
        <w:t xml:space="preserve">The results of a survey indicating current student demand for the program.  If a survey is used, describe the survey instrument used and questions posed.  </w:t>
      </w:r>
    </w:p>
    <w:p w:rsidR="00A421DB" w:rsidRPr="00562712" w:rsidRDefault="00A847A8" w:rsidP="00280EB9">
      <w:pPr>
        <w:numPr>
          <w:ilvl w:val="2"/>
          <w:numId w:val="35"/>
        </w:numPr>
        <w:ind w:left="1134" w:hanging="283"/>
        <w:rPr>
          <w:rFonts w:asciiTheme="minorHAnsi" w:hAnsiTheme="minorHAnsi" w:cstheme="minorHAnsi"/>
          <w:spacing w:val="-2"/>
        </w:rPr>
      </w:pPr>
      <w:r w:rsidRPr="00562712">
        <w:rPr>
          <w:rFonts w:asciiTheme="minorHAnsi" w:hAnsiTheme="minorHAnsi" w:cstheme="minorHAnsi"/>
          <w:spacing w:val="-2"/>
        </w:rPr>
        <w:t xml:space="preserve">Student waitlists of comparable programs offered in British Columbia. </w:t>
      </w:r>
    </w:p>
    <w:p w:rsidR="00607091" w:rsidRPr="00562712" w:rsidRDefault="00607091" w:rsidP="00A421DB">
      <w:pPr>
        <w:numPr>
          <w:ilvl w:val="0"/>
          <w:numId w:val="25"/>
        </w:numPr>
        <w:ind w:left="851" w:hanging="284"/>
        <w:rPr>
          <w:rFonts w:asciiTheme="minorHAnsi" w:hAnsiTheme="minorHAnsi" w:cstheme="minorHAnsi"/>
          <w:spacing w:val="-2"/>
        </w:rPr>
      </w:pPr>
      <w:r w:rsidRPr="00562712">
        <w:rPr>
          <w:rFonts w:asciiTheme="minorHAnsi" w:hAnsiTheme="minorHAnsi" w:cstheme="minorHAnsi"/>
          <w:spacing w:val="-2"/>
        </w:rPr>
        <w:t>Describe what plans and/or arrangements are in place to establish articulation agreements with other post-secondary institutions in the province. Provide a website link to the institution policy on admissions and transfer.</w:t>
      </w:r>
    </w:p>
    <w:p w:rsidR="00A421DB" w:rsidRPr="00562712" w:rsidRDefault="00A421DB" w:rsidP="00A421DB">
      <w:pPr>
        <w:numPr>
          <w:ilvl w:val="0"/>
          <w:numId w:val="25"/>
        </w:numPr>
        <w:ind w:left="851" w:hanging="284"/>
        <w:rPr>
          <w:rFonts w:asciiTheme="minorHAnsi" w:hAnsiTheme="minorHAnsi" w:cstheme="minorHAnsi"/>
          <w:spacing w:val="-2"/>
        </w:rPr>
      </w:pPr>
      <w:r w:rsidRPr="00562712">
        <w:rPr>
          <w:rFonts w:asciiTheme="minorHAnsi" w:hAnsiTheme="minorHAnsi" w:cstheme="minorHAnsi"/>
          <w:spacing w:val="-2"/>
        </w:rPr>
        <w:t>If relevant, provide anticipated enrolment figures from other institutions that may have students wishing to articulate into the proposed program.</w:t>
      </w:r>
    </w:p>
    <w:p w:rsidR="00A421DB" w:rsidRPr="00562712" w:rsidRDefault="00A421DB" w:rsidP="00A421DB">
      <w:pPr>
        <w:numPr>
          <w:ilvl w:val="0"/>
          <w:numId w:val="26"/>
        </w:numPr>
        <w:ind w:left="851" w:hanging="284"/>
        <w:rPr>
          <w:rFonts w:asciiTheme="minorHAnsi" w:hAnsiTheme="minorHAnsi" w:cstheme="minorHAnsi"/>
          <w:spacing w:val="-2"/>
        </w:rPr>
      </w:pPr>
      <w:r w:rsidRPr="00562712">
        <w:rPr>
          <w:rFonts w:asciiTheme="minorHAnsi" w:hAnsiTheme="minorHAnsi" w:cstheme="minorHAnsi"/>
          <w:spacing w:val="-2"/>
        </w:rPr>
        <w:t>Describe the opportunities that graduates of the program have for progression to further study in this field or in professional fields.  Provide evidence of consultation</w:t>
      </w:r>
      <w:r w:rsidRPr="00562712">
        <w:rPr>
          <w:rFonts w:asciiTheme="minorHAnsi" w:hAnsiTheme="minorHAnsi" w:cstheme="minorHAnsi"/>
        </w:rPr>
        <w:t xml:space="preserve"> with graduate/professional post-secondary programs</w:t>
      </w:r>
      <w:r w:rsidRPr="00562712">
        <w:rPr>
          <w:rFonts w:asciiTheme="minorHAnsi" w:hAnsiTheme="minorHAnsi" w:cstheme="minorHAnsi"/>
          <w:spacing w:val="-2"/>
        </w:rPr>
        <w:t>.</w:t>
      </w:r>
    </w:p>
    <w:p w:rsidR="00A421DB" w:rsidRPr="00562712" w:rsidRDefault="00A421DB" w:rsidP="00A421DB">
      <w:pPr>
        <w:numPr>
          <w:ilvl w:val="0"/>
          <w:numId w:val="26"/>
        </w:numPr>
        <w:ind w:left="851" w:hanging="284"/>
        <w:rPr>
          <w:rFonts w:asciiTheme="minorHAnsi" w:hAnsiTheme="minorHAnsi" w:cstheme="minorHAnsi"/>
          <w:spacing w:val="-2"/>
        </w:rPr>
      </w:pPr>
      <w:r w:rsidRPr="00562712">
        <w:rPr>
          <w:rFonts w:asciiTheme="minorHAnsi" w:hAnsiTheme="minorHAnsi" w:cstheme="minorHAnsi"/>
          <w:spacing w:val="-2"/>
        </w:rPr>
        <w:t xml:space="preserve">If non-degree and/or degree programs in the same field are offered at this institution, explain: </w:t>
      </w:r>
    </w:p>
    <w:p w:rsidR="00A421DB" w:rsidRPr="00562712" w:rsidRDefault="00A421DB" w:rsidP="00A421DB">
      <w:pPr>
        <w:numPr>
          <w:ilvl w:val="1"/>
          <w:numId w:val="35"/>
        </w:numPr>
        <w:ind w:left="1134" w:hanging="283"/>
        <w:rPr>
          <w:rFonts w:asciiTheme="minorHAnsi" w:hAnsiTheme="minorHAnsi" w:cstheme="minorHAnsi"/>
          <w:spacing w:val="-2"/>
        </w:rPr>
      </w:pPr>
      <w:r w:rsidRPr="00562712">
        <w:rPr>
          <w:rFonts w:asciiTheme="minorHAnsi" w:hAnsiTheme="minorHAnsi" w:cstheme="minorHAnsi"/>
          <w:spacing w:val="-2"/>
        </w:rPr>
        <w:t xml:space="preserve">The expected added value for students taking this proposed degree program (e.g., promotion or employment opportunities) and provide evidence that these anticipated benefits are justified. </w:t>
      </w:r>
    </w:p>
    <w:sectPr w:rsidR="00A421DB" w:rsidRPr="00562712" w:rsidSect="00C642C4">
      <w:headerReference w:type="default" r:id="rId12"/>
      <w:footerReference w:type="default" r:id="rId13"/>
      <w:pgSz w:w="12240" w:h="15840" w:code="1"/>
      <w:pgMar w:top="720" w:right="720" w:bottom="720"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B6E" w:rsidRDefault="00F13B6E" w:rsidP="00132122">
      <w:r>
        <w:separator/>
      </w:r>
    </w:p>
  </w:endnote>
  <w:endnote w:type="continuationSeparator" w:id="0">
    <w:p w:rsidR="00F13B6E" w:rsidRDefault="00F13B6E" w:rsidP="0013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785" w:rsidRPr="00182A27" w:rsidRDefault="00215785" w:rsidP="00A716CD">
    <w:pPr>
      <w:pStyle w:val="Footer"/>
      <w:pBdr>
        <w:top w:val="single" w:sz="6" w:space="1" w:color="C0504D" w:themeColor="accent2"/>
      </w:pBdr>
      <w:tabs>
        <w:tab w:val="clear" w:pos="4680"/>
        <w:tab w:val="clear" w:pos="9360"/>
        <w:tab w:val="right" w:pos="10800"/>
      </w:tabs>
      <w:rPr>
        <w:rFonts w:ascii="Arial" w:hAnsi="Arial" w:cs="Arial"/>
        <w:sz w:val="20"/>
      </w:rPr>
    </w:pPr>
    <w:r>
      <w:tab/>
    </w:r>
    <w:sdt>
      <w:sdtPr>
        <w:rPr>
          <w:rFonts w:ascii="Arial" w:hAnsi="Arial" w:cs="Arial"/>
          <w:sz w:val="20"/>
        </w:rPr>
        <w:id w:val="52096332"/>
        <w:docPartObj>
          <w:docPartGallery w:val="Page Numbers (Bottom of Page)"/>
          <w:docPartUnique/>
        </w:docPartObj>
      </w:sdtPr>
      <w:sdtEndPr/>
      <w:sdtContent>
        <w:sdt>
          <w:sdtPr>
            <w:rPr>
              <w:rFonts w:ascii="Arial" w:hAnsi="Arial" w:cs="Arial"/>
              <w:sz w:val="20"/>
            </w:rPr>
            <w:id w:val="565050523"/>
            <w:docPartObj>
              <w:docPartGallery w:val="Page Numbers (Top of Page)"/>
              <w:docPartUnique/>
            </w:docPartObj>
          </w:sdtPr>
          <w:sdtEndPr/>
          <w:sdtContent>
            <w:r w:rsidR="00F2601E">
              <w:rPr>
                <w:rFonts w:ascii="Arial" w:hAnsi="Arial" w:cs="Arial"/>
                <w:sz w:val="20"/>
              </w:rPr>
              <w:t xml:space="preserve">      </w:t>
            </w:r>
            <w:r w:rsidRPr="00132122">
              <w:rPr>
                <w:rFonts w:ascii="Arial" w:hAnsi="Arial" w:cs="Arial"/>
                <w:sz w:val="20"/>
              </w:rPr>
              <w:t xml:space="preserve">Page </w:t>
            </w:r>
            <w:r w:rsidRPr="00132122">
              <w:rPr>
                <w:rFonts w:ascii="Arial" w:hAnsi="Arial" w:cs="Arial"/>
                <w:sz w:val="20"/>
              </w:rPr>
              <w:fldChar w:fldCharType="begin"/>
            </w:r>
            <w:r w:rsidRPr="00132122">
              <w:rPr>
                <w:rFonts w:ascii="Arial" w:hAnsi="Arial" w:cs="Arial"/>
                <w:sz w:val="20"/>
              </w:rPr>
              <w:instrText xml:space="preserve"> PAGE </w:instrText>
            </w:r>
            <w:r w:rsidRPr="00132122">
              <w:rPr>
                <w:rFonts w:ascii="Arial" w:hAnsi="Arial" w:cs="Arial"/>
                <w:sz w:val="20"/>
              </w:rPr>
              <w:fldChar w:fldCharType="separate"/>
            </w:r>
            <w:r w:rsidR="00E07D5F">
              <w:rPr>
                <w:rFonts w:ascii="Arial" w:hAnsi="Arial" w:cs="Arial"/>
                <w:noProof/>
                <w:sz w:val="20"/>
              </w:rPr>
              <w:t>1</w:t>
            </w:r>
            <w:r w:rsidRPr="00132122">
              <w:rPr>
                <w:rFonts w:ascii="Arial" w:hAnsi="Arial" w:cs="Arial"/>
                <w:sz w:val="20"/>
              </w:rPr>
              <w:fldChar w:fldCharType="end"/>
            </w:r>
            <w:r w:rsidRPr="00132122">
              <w:rPr>
                <w:rFonts w:ascii="Arial" w:hAnsi="Arial" w:cs="Arial"/>
                <w:sz w:val="20"/>
              </w:rPr>
              <w:t xml:space="preserve"> of </w:t>
            </w:r>
            <w:r w:rsidRPr="00132122">
              <w:rPr>
                <w:rFonts w:ascii="Arial" w:hAnsi="Arial" w:cs="Arial"/>
                <w:sz w:val="20"/>
              </w:rPr>
              <w:fldChar w:fldCharType="begin"/>
            </w:r>
            <w:r w:rsidRPr="00132122">
              <w:rPr>
                <w:rFonts w:ascii="Arial" w:hAnsi="Arial" w:cs="Arial"/>
                <w:sz w:val="20"/>
              </w:rPr>
              <w:instrText xml:space="preserve"> NUMPAGES  </w:instrText>
            </w:r>
            <w:r w:rsidRPr="00132122">
              <w:rPr>
                <w:rFonts w:ascii="Arial" w:hAnsi="Arial" w:cs="Arial"/>
                <w:sz w:val="20"/>
              </w:rPr>
              <w:fldChar w:fldCharType="separate"/>
            </w:r>
            <w:r w:rsidR="00E07D5F">
              <w:rPr>
                <w:rFonts w:ascii="Arial" w:hAnsi="Arial" w:cs="Arial"/>
                <w:noProof/>
                <w:sz w:val="20"/>
              </w:rPr>
              <w:t>7</w:t>
            </w:r>
            <w:r w:rsidRPr="00132122">
              <w:rPr>
                <w:rFonts w:ascii="Arial" w:hAnsi="Arial" w:cs="Arial"/>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B6E" w:rsidRDefault="00F13B6E" w:rsidP="00132122">
      <w:r>
        <w:separator/>
      </w:r>
    </w:p>
  </w:footnote>
  <w:footnote w:type="continuationSeparator" w:id="0">
    <w:p w:rsidR="00F13B6E" w:rsidRDefault="00F13B6E" w:rsidP="00132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shd w:val="clear" w:color="auto" w:fill="CCC0D9" w:themeFill="accent4" w:themeFillTint="66"/>
      <w:tblLook w:val="04A0" w:firstRow="1" w:lastRow="0" w:firstColumn="1" w:lastColumn="0" w:noHBand="0" w:noVBand="1"/>
    </w:tblPr>
    <w:tblGrid>
      <w:gridCol w:w="10790"/>
    </w:tblGrid>
    <w:tr w:rsidR="00215785" w:rsidTr="00C642C4">
      <w:trPr>
        <w:jc w:val="center"/>
      </w:trPr>
      <w:tc>
        <w:tcPr>
          <w:tcW w:w="5000" w:type="pct"/>
          <w:shd w:val="clear" w:color="auto" w:fill="CCC0D9" w:themeFill="accent4" w:themeFillTint="66"/>
        </w:tcPr>
        <w:p w:rsidR="00215785" w:rsidRDefault="00524E14" w:rsidP="00546A7C">
          <w:pPr>
            <w:pStyle w:val="Heading1"/>
            <w:spacing w:before="120" w:after="120"/>
            <w:jc w:val="center"/>
            <w:outlineLvl w:val="0"/>
          </w:pPr>
          <w:r>
            <w:t xml:space="preserve">Ministry </w:t>
          </w:r>
          <w:r w:rsidR="00365210">
            <w:t>New Degree Pro</w:t>
          </w:r>
          <w:r w:rsidR="00457ED7">
            <w:t>posal Template and Guidelines</w:t>
          </w:r>
        </w:p>
      </w:tc>
    </w:tr>
  </w:tbl>
  <w:p w:rsidR="00215785" w:rsidRDefault="00215785" w:rsidP="00182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0A0"/>
    <w:multiLevelType w:val="hybridMultilevel"/>
    <w:tmpl w:val="DFFA38BE"/>
    <w:lvl w:ilvl="0" w:tplc="10090001">
      <w:start w:val="1"/>
      <w:numFmt w:val="bullet"/>
      <w:lvlText w:val=""/>
      <w:lvlJc w:val="left"/>
      <w:pPr>
        <w:ind w:left="1074" w:hanging="360"/>
      </w:pPr>
      <w:rPr>
        <w:rFonts w:ascii="Symbol" w:hAnsi="Symbol" w:hint="default"/>
      </w:rPr>
    </w:lvl>
    <w:lvl w:ilvl="1" w:tplc="04090005">
      <w:start w:val="1"/>
      <w:numFmt w:val="bullet"/>
      <w:lvlText w:val=""/>
      <w:lvlJc w:val="left"/>
      <w:pPr>
        <w:ind w:left="1794" w:hanging="360"/>
      </w:pPr>
      <w:rPr>
        <w:rFonts w:ascii="Wingdings" w:hAnsi="Wingdings" w:hint="default"/>
      </w:rPr>
    </w:lvl>
    <w:lvl w:ilvl="2" w:tplc="1009001B">
      <w:start w:val="1"/>
      <w:numFmt w:val="lowerRoman"/>
      <w:lvlText w:val="%3."/>
      <w:lvlJc w:val="right"/>
      <w:pPr>
        <w:ind w:left="2514" w:hanging="180"/>
      </w:pPr>
      <w:rPr>
        <w:rFonts w:cs="Times New Roman"/>
      </w:rPr>
    </w:lvl>
    <w:lvl w:ilvl="3" w:tplc="1009000F">
      <w:start w:val="1"/>
      <w:numFmt w:val="decimal"/>
      <w:lvlText w:val="%4."/>
      <w:lvlJc w:val="left"/>
      <w:pPr>
        <w:ind w:left="3234" w:hanging="360"/>
      </w:pPr>
      <w:rPr>
        <w:rFonts w:cs="Times New Roman"/>
      </w:rPr>
    </w:lvl>
    <w:lvl w:ilvl="4" w:tplc="10090019">
      <w:start w:val="1"/>
      <w:numFmt w:val="lowerLetter"/>
      <w:lvlText w:val="%5."/>
      <w:lvlJc w:val="left"/>
      <w:pPr>
        <w:ind w:left="3954" w:hanging="360"/>
      </w:pPr>
      <w:rPr>
        <w:rFonts w:cs="Times New Roman"/>
      </w:rPr>
    </w:lvl>
    <w:lvl w:ilvl="5" w:tplc="1009001B">
      <w:start w:val="1"/>
      <w:numFmt w:val="lowerRoman"/>
      <w:lvlText w:val="%6."/>
      <w:lvlJc w:val="right"/>
      <w:pPr>
        <w:ind w:left="4674" w:hanging="180"/>
      </w:pPr>
      <w:rPr>
        <w:rFonts w:cs="Times New Roman"/>
      </w:rPr>
    </w:lvl>
    <w:lvl w:ilvl="6" w:tplc="1009000F">
      <w:start w:val="1"/>
      <w:numFmt w:val="decimal"/>
      <w:lvlText w:val="%7."/>
      <w:lvlJc w:val="left"/>
      <w:pPr>
        <w:ind w:left="5394" w:hanging="360"/>
      </w:pPr>
      <w:rPr>
        <w:rFonts w:cs="Times New Roman"/>
      </w:rPr>
    </w:lvl>
    <w:lvl w:ilvl="7" w:tplc="10090019">
      <w:start w:val="1"/>
      <w:numFmt w:val="lowerLetter"/>
      <w:lvlText w:val="%8."/>
      <w:lvlJc w:val="left"/>
      <w:pPr>
        <w:ind w:left="6114" w:hanging="360"/>
      </w:pPr>
      <w:rPr>
        <w:rFonts w:cs="Times New Roman"/>
      </w:rPr>
    </w:lvl>
    <w:lvl w:ilvl="8" w:tplc="1009001B">
      <w:start w:val="1"/>
      <w:numFmt w:val="lowerRoman"/>
      <w:lvlText w:val="%9."/>
      <w:lvlJc w:val="right"/>
      <w:pPr>
        <w:ind w:left="6834" w:hanging="180"/>
      </w:pPr>
      <w:rPr>
        <w:rFonts w:cs="Times New Roman"/>
      </w:rPr>
    </w:lvl>
  </w:abstractNum>
  <w:abstractNum w:abstractNumId="1" w15:restartNumberingAfterBreak="0">
    <w:nsid w:val="09FF370E"/>
    <w:multiLevelType w:val="hybridMultilevel"/>
    <w:tmpl w:val="A000AF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80E109D"/>
    <w:multiLevelType w:val="hybridMultilevel"/>
    <w:tmpl w:val="60B2F02C"/>
    <w:lvl w:ilvl="0" w:tplc="10090001">
      <w:start w:val="1"/>
      <w:numFmt w:val="bullet"/>
      <w:lvlText w:val=""/>
      <w:lvlJc w:val="left"/>
      <w:pPr>
        <w:ind w:left="1074" w:hanging="360"/>
      </w:pPr>
      <w:rPr>
        <w:rFonts w:ascii="Symbol" w:hAnsi="Symbol" w:hint="default"/>
      </w:rPr>
    </w:lvl>
    <w:lvl w:ilvl="1" w:tplc="10090019">
      <w:start w:val="1"/>
      <w:numFmt w:val="lowerLetter"/>
      <w:lvlText w:val="%2."/>
      <w:lvlJc w:val="left"/>
      <w:pPr>
        <w:ind w:left="1794" w:hanging="360"/>
      </w:pPr>
      <w:rPr>
        <w:rFonts w:cs="Times New Roman"/>
      </w:rPr>
    </w:lvl>
    <w:lvl w:ilvl="2" w:tplc="1009001B">
      <w:start w:val="1"/>
      <w:numFmt w:val="lowerRoman"/>
      <w:lvlText w:val="%3."/>
      <w:lvlJc w:val="right"/>
      <w:pPr>
        <w:ind w:left="2514" w:hanging="180"/>
      </w:pPr>
      <w:rPr>
        <w:rFonts w:cs="Times New Roman"/>
      </w:rPr>
    </w:lvl>
    <w:lvl w:ilvl="3" w:tplc="1009000F">
      <w:start w:val="1"/>
      <w:numFmt w:val="decimal"/>
      <w:lvlText w:val="%4."/>
      <w:lvlJc w:val="left"/>
      <w:pPr>
        <w:ind w:left="3234" w:hanging="360"/>
      </w:pPr>
      <w:rPr>
        <w:rFonts w:cs="Times New Roman"/>
      </w:rPr>
    </w:lvl>
    <w:lvl w:ilvl="4" w:tplc="10090019">
      <w:start w:val="1"/>
      <w:numFmt w:val="lowerLetter"/>
      <w:lvlText w:val="%5."/>
      <w:lvlJc w:val="left"/>
      <w:pPr>
        <w:ind w:left="3954" w:hanging="360"/>
      </w:pPr>
      <w:rPr>
        <w:rFonts w:cs="Times New Roman"/>
      </w:rPr>
    </w:lvl>
    <w:lvl w:ilvl="5" w:tplc="1009001B">
      <w:start w:val="1"/>
      <w:numFmt w:val="lowerRoman"/>
      <w:lvlText w:val="%6."/>
      <w:lvlJc w:val="right"/>
      <w:pPr>
        <w:ind w:left="4674" w:hanging="180"/>
      </w:pPr>
      <w:rPr>
        <w:rFonts w:cs="Times New Roman"/>
      </w:rPr>
    </w:lvl>
    <w:lvl w:ilvl="6" w:tplc="1009000F">
      <w:start w:val="1"/>
      <w:numFmt w:val="decimal"/>
      <w:lvlText w:val="%7."/>
      <w:lvlJc w:val="left"/>
      <w:pPr>
        <w:ind w:left="5394" w:hanging="360"/>
      </w:pPr>
      <w:rPr>
        <w:rFonts w:cs="Times New Roman"/>
      </w:rPr>
    </w:lvl>
    <w:lvl w:ilvl="7" w:tplc="10090019">
      <w:start w:val="1"/>
      <w:numFmt w:val="lowerLetter"/>
      <w:lvlText w:val="%8."/>
      <w:lvlJc w:val="left"/>
      <w:pPr>
        <w:ind w:left="6114" w:hanging="360"/>
      </w:pPr>
      <w:rPr>
        <w:rFonts w:cs="Times New Roman"/>
      </w:rPr>
    </w:lvl>
    <w:lvl w:ilvl="8" w:tplc="1009001B">
      <w:start w:val="1"/>
      <w:numFmt w:val="lowerRoman"/>
      <w:lvlText w:val="%9."/>
      <w:lvlJc w:val="right"/>
      <w:pPr>
        <w:ind w:left="6834" w:hanging="180"/>
      </w:pPr>
      <w:rPr>
        <w:rFonts w:cs="Times New Roman"/>
      </w:rPr>
    </w:lvl>
  </w:abstractNum>
  <w:abstractNum w:abstractNumId="3" w15:restartNumberingAfterBreak="0">
    <w:nsid w:val="184118AA"/>
    <w:multiLevelType w:val="hybridMultilevel"/>
    <w:tmpl w:val="0D5001E4"/>
    <w:lvl w:ilvl="0" w:tplc="A1D0470E">
      <w:start w:val="1"/>
      <w:numFmt w:val="upperLetter"/>
      <w:lvlText w:val="%1."/>
      <w:lvlJc w:val="left"/>
      <w:pPr>
        <w:ind w:left="1495" w:hanging="360"/>
      </w:pPr>
      <w:rPr>
        <w:rFonts w:cs="Times New Roman" w:hint="default"/>
      </w:rPr>
    </w:lvl>
    <w:lvl w:ilvl="1" w:tplc="10090019">
      <w:start w:val="1"/>
      <w:numFmt w:val="lowerLetter"/>
      <w:lvlText w:val="%2."/>
      <w:lvlJc w:val="left"/>
      <w:pPr>
        <w:ind w:left="2215" w:hanging="360"/>
      </w:pPr>
      <w:rPr>
        <w:rFonts w:cs="Times New Roman"/>
      </w:rPr>
    </w:lvl>
    <w:lvl w:ilvl="2" w:tplc="1009001B" w:tentative="1">
      <w:start w:val="1"/>
      <w:numFmt w:val="lowerRoman"/>
      <w:lvlText w:val="%3."/>
      <w:lvlJc w:val="right"/>
      <w:pPr>
        <w:ind w:left="2935" w:hanging="180"/>
      </w:pPr>
      <w:rPr>
        <w:rFonts w:cs="Times New Roman"/>
      </w:rPr>
    </w:lvl>
    <w:lvl w:ilvl="3" w:tplc="1009000F" w:tentative="1">
      <w:start w:val="1"/>
      <w:numFmt w:val="decimal"/>
      <w:lvlText w:val="%4."/>
      <w:lvlJc w:val="left"/>
      <w:pPr>
        <w:ind w:left="3655" w:hanging="360"/>
      </w:pPr>
      <w:rPr>
        <w:rFonts w:cs="Times New Roman"/>
      </w:rPr>
    </w:lvl>
    <w:lvl w:ilvl="4" w:tplc="10090019" w:tentative="1">
      <w:start w:val="1"/>
      <w:numFmt w:val="lowerLetter"/>
      <w:lvlText w:val="%5."/>
      <w:lvlJc w:val="left"/>
      <w:pPr>
        <w:ind w:left="4375" w:hanging="360"/>
      </w:pPr>
      <w:rPr>
        <w:rFonts w:cs="Times New Roman"/>
      </w:rPr>
    </w:lvl>
    <w:lvl w:ilvl="5" w:tplc="1009001B" w:tentative="1">
      <w:start w:val="1"/>
      <w:numFmt w:val="lowerRoman"/>
      <w:lvlText w:val="%6."/>
      <w:lvlJc w:val="right"/>
      <w:pPr>
        <w:ind w:left="5095" w:hanging="180"/>
      </w:pPr>
      <w:rPr>
        <w:rFonts w:cs="Times New Roman"/>
      </w:rPr>
    </w:lvl>
    <w:lvl w:ilvl="6" w:tplc="1009000F" w:tentative="1">
      <w:start w:val="1"/>
      <w:numFmt w:val="decimal"/>
      <w:lvlText w:val="%7."/>
      <w:lvlJc w:val="left"/>
      <w:pPr>
        <w:ind w:left="5815" w:hanging="360"/>
      </w:pPr>
      <w:rPr>
        <w:rFonts w:cs="Times New Roman"/>
      </w:rPr>
    </w:lvl>
    <w:lvl w:ilvl="7" w:tplc="10090019" w:tentative="1">
      <w:start w:val="1"/>
      <w:numFmt w:val="lowerLetter"/>
      <w:lvlText w:val="%8."/>
      <w:lvlJc w:val="left"/>
      <w:pPr>
        <w:ind w:left="6535" w:hanging="360"/>
      </w:pPr>
      <w:rPr>
        <w:rFonts w:cs="Times New Roman"/>
      </w:rPr>
    </w:lvl>
    <w:lvl w:ilvl="8" w:tplc="1009001B" w:tentative="1">
      <w:start w:val="1"/>
      <w:numFmt w:val="lowerRoman"/>
      <w:lvlText w:val="%9."/>
      <w:lvlJc w:val="right"/>
      <w:pPr>
        <w:ind w:left="7255" w:hanging="180"/>
      </w:pPr>
      <w:rPr>
        <w:rFonts w:cs="Times New Roman"/>
      </w:rPr>
    </w:lvl>
  </w:abstractNum>
  <w:abstractNum w:abstractNumId="4" w15:restartNumberingAfterBreak="0">
    <w:nsid w:val="1E1B3280"/>
    <w:multiLevelType w:val="hybridMultilevel"/>
    <w:tmpl w:val="353EE164"/>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5" w15:restartNumberingAfterBreak="0">
    <w:nsid w:val="29222899"/>
    <w:multiLevelType w:val="hybridMultilevel"/>
    <w:tmpl w:val="570828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3C74DF"/>
    <w:multiLevelType w:val="hybridMultilevel"/>
    <w:tmpl w:val="1E9237E8"/>
    <w:lvl w:ilvl="0" w:tplc="10090001">
      <w:start w:val="1"/>
      <w:numFmt w:val="bullet"/>
      <w:lvlText w:val=""/>
      <w:lvlJc w:val="left"/>
      <w:pPr>
        <w:ind w:left="1077" w:hanging="360"/>
      </w:pPr>
      <w:rPr>
        <w:rFonts w:ascii="Symbol" w:hAnsi="Symbol" w:hint="default"/>
      </w:rPr>
    </w:lvl>
    <w:lvl w:ilvl="1" w:tplc="10090003">
      <w:start w:val="1"/>
      <w:numFmt w:val="bullet"/>
      <w:lvlText w:val="o"/>
      <w:lvlJc w:val="left"/>
      <w:pPr>
        <w:ind w:left="1797" w:hanging="360"/>
      </w:pPr>
      <w:rPr>
        <w:rFonts w:ascii="Courier New" w:hAnsi="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7" w15:restartNumberingAfterBreak="0">
    <w:nsid w:val="2DB1153E"/>
    <w:multiLevelType w:val="hybridMultilevel"/>
    <w:tmpl w:val="FB8A86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EF81C3D"/>
    <w:multiLevelType w:val="hybridMultilevel"/>
    <w:tmpl w:val="A412B928"/>
    <w:lvl w:ilvl="0" w:tplc="2AC2BFCC">
      <w:start w:val="1"/>
      <w:numFmt w:val="upperLetter"/>
      <w:lvlText w:val="%1."/>
      <w:lvlJc w:val="left"/>
      <w:pPr>
        <w:ind w:left="717" w:hanging="360"/>
      </w:pPr>
      <w:rPr>
        <w:rFonts w:cs="Times New Roman" w:hint="default"/>
      </w:rPr>
    </w:lvl>
    <w:lvl w:ilvl="1" w:tplc="10090019" w:tentative="1">
      <w:start w:val="1"/>
      <w:numFmt w:val="lowerLetter"/>
      <w:lvlText w:val="%2."/>
      <w:lvlJc w:val="left"/>
      <w:pPr>
        <w:ind w:left="1437" w:hanging="360"/>
      </w:pPr>
      <w:rPr>
        <w:rFonts w:cs="Times New Roman"/>
      </w:rPr>
    </w:lvl>
    <w:lvl w:ilvl="2" w:tplc="1009001B" w:tentative="1">
      <w:start w:val="1"/>
      <w:numFmt w:val="lowerRoman"/>
      <w:lvlText w:val="%3."/>
      <w:lvlJc w:val="right"/>
      <w:pPr>
        <w:ind w:left="2157" w:hanging="180"/>
      </w:pPr>
      <w:rPr>
        <w:rFonts w:cs="Times New Roman"/>
      </w:rPr>
    </w:lvl>
    <w:lvl w:ilvl="3" w:tplc="1009000F" w:tentative="1">
      <w:start w:val="1"/>
      <w:numFmt w:val="decimal"/>
      <w:lvlText w:val="%4."/>
      <w:lvlJc w:val="left"/>
      <w:pPr>
        <w:ind w:left="2877" w:hanging="360"/>
      </w:pPr>
      <w:rPr>
        <w:rFonts w:cs="Times New Roman"/>
      </w:rPr>
    </w:lvl>
    <w:lvl w:ilvl="4" w:tplc="10090019" w:tentative="1">
      <w:start w:val="1"/>
      <w:numFmt w:val="lowerLetter"/>
      <w:lvlText w:val="%5."/>
      <w:lvlJc w:val="left"/>
      <w:pPr>
        <w:ind w:left="3597" w:hanging="360"/>
      </w:pPr>
      <w:rPr>
        <w:rFonts w:cs="Times New Roman"/>
      </w:rPr>
    </w:lvl>
    <w:lvl w:ilvl="5" w:tplc="1009001B" w:tentative="1">
      <w:start w:val="1"/>
      <w:numFmt w:val="lowerRoman"/>
      <w:lvlText w:val="%6."/>
      <w:lvlJc w:val="right"/>
      <w:pPr>
        <w:ind w:left="4317" w:hanging="180"/>
      </w:pPr>
      <w:rPr>
        <w:rFonts w:cs="Times New Roman"/>
      </w:rPr>
    </w:lvl>
    <w:lvl w:ilvl="6" w:tplc="1009000F" w:tentative="1">
      <w:start w:val="1"/>
      <w:numFmt w:val="decimal"/>
      <w:lvlText w:val="%7."/>
      <w:lvlJc w:val="left"/>
      <w:pPr>
        <w:ind w:left="5037" w:hanging="360"/>
      </w:pPr>
      <w:rPr>
        <w:rFonts w:cs="Times New Roman"/>
      </w:rPr>
    </w:lvl>
    <w:lvl w:ilvl="7" w:tplc="10090019" w:tentative="1">
      <w:start w:val="1"/>
      <w:numFmt w:val="lowerLetter"/>
      <w:lvlText w:val="%8."/>
      <w:lvlJc w:val="left"/>
      <w:pPr>
        <w:ind w:left="5757" w:hanging="360"/>
      </w:pPr>
      <w:rPr>
        <w:rFonts w:cs="Times New Roman"/>
      </w:rPr>
    </w:lvl>
    <w:lvl w:ilvl="8" w:tplc="1009001B" w:tentative="1">
      <w:start w:val="1"/>
      <w:numFmt w:val="lowerRoman"/>
      <w:lvlText w:val="%9."/>
      <w:lvlJc w:val="right"/>
      <w:pPr>
        <w:ind w:left="6477" w:hanging="180"/>
      </w:pPr>
      <w:rPr>
        <w:rFonts w:cs="Times New Roman"/>
      </w:rPr>
    </w:lvl>
  </w:abstractNum>
  <w:abstractNum w:abstractNumId="9" w15:restartNumberingAfterBreak="0">
    <w:nsid w:val="2F47606D"/>
    <w:multiLevelType w:val="hybridMultilevel"/>
    <w:tmpl w:val="810AC9D2"/>
    <w:lvl w:ilvl="0" w:tplc="10090005">
      <w:start w:val="1"/>
      <w:numFmt w:val="bullet"/>
      <w:lvlText w:val=""/>
      <w:lvlJc w:val="left"/>
      <w:pPr>
        <w:ind w:left="1386" w:hanging="360"/>
      </w:pPr>
      <w:rPr>
        <w:rFonts w:ascii="Wingdings" w:hAnsi="Wingdings" w:hint="default"/>
        <w:sz w:val="16"/>
        <w:szCs w:val="16"/>
      </w:rPr>
    </w:lvl>
    <w:lvl w:ilvl="1" w:tplc="10090003">
      <w:start w:val="1"/>
      <w:numFmt w:val="bullet"/>
      <w:lvlText w:val="o"/>
      <w:lvlJc w:val="left"/>
      <w:pPr>
        <w:ind w:left="2106" w:hanging="360"/>
      </w:pPr>
      <w:rPr>
        <w:rFonts w:ascii="Courier New" w:hAnsi="Courier New" w:hint="default"/>
      </w:rPr>
    </w:lvl>
    <w:lvl w:ilvl="2" w:tplc="1009001B">
      <w:start w:val="1"/>
      <w:numFmt w:val="lowerRoman"/>
      <w:lvlText w:val="%3."/>
      <w:lvlJc w:val="right"/>
      <w:pPr>
        <w:ind w:left="2826" w:hanging="180"/>
      </w:pPr>
      <w:rPr>
        <w:rFonts w:cs="Times New Roman"/>
      </w:rPr>
    </w:lvl>
    <w:lvl w:ilvl="3" w:tplc="1009000F" w:tentative="1">
      <w:start w:val="1"/>
      <w:numFmt w:val="decimal"/>
      <w:lvlText w:val="%4."/>
      <w:lvlJc w:val="left"/>
      <w:pPr>
        <w:ind w:left="3546" w:hanging="360"/>
      </w:pPr>
      <w:rPr>
        <w:rFonts w:cs="Times New Roman"/>
      </w:rPr>
    </w:lvl>
    <w:lvl w:ilvl="4" w:tplc="10090019" w:tentative="1">
      <w:start w:val="1"/>
      <w:numFmt w:val="lowerLetter"/>
      <w:lvlText w:val="%5."/>
      <w:lvlJc w:val="left"/>
      <w:pPr>
        <w:ind w:left="4266" w:hanging="360"/>
      </w:pPr>
      <w:rPr>
        <w:rFonts w:cs="Times New Roman"/>
      </w:rPr>
    </w:lvl>
    <w:lvl w:ilvl="5" w:tplc="1009001B" w:tentative="1">
      <w:start w:val="1"/>
      <w:numFmt w:val="lowerRoman"/>
      <w:lvlText w:val="%6."/>
      <w:lvlJc w:val="right"/>
      <w:pPr>
        <w:ind w:left="4986" w:hanging="180"/>
      </w:pPr>
      <w:rPr>
        <w:rFonts w:cs="Times New Roman"/>
      </w:rPr>
    </w:lvl>
    <w:lvl w:ilvl="6" w:tplc="1009000F" w:tentative="1">
      <w:start w:val="1"/>
      <w:numFmt w:val="decimal"/>
      <w:lvlText w:val="%7."/>
      <w:lvlJc w:val="left"/>
      <w:pPr>
        <w:ind w:left="5706" w:hanging="360"/>
      </w:pPr>
      <w:rPr>
        <w:rFonts w:cs="Times New Roman"/>
      </w:rPr>
    </w:lvl>
    <w:lvl w:ilvl="7" w:tplc="10090019" w:tentative="1">
      <w:start w:val="1"/>
      <w:numFmt w:val="lowerLetter"/>
      <w:lvlText w:val="%8."/>
      <w:lvlJc w:val="left"/>
      <w:pPr>
        <w:ind w:left="6426" w:hanging="360"/>
      </w:pPr>
      <w:rPr>
        <w:rFonts w:cs="Times New Roman"/>
      </w:rPr>
    </w:lvl>
    <w:lvl w:ilvl="8" w:tplc="1009001B" w:tentative="1">
      <w:start w:val="1"/>
      <w:numFmt w:val="lowerRoman"/>
      <w:lvlText w:val="%9."/>
      <w:lvlJc w:val="right"/>
      <w:pPr>
        <w:ind w:left="7146" w:hanging="180"/>
      </w:pPr>
      <w:rPr>
        <w:rFonts w:cs="Times New Roman"/>
      </w:rPr>
    </w:lvl>
  </w:abstractNum>
  <w:abstractNum w:abstractNumId="10" w15:restartNumberingAfterBreak="0">
    <w:nsid w:val="33DB08FB"/>
    <w:multiLevelType w:val="multilevel"/>
    <w:tmpl w:val="349A5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3"/>
      <w:numFmt w:val="decimal"/>
      <w:lvlText w:val="%3."/>
      <w:lvlJc w:val="left"/>
      <w:pPr>
        <w:ind w:left="2160" w:hanging="360"/>
      </w:pPr>
      <w:rPr>
        <w:rFonts w:ascii="Arial Unicode MS" w:eastAsia="Arial Unicode MS" w:hAnsi="Arial Unicode MS" w:cs="Arial Unicode M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7F4BA9"/>
    <w:multiLevelType w:val="hybridMultilevel"/>
    <w:tmpl w:val="A08C894C"/>
    <w:lvl w:ilvl="0" w:tplc="10090001">
      <w:start w:val="1"/>
      <w:numFmt w:val="bullet"/>
      <w:lvlText w:val=""/>
      <w:lvlJc w:val="left"/>
      <w:pPr>
        <w:ind w:left="1386" w:hanging="360"/>
      </w:pPr>
      <w:rPr>
        <w:rFonts w:ascii="Symbol" w:hAnsi="Symbol" w:hint="default"/>
      </w:rPr>
    </w:lvl>
    <w:lvl w:ilvl="1" w:tplc="10090003">
      <w:start w:val="1"/>
      <w:numFmt w:val="bullet"/>
      <w:lvlText w:val="o"/>
      <w:lvlJc w:val="left"/>
      <w:pPr>
        <w:ind w:left="2106" w:hanging="360"/>
      </w:pPr>
      <w:rPr>
        <w:rFonts w:ascii="Courier New" w:hAnsi="Courier New" w:hint="default"/>
      </w:rPr>
    </w:lvl>
    <w:lvl w:ilvl="2" w:tplc="1009001B">
      <w:start w:val="1"/>
      <w:numFmt w:val="lowerRoman"/>
      <w:lvlText w:val="%3."/>
      <w:lvlJc w:val="right"/>
      <w:pPr>
        <w:ind w:left="2826" w:hanging="180"/>
      </w:pPr>
      <w:rPr>
        <w:rFonts w:cs="Times New Roman"/>
      </w:rPr>
    </w:lvl>
    <w:lvl w:ilvl="3" w:tplc="1009000F" w:tentative="1">
      <w:start w:val="1"/>
      <w:numFmt w:val="decimal"/>
      <w:lvlText w:val="%4."/>
      <w:lvlJc w:val="left"/>
      <w:pPr>
        <w:ind w:left="3546" w:hanging="360"/>
      </w:pPr>
      <w:rPr>
        <w:rFonts w:cs="Times New Roman"/>
      </w:rPr>
    </w:lvl>
    <w:lvl w:ilvl="4" w:tplc="10090019" w:tentative="1">
      <w:start w:val="1"/>
      <w:numFmt w:val="lowerLetter"/>
      <w:lvlText w:val="%5."/>
      <w:lvlJc w:val="left"/>
      <w:pPr>
        <w:ind w:left="4266" w:hanging="360"/>
      </w:pPr>
      <w:rPr>
        <w:rFonts w:cs="Times New Roman"/>
      </w:rPr>
    </w:lvl>
    <w:lvl w:ilvl="5" w:tplc="1009001B" w:tentative="1">
      <w:start w:val="1"/>
      <w:numFmt w:val="lowerRoman"/>
      <w:lvlText w:val="%6."/>
      <w:lvlJc w:val="right"/>
      <w:pPr>
        <w:ind w:left="4986" w:hanging="180"/>
      </w:pPr>
      <w:rPr>
        <w:rFonts w:cs="Times New Roman"/>
      </w:rPr>
    </w:lvl>
    <w:lvl w:ilvl="6" w:tplc="1009000F" w:tentative="1">
      <w:start w:val="1"/>
      <w:numFmt w:val="decimal"/>
      <w:lvlText w:val="%7."/>
      <w:lvlJc w:val="left"/>
      <w:pPr>
        <w:ind w:left="5706" w:hanging="360"/>
      </w:pPr>
      <w:rPr>
        <w:rFonts w:cs="Times New Roman"/>
      </w:rPr>
    </w:lvl>
    <w:lvl w:ilvl="7" w:tplc="10090019" w:tentative="1">
      <w:start w:val="1"/>
      <w:numFmt w:val="lowerLetter"/>
      <w:lvlText w:val="%8."/>
      <w:lvlJc w:val="left"/>
      <w:pPr>
        <w:ind w:left="6426" w:hanging="360"/>
      </w:pPr>
      <w:rPr>
        <w:rFonts w:cs="Times New Roman"/>
      </w:rPr>
    </w:lvl>
    <w:lvl w:ilvl="8" w:tplc="1009001B" w:tentative="1">
      <w:start w:val="1"/>
      <w:numFmt w:val="lowerRoman"/>
      <w:lvlText w:val="%9."/>
      <w:lvlJc w:val="right"/>
      <w:pPr>
        <w:ind w:left="7146" w:hanging="180"/>
      </w:pPr>
      <w:rPr>
        <w:rFonts w:cs="Times New Roman"/>
      </w:rPr>
    </w:lvl>
  </w:abstractNum>
  <w:abstractNum w:abstractNumId="12" w15:restartNumberingAfterBreak="0">
    <w:nsid w:val="3C000BC3"/>
    <w:multiLevelType w:val="hybridMultilevel"/>
    <w:tmpl w:val="1E0C3580"/>
    <w:lvl w:ilvl="0" w:tplc="04090001">
      <w:start w:val="1"/>
      <w:numFmt w:val="bullet"/>
      <w:lvlText w:val=""/>
      <w:lvlJc w:val="left"/>
      <w:pPr>
        <w:ind w:left="1794" w:hanging="360"/>
      </w:pPr>
      <w:rPr>
        <w:rFonts w:ascii="Symbol" w:hAnsi="Symbol" w:hint="default"/>
      </w:rPr>
    </w:lvl>
    <w:lvl w:ilvl="1" w:tplc="10090003">
      <w:start w:val="1"/>
      <w:numFmt w:val="bullet"/>
      <w:lvlText w:val="o"/>
      <w:lvlJc w:val="left"/>
      <w:pPr>
        <w:ind w:left="1434" w:hanging="360"/>
      </w:pPr>
      <w:rPr>
        <w:rFonts w:ascii="Courier New" w:hAnsi="Courier New" w:hint="default"/>
      </w:rPr>
    </w:lvl>
    <w:lvl w:ilvl="2" w:tplc="10090005" w:tentative="1">
      <w:start w:val="1"/>
      <w:numFmt w:val="bullet"/>
      <w:lvlText w:val=""/>
      <w:lvlJc w:val="left"/>
      <w:pPr>
        <w:ind w:left="2154" w:hanging="360"/>
      </w:pPr>
      <w:rPr>
        <w:rFonts w:ascii="Wingdings" w:hAnsi="Wingdings" w:hint="default"/>
      </w:rPr>
    </w:lvl>
    <w:lvl w:ilvl="3" w:tplc="10090001" w:tentative="1">
      <w:start w:val="1"/>
      <w:numFmt w:val="bullet"/>
      <w:lvlText w:val=""/>
      <w:lvlJc w:val="left"/>
      <w:pPr>
        <w:ind w:left="2874" w:hanging="360"/>
      </w:pPr>
      <w:rPr>
        <w:rFonts w:ascii="Symbol" w:hAnsi="Symbol" w:hint="default"/>
      </w:rPr>
    </w:lvl>
    <w:lvl w:ilvl="4" w:tplc="10090003" w:tentative="1">
      <w:start w:val="1"/>
      <w:numFmt w:val="bullet"/>
      <w:lvlText w:val="o"/>
      <w:lvlJc w:val="left"/>
      <w:pPr>
        <w:ind w:left="3594" w:hanging="360"/>
      </w:pPr>
      <w:rPr>
        <w:rFonts w:ascii="Courier New" w:hAnsi="Courier New" w:hint="default"/>
      </w:rPr>
    </w:lvl>
    <w:lvl w:ilvl="5" w:tplc="10090005" w:tentative="1">
      <w:start w:val="1"/>
      <w:numFmt w:val="bullet"/>
      <w:lvlText w:val=""/>
      <w:lvlJc w:val="left"/>
      <w:pPr>
        <w:ind w:left="4314" w:hanging="360"/>
      </w:pPr>
      <w:rPr>
        <w:rFonts w:ascii="Wingdings" w:hAnsi="Wingdings" w:hint="default"/>
      </w:rPr>
    </w:lvl>
    <w:lvl w:ilvl="6" w:tplc="10090001" w:tentative="1">
      <w:start w:val="1"/>
      <w:numFmt w:val="bullet"/>
      <w:lvlText w:val=""/>
      <w:lvlJc w:val="left"/>
      <w:pPr>
        <w:ind w:left="5034" w:hanging="360"/>
      </w:pPr>
      <w:rPr>
        <w:rFonts w:ascii="Symbol" w:hAnsi="Symbol" w:hint="default"/>
      </w:rPr>
    </w:lvl>
    <w:lvl w:ilvl="7" w:tplc="10090003" w:tentative="1">
      <w:start w:val="1"/>
      <w:numFmt w:val="bullet"/>
      <w:lvlText w:val="o"/>
      <w:lvlJc w:val="left"/>
      <w:pPr>
        <w:ind w:left="5754" w:hanging="360"/>
      </w:pPr>
      <w:rPr>
        <w:rFonts w:ascii="Courier New" w:hAnsi="Courier New" w:hint="default"/>
      </w:rPr>
    </w:lvl>
    <w:lvl w:ilvl="8" w:tplc="10090005" w:tentative="1">
      <w:start w:val="1"/>
      <w:numFmt w:val="bullet"/>
      <w:lvlText w:val=""/>
      <w:lvlJc w:val="left"/>
      <w:pPr>
        <w:ind w:left="6474" w:hanging="360"/>
      </w:pPr>
      <w:rPr>
        <w:rFonts w:ascii="Wingdings" w:hAnsi="Wingdings" w:hint="default"/>
      </w:rPr>
    </w:lvl>
  </w:abstractNum>
  <w:abstractNum w:abstractNumId="13" w15:restartNumberingAfterBreak="0">
    <w:nsid w:val="3DB626BF"/>
    <w:multiLevelType w:val="hybridMultilevel"/>
    <w:tmpl w:val="38F2FE7A"/>
    <w:lvl w:ilvl="0" w:tplc="10090001">
      <w:start w:val="1"/>
      <w:numFmt w:val="bullet"/>
      <w:lvlText w:val=""/>
      <w:lvlJc w:val="left"/>
      <w:pPr>
        <w:ind w:left="1074" w:hanging="360"/>
      </w:pPr>
      <w:rPr>
        <w:rFonts w:ascii="Symbol" w:hAnsi="Symbol" w:hint="default"/>
      </w:rPr>
    </w:lvl>
    <w:lvl w:ilvl="1" w:tplc="10090019">
      <w:start w:val="1"/>
      <w:numFmt w:val="lowerLetter"/>
      <w:lvlText w:val="%2."/>
      <w:lvlJc w:val="left"/>
      <w:pPr>
        <w:ind w:left="1794" w:hanging="360"/>
      </w:pPr>
      <w:rPr>
        <w:rFonts w:cs="Times New Roman"/>
      </w:rPr>
    </w:lvl>
    <w:lvl w:ilvl="2" w:tplc="1009001B">
      <w:start w:val="1"/>
      <w:numFmt w:val="lowerRoman"/>
      <w:lvlText w:val="%3."/>
      <w:lvlJc w:val="right"/>
      <w:pPr>
        <w:ind w:left="2514" w:hanging="180"/>
      </w:pPr>
      <w:rPr>
        <w:rFonts w:cs="Times New Roman"/>
      </w:rPr>
    </w:lvl>
    <w:lvl w:ilvl="3" w:tplc="1009000F">
      <w:start w:val="1"/>
      <w:numFmt w:val="decimal"/>
      <w:lvlText w:val="%4."/>
      <w:lvlJc w:val="left"/>
      <w:pPr>
        <w:ind w:left="3234" w:hanging="360"/>
      </w:pPr>
      <w:rPr>
        <w:rFonts w:cs="Times New Roman"/>
      </w:rPr>
    </w:lvl>
    <w:lvl w:ilvl="4" w:tplc="10090019">
      <w:start w:val="1"/>
      <w:numFmt w:val="lowerLetter"/>
      <w:lvlText w:val="%5."/>
      <w:lvlJc w:val="left"/>
      <w:pPr>
        <w:ind w:left="3954" w:hanging="360"/>
      </w:pPr>
      <w:rPr>
        <w:rFonts w:cs="Times New Roman"/>
      </w:rPr>
    </w:lvl>
    <w:lvl w:ilvl="5" w:tplc="1009001B">
      <w:start w:val="1"/>
      <w:numFmt w:val="lowerRoman"/>
      <w:lvlText w:val="%6."/>
      <w:lvlJc w:val="right"/>
      <w:pPr>
        <w:ind w:left="4674" w:hanging="180"/>
      </w:pPr>
      <w:rPr>
        <w:rFonts w:cs="Times New Roman"/>
      </w:rPr>
    </w:lvl>
    <w:lvl w:ilvl="6" w:tplc="1009000F">
      <w:start w:val="1"/>
      <w:numFmt w:val="decimal"/>
      <w:lvlText w:val="%7."/>
      <w:lvlJc w:val="left"/>
      <w:pPr>
        <w:ind w:left="5394" w:hanging="360"/>
      </w:pPr>
      <w:rPr>
        <w:rFonts w:cs="Times New Roman"/>
      </w:rPr>
    </w:lvl>
    <w:lvl w:ilvl="7" w:tplc="10090019">
      <w:start w:val="1"/>
      <w:numFmt w:val="lowerLetter"/>
      <w:lvlText w:val="%8."/>
      <w:lvlJc w:val="left"/>
      <w:pPr>
        <w:ind w:left="6114" w:hanging="360"/>
      </w:pPr>
      <w:rPr>
        <w:rFonts w:cs="Times New Roman"/>
      </w:rPr>
    </w:lvl>
    <w:lvl w:ilvl="8" w:tplc="1009001B">
      <w:start w:val="1"/>
      <w:numFmt w:val="lowerRoman"/>
      <w:lvlText w:val="%9."/>
      <w:lvlJc w:val="right"/>
      <w:pPr>
        <w:ind w:left="6834" w:hanging="180"/>
      </w:pPr>
      <w:rPr>
        <w:rFonts w:cs="Times New Roman"/>
      </w:rPr>
    </w:lvl>
  </w:abstractNum>
  <w:abstractNum w:abstractNumId="14" w15:restartNumberingAfterBreak="0">
    <w:nsid w:val="414254FE"/>
    <w:multiLevelType w:val="hybridMultilevel"/>
    <w:tmpl w:val="00E6CCF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0349DD"/>
    <w:multiLevelType w:val="hybridMultilevel"/>
    <w:tmpl w:val="CBE80F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7431768"/>
    <w:multiLevelType w:val="hybridMultilevel"/>
    <w:tmpl w:val="0DF4A000"/>
    <w:lvl w:ilvl="0" w:tplc="10090001">
      <w:start w:val="1"/>
      <w:numFmt w:val="bullet"/>
      <w:lvlText w:val=""/>
      <w:lvlJc w:val="left"/>
      <w:pPr>
        <w:ind w:left="1077" w:hanging="360"/>
      </w:pPr>
      <w:rPr>
        <w:rFonts w:ascii="Symbol" w:hAnsi="Symbol" w:hint="default"/>
      </w:rPr>
    </w:lvl>
    <w:lvl w:ilvl="1" w:tplc="10090003">
      <w:start w:val="1"/>
      <w:numFmt w:val="bullet"/>
      <w:lvlText w:val="o"/>
      <w:lvlJc w:val="left"/>
      <w:pPr>
        <w:ind w:left="1797" w:hanging="360"/>
      </w:pPr>
      <w:rPr>
        <w:rFonts w:ascii="Courier New" w:hAnsi="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7" w15:restartNumberingAfterBreak="0">
    <w:nsid w:val="48496465"/>
    <w:multiLevelType w:val="hybridMultilevel"/>
    <w:tmpl w:val="6DBE7FE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96D2CC6"/>
    <w:multiLevelType w:val="hybridMultilevel"/>
    <w:tmpl w:val="9D80BC54"/>
    <w:lvl w:ilvl="0" w:tplc="AE489DD0">
      <w:start w:val="1"/>
      <w:numFmt w:val="upperLetter"/>
      <w:lvlText w:val="%1."/>
      <w:lvlJc w:val="left"/>
      <w:pPr>
        <w:ind w:left="717" w:hanging="360"/>
      </w:pPr>
      <w:rPr>
        <w:rFonts w:cs="Times New Roman" w:hint="default"/>
      </w:rPr>
    </w:lvl>
    <w:lvl w:ilvl="1" w:tplc="10090019" w:tentative="1">
      <w:start w:val="1"/>
      <w:numFmt w:val="lowerLetter"/>
      <w:lvlText w:val="%2."/>
      <w:lvlJc w:val="left"/>
      <w:pPr>
        <w:ind w:left="1437" w:hanging="360"/>
      </w:pPr>
      <w:rPr>
        <w:rFonts w:cs="Times New Roman"/>
      </w:rPr>
    </w:lvl>
    <w:lvl w:ilvl="2" w:tplc="1009001B" w:tentative="1">
      <w:start w:val="1"/>
      <w:numFmt w:val="lowerRoman"/>
      <w:lvlText w:val="%3."/>
      <w:lvlJc w:val="right"/>
      <w:pPr>
        <w:ind w:left="2157" w:hanging="180"/>
      </w:pPr>
      <w:rPr>
        <w:rFonts w:cs="Times New Roman"/>
      </w:rPr>
    </w:lvl>
    <w:lvl w:ilvl="3" w:tplc="1009000F" w:tentative="1">
      <w:start w:val="1"/>
      <w:numFmt w:val="decimal"/>
      <w:lvlText w:val="%4."/>
      <w:lvlJc w:val="left"/>
      <w:pPr>
        <w:ind w:left="2877" w:hanging="360"/>
      </w:pPr>
      <w:rPr>
        <w:rFonts w:cs="Times New Roman"/>
      </w:rPr>
    </w:lvl>
    <w:lvl w:ilvl="4" w:tplc="10090019" w:tentative="1">
      <w:start w:val="1"/>
      <w:numFmt w:val="lowerLetter"/>
      <w:lvlText w:val="%5."/>
      <w:lvlJc w:val="left"/>
      <w:pPr>
        <w:ind w:left="3597" w:hanging="360"/>
      </w:pPr>
      <w:rPr>
        <w:rFonts w:cs="Times New Roman"/>
      </w:rPr>
    </w:lvl>
    <w:lvl w:ilvl="5" w:tplc="1009001B" w:tentative="1">
      <w:start w:val="1"/>
      <w:numFmt w:val="lowerRoman"/>
      <w:lvlText w:val="%6."/>
      <w:lvlJc w:val="right"/>
      <w:pPr>
        <w:ind w:left="4317" w:hanging="180"/>
      </w:pPr>
      <w:rPr>
        <w:rFonts w:cs="Times New Roman"/>
      </w:rPr>
    </w:lvl>
    <w:lvl w:ilvl="6" w:tplc="1009000F" w:tentative="1">
      <w:start w:val="1"/>
      <w:numFmt w:val="decimal"/>
      <w:lvlText w:val="%7."/>
      <w:lvlJc w:val="left"/>
      <w:pPr>
        <w:ind w:left="5037" w:hanging="360"/>
      </w:pPr>
      <w:rPr>
        <w:rFonts w:cs="Times New Roman"/>
      </w:rPr>
    </w:lvl>
    <w:lvl w:ilvl="7" w:tplc="10090019" w:tentative="1">
      <w:start w:val="1"/>
      <w:numFmt w:val="lowerLetter"/>
      <w:lvlText w:val="%8."/>
      <w:lvlJc w:val="left"/>
      <w:pPr>
        <w:ind w:left="5757" w:hanging="360"/>
      </w:pPr>
      <w:rPr>
        <w:rFonts w:cs="Times New Roman"/>
      </w:rPr>
    </w:lvl>
    <w:lvl w:ilvl="8" w:tplc="1009001B" w:tentative="1">
      <w:start w:val="1"/>
      <w:numFmt w:val="lowerRoman"/>
      <w:lvlText w:val="%9."/>
      <w:lvlJc w:val="right"/>
      <w:pPr>
        <w:ind w:left="6477" w:hanging="180"/>
      </w:pPr>
      <w:rPr>
        <w:rFonts w:cs="Times New Roman"/>
      </w:rPr>
    </w:lvl>
  </w:abstractNum>
  <w:abstractNum w:abstractNumId="19" w15:restartNumberingAfterBreak="0">
    <w:nsid w:val="513D547E"/>
    <w:multiLevelType w:val="hybridMultilevel"/>
    <w:tmpl w:val="F654974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7564C35"/>
    <w:multiLevelType w:val="hybridMultilevel"/>
    <w:tmpl w:val="A80205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76B752B"/>
    <w:multiLevelType w:val="hybridMultilevel"/>
    <w:tmpl w:val="71681E4C"/>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921149C"/>
    <w:multiLevelType w:val="hybridMultilevel"/>
    <w:tmpl w:val="C5782698"/>
    <w:lvl w:ilvl="0" w:tplc="AC326422">
      <w:start w:val="1"/>
      <w:numFmt w:val="upperLetter"/>
      <w:lvlText w:val="%1."/>
      <w:lvlJc w:val="left"/>
      <w:pPr>
        <w:ind w:left="360" w:hanging="360"/>
      </w:pPr>
      <w:rPr>
        <w:rFonts w:ascii="Calibri" w:hAnsi="Calibri" w:cs="Calibri" w:hint="default"/>
        <w:b/>
        <w: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A3745A4"/>
    <w:multiLevelType w:val="hybridMultilevel"/>
    <w:tmpl w:val="3086EE3E"/>
    <w:lvl w:ilvl="0" w:tplc="516AD740">
      <w:start w:val="1"/>
      <w:numFmt w:val="decimal"/>
      <w:lvlText w:val="%1."/>
      <w:lvlJc w:val="left"/>
      <w:pPr>
        <w:ind w:left="1069" w:hanging="360"/>
      </w:pPr>
      <w:rPr>
        <w:rFonts w:ascii="Arial Unicode MS" w:eastAsia="Arial Unicode MS" w:hAnsi="Arial Unicode MS" w:cs="Arial Unicode MS" w:hint="default"/>
      </w:rPr>
    </w:lvl>
    <w:lvl w:ilvl="1" w:tplc="10090019" w:tentative="1">
      <w:start w:val="1"/>
      <w:numFmt w:val="lowerLetter"/>
      <w:lvlText w:val="%2."/>
      <w:lvlJc w:val="left"/>
      <w:pPr>
        <w:ind w:left="1789" w:hanging="360"/>
      </w:pPr>
      <w:rPr>
        <w:rFonts w:cs="Times New Roman"/>
      </w:rPr>
    </w:lvl>
    <w:lvl w:ilvl="2" w:tplc="1009001B" w:tentative="1">
      <w:start w:val="1"/>
      <w:numFmt w:val="lowerRoman"/>
      <w:lvlText w:val="%3."/>
      <w:lvlJc w:val="right"/>
      <w:pPr>
        <w:ind w:left="2509" w:hanging="180"/>
      </w:pPr>
      <w:rPr>
        <w:rFonts w:cs="Times New Roman"/>
      </w:rPr>
    </w:lvl>
    <w:lvl w:ilvl="3" w:tplc="1009000F" w:tentative="1">
      <w:start w:val="1"/>
      <w:numFmt w:val="decimal"/>
      <w:lvlText w:val="%4."/>
      <w:lvlJc w:val="left"/>
      <w:pPr>
        <w:ind w:left="3229" w:hanging="360"/>
      </w:pPr>
      <w:rPr>
        <w:rFonts w:cs="Times New Roman"/>
      </w:rPr>
    </w:lvl>
    <w:lvl w:ilvl="4" w:tplc="10090019" w:tentative="1">
      <w:start w:val="1"/>
      <w:numFmt w:val="lowerLetter"/>
      <w:lvlText w:val="%5."/>
      <w:lvlJc w:val="left"/>
      <w:pPr>
        <w:ind w:left="3949" w:hanging="360"/>
      </w:pPr>
      <w:rPr>
        <w:rFonts w:cs="Times New Roman"/>
      </w:rPr>
    </w:lvl>
    <w:lvl w:ilvl="5" w:tplc="1009001B" w:tentative="1">
      <w:start w:val="1"/>
      <w:numFmt w:val="lowerRoman"/>
      <w:lvlText w:val="%6."/>
      <w:lvlJc w:val="right"/>
      <w:pPr>
        <w:ind w:left="4669" w:hanging="180"/>
      </w:pPr>
      <w:rPr>
        <w:rFonts w:cs="Times New Roman"/>
      </w:rPr>
    </w:lvl>
    <w:lvl w:ilvl="6" w:tplc="1009000F" w:tentative="1">
      <w:start w:val="1"/>
      <w:numFmt w:val="decimal"/>
      <w:lvlText w:val="%7."/>
      <w:lvlJc w:val="left"/>
      <w:pPr>
        <w:ind w:left="5389" w:hanging="360"/>
      </w:pPr>
      <w:rPr>
        <w:rFonts w:cs="Times New Roman"/>
      </w:rPr>
    </w:lvl>
    <w:lvl w:ilvl="7" w:tplc="10090019" w:tentative="1">
      <w:start w:val="1"/>
      <w:numFmt w:val="lowerLetter"/>
      <w:lvlText w:val="%8."/>
      <w:lvlJc w:val="left"/>
      <w:pPr>
        <w:ind w:left="6109" w:hanging="360"/>
      </w:pPr>
      <w:rPr>
        <w:rFonts w:cs="Times New Roman"/>
      </w:rPr>
    </w:lvl>
    <w:lvl w:ilvl="8" w:tplc="1009001B" w:tentative="1">
      <w:start w:val="1"/>
      <w:numFmt w:val="lowerRoman"/>
      <w:lvlText w:val="%9."/>
      <w:lvlJc w:val="right"/>
      <w:pPr>
        <w:ind w:left="6829" w:hanging="180"/>
      </w:pPr>
      <w:rPr>
        <w:rFonts w:cs="Times New Roman"/>
      </w:rPr>
    </w:lvl>
  </w:abstractNum>
  <w:abstractNum w:abstractNumId="24" w15:restartNumberingAfterBreak="0">
    <w:nsid w:val="5A9E334B"/>
    <w:multiLevelType w:val="hybridMultilevel"/>
    <w:tmpl w:val="207A4CFA"/>
    <w:lvl w:ilvl="0" w:tplc="274CE8D6">
      <w:start w:val="1"/>
      <w:numFmt w:val="upperLetter"/>
      <w:lvlText w:val="%1."/>
      <w:lvlJc w:val="left"/>
      <w:pPr>
        <w:ind w:left="1495" w:hanging="360"/>
      </w:pPr>
      <w:rPr>
        <w:rFonts w:cs="Times New Roman" w:hint="default"/>
      </w:rPr>
    </w:lvl>
    <w:lvl w:ilvl="1" w:tplc="10090019">
      <w:start w:val="1"/>
      <w:numFmt w:val="lowerLetter"/>
      <w:lvlText w:val="%2."/>
      <w:lvlJc w:val="left"/>
      <w:pPr>
        <w:ind w:left="2215" w:hanging="360"/>
      </w:pPr>
      <w:rPr>
        <w:rFonts w:cs="Times New Roman"/>
      </w:rPr>
    </w:lvl>
    <w:lvl w:ilvl="2" w:tplc="1009001B" w:tentative="1">
      <w:start w:val="1"/>
      <w:numFmt w:val="lowerRoman"/>
      <w:lvlText w:val="%3."/>
      <w:lvlJc w:val="right"/>
      <w:pPr>
        <w:ind w:left="2935" w:hanging="180"/>
      </w:pPr>
      <w:rPr>
        <w:rFonts w:cs="Times New Roman"/>
      </w:rPr>
    </w:lvl>
    <w:lvl w:ilvl="3" w:tplc="1009000F" w:tentative="1">
      <w:start w:val="1"/>
      <w:numFmt w:val="decimal"/>
      <w:lvlText w:val="%4."/>
      <w:lvlJc w:val="left"/>
      <w:pPr>
        <w:ind w:left="3655" w:hanging="360"/>
      </w:pPr>
      <w:rPr>
        <w:rFonts w:cs="Times New Roman"/>
      </w:rPr>
    </w:lvl>
    <w:lvl w:ilvl="4" w:tplc="10090019" w:tentative="1">
      <w:start w:val="1"/>
      <w:numFmt w:val="lowerLetter"/>
      <w:lvlText w:val="%5."/>
      <w:lvlJc w:val="left"/>
      <w:pPr>
        <w:ind w:left="4375" w:hanging="360"/>
      </w:pPr>
      <w:rPr>
        <w:rFonts w:cs="Times New Roman"/>
      </w:rPr>
    </w:lvl>
    <w:lvl w:ilvl="5" w:tplc="1009001B" w:tentative="1">
      <w:start w:val="1"/>
      <w:numFmt w:val="lowerRoman"/>
      <w:lvlText w:val="%6."/>
      <w:lvlJc w:val="right"/>
      <w:pPr>
        <w:ind w:left="5095" w:hanging="180"/>
      </w:pPr>
      <w:rPr>
        <w:rFonts w:cs="Times New Roman"/>
      </w:rPr>
    </w:lvl>
    <w:lvl w:ilvl="6" w:tplc="1009000F" w:tentative="1">
      <w:start w:val="1"/>
      <w:numFmt w:val="decimal"/>
      <w:lvlText w:val="%7."/>
      <w:lvlJc w:val="left"/>
      <w:pPr>
        <w:ind w:left="5815" w:hanging="360"/>
      </w:pPr>
      <w:rPr>
        <w:rFonts w:cs="Times New Roman"/>
      </w:rPr>
    </w:lvl>
    <w:lvl w:ilvl="7" w:tplc="10090019" w:tentative="1">
      <w:start w:val="1"/>
      <w:numFmt w:val="lowerLetter"/>
      <w:lvlText w:val="%8."/>
      <w:lvlJc w:val="left"/>
      <w:pPr>
        <w:ind w:left="6535" w:hanging="360"/>
      </w:pPr>
      <w:rPr>
        <w:rFonts w:cs="Times New Roman"/>
      </w:rPr>
    </w:lvl>
    <w:lvl w:ilvl="8" w:tplc="1009001B" w:tentative="1">
      <w:start w:val="1"/>
      <w:numFmt w:val="lowerRoman"/>
      <w:lvlText w:val="%9."/>
      <w:lvlJc w:val="right"/>
      <w:pPr>
        <w:ind w:left="7255" w:hanging="180"/>
      </w:pPr>
      <w:rPr>
        <w:rFonts w:cs="Times New Roman"/>
      </w:rPr>
    </w:lvl>
  </w:abstractNum>
  <w:abstractNum w:abstractNumId="25" w15:restartNumberingAfterBreak="0">
    <w:nsid w:val="5F9A7187"/>
    <w:multiLevelType w:val="hybridMultilevel"/>
    <w:tmpl w:val="E626E5AE"/>
    <w:lvl w:ilvl="0" w:tplc="AC326422">
      <w:start w:val="1"/>
      <w:numFmt w:val="upperLetter"/>
      <w:lvlText w:val="%1."/>
      <w:lvlJc w:val="left"/>
      <w:pPr>
        <w:ind w:left="360" w:hanging="360"/>
      </w:pPr>
      <w:rPr>
        <w:rFonts w:ascii="Calibri" w:hAnsi="Calibri" w:cs="Calibri" w:hint="default"/>
        <w:b/>
        <w: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65704E32"/>
    <w:multiLevelType w:val="hybridMultilevel"/>
    <w:tmpl w:val="514E71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535A8F"/>
    <w:multiLevelType w:val="hybridMultilevel"/>
    <w:tmpl w:val="C96023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6AA47411"/>
    <w:multiLevelType w:val="hybridMultilevel"/>
    <w:tmpl w:val="18D27E50"/>
    <w:lvl w:ilvl="0" w:tplc="10090001">
      <w:start w:val="1"/>
      <w:numFmt w:val="bullet"/>
      <w:lvlText w:val=""/>
      <w:lvlJc w:val="left"/>
      <w:pPr>
        <w:ind w:left="1086" w:hanging="360"/>
      </w:pPr>
      <w:rPr>
        <w:rFonts w:ascii="Symbol" w:hAnsi="Symbol" w:hint="default"/>
      </w:rPr>
    </w:lvl>
    <w:lvl w:ilvl="1" w:tplc="10090003" w:tentative="1">
      <w:start w:val="1"/>
      <w:numFmt w:val="bullet"/>
      <w:lvlText w:val="o"/>
      <w:lvlJc w:val="left"/>
      <w:pPr>
        <w:ind w:left="1806" w:hanging="360"/>
      </w:pPr>
      <w:rPr>
        <w:rFonts w:ascii="Courier New" w:hAnsi="Courier New" w:hint="default"/>
      </w:rPr>
    </w:lvl>
    <w:lvl w:ilvl="2" w:tplc="10090005" w:tentative="1">
      <w:start w:val="1"/>
      <w:numFmt w:val="bullet"/>
      <w:lvlText w:val=""/>
      <w:lvlJc w:val="left"/>
      <w:pPr>
        <w:ind w:left="2526" w:hanging="360"/>
      </w:pPr>
      <w:rPr>
        <w:rFonts w:ascii="Wingdings" w:hAnsi="Wingdings" w:hint="default"/>
      </w:rPr>
    </w:lvl>
    <w:lvl w:ilvl="3" w:tplc="10090001" w:tentative="1">
      <w:start w:val="1"/>
      <w:numFmt w:val="bullet"/>
      <w:lvlText w:val=""/>
      <w:lvlJc w:val="left"/>
      <w:pPr>
        <w:ind w:left="3246" w:hanging="360"/>
      </w:pPr>
      <w:rPr>
        <w:rFonts w:ascii="Symbol" w:hAnsi="Symbol" w:hint="default"/>
      </w:rPr>
    </w:lvl>
    <w:lvl w:ilvl="4" w:tplc="10090003" w:tentative="1">
      <w:start w:val="1"/>
      <w:numFmt w:val="bullet"/>
      <w:lvlText w:val="o"/>
      <w:lvlJc w:val="left"/>
      <w:pPr>
        <w:ind w:left="3966" w:hanging="360"/>
      </w:pPr>
      <w:rPr>
        <w:rFonts w:ascii="Courier New" w:hAnsi="Courier New" w:hint="default"/>
      </w:rPr>
    </w:lvl>
    <w:lvl w:ilvl="5" w:tplc="10090005" w:tentative="1">
      <w:start w:val="1"/>
      <w:numFmt w:val="bullet"/>
      <w:lvlText w:val=""/>
      <w:lvlJc w:val="left"/>
      <w:pPr>
        <w:ind w:left="4686" w:hanging="360"/>
      </w:pPr>
      <w:rPr>
        <w:rFonts w:ascii="Wingdings" w:hAnsi="Wingdings" w:hint="default"/>
      </w:rPr>
    </w:lvl>
    <w:lvl w:ilvl="6" w:tplc="10090001" w:tentative="1">
      <w:start w:val="1"/>
      <w:numFmt w:val="bullet"/>
      <w:lvlText w:val=""/>
      <w:lvlJc w:val="left"/>
      <w:pPr>
        <w:ind w:left="5406" w:hanging="360"/>
      </w:pPr>
      <w:rPr>
        <w:rFonts w:ascii="Symbol" w:hAnsi="Symbol" w:hint="default"/>
      </w:rPr>
    </w:lvl>
    <w:lvl w:ilvl="7" w:tplc="10090003" w:tentative="1">
      <w:start w:val="1"/>
      <w:numFmt w:val="bullet"/>
      <w:lvlText w:val="o"/>
      <w:lvlJc w:val="left"/>
      <w:pPr>
        <w:ind w:left="6126" w:hanging="360"/>
      </w:pPr>
      <w:rPr>
        <w:rFonts w:ascii="Courier New" w:hAnsi="Courier New" w:hint="default"/>
      </w:rPr>
    </w:lvl>
    <w:lvl w:ilvl="8" w:tplc="10090005" w:tentative="1">
      <w:start w:val="1"/>
      <w:numFmt w:val="bullet"/>
      <w:lvlText w:val=""/>
      <w:lvlJc w:val="left"/>
      <w:pPr>
        <w:ind w:left="6846" w:hanging="360"/>
      </w:pPr>
      <w:rPr>
        <w:rFonts w:ascii="Wingdings" w:hAnsi="Wingdings" w:hint="default"/>
      </w:rPr>
    </w:lvl>
  </w:abstractNum>
  <w:abstractNum w:abstractNumId="29" w15:restartNumberingAfterBreak="0">
    <w:nsid w:val="6D1D3869"/>
    <w:multiLevelType w:val="hybridMultilevel"/>
    <w:tmpl w:val="FD06883A"/>
    <w:lvl w:ilvl="0" w:tplc="9302396A">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30" w15:restartNumberingAfterBreak="0">
    <w:nsid w:val="6EAE4B6A"/>
    <w:multiLevelType w:val="hybridMultilevel"/>
    <w:tmpl w:val="7A102FD6"/>
    <w:lvl w:ilvl="0" w:tplc="04090001">
      <w:start w:val="1"/>
      <w:numFmt w:val="bullet"/>
      <w:lvlText w:val=""/>
      <w:lvlJc w:val="left"/>
      <w:pPr>
        <w:ind w:left="1495" w:hanging="360"/>
      </w:pPr>
      <w:rPr>
        <w:rFonts w:ascii="Symbol" w:hAnsi="Symbol" w:hint="default"/>
      </w:rPr>
    </w:lvl>
    <w:lvl w:ilvl="1" w:tplc="10090019">
      <w:start w:val="1"/>
      <w:numFmt w:val="lowerLetter"/>
      <w:lvlText w:val="%2."/>
      <w:lvlJc w:val="left"/>
      <w:pPr>
        <w:ind w:left="2215" w:hanging="360"/>
      </w:pPr>
      <w:rPr>
        <w:rFonts w:cs="Times New Roman"/>
      </w:rPr>
    </w:lvl>
    <w:lvl w:ilvl="2" w:tplc="1009001B" w:tentative="1">
      <w:start w:val="1"/>
      <w:numFmt w:val="lowerRoman"/>
      <w:lvlText w:val="%3."/>
      <w:lvlJc w:val="right"/>
      <w:pPr>
        <w:ind w:left="2935" w:hanging="180"/>
      </w:pPr>
      <w:rPr>
        <w:rFonts w:cs="Times New Roman"/>
      </w:rPr>
    </w:lvl>
    <w:lvl w:ilvl="3" w:tplc="1009000F" w:tentative="1">
      <w:start w:val="1"/>
      <w:numFmt w:val="decimal"/>
      <w:lvlText w:val="%4."/>
      <w:lvlJc w:val="left"/>
      <w:pPr>
        <w:ind w:left="3655" w:hanging="360"/>
      </w:pPr>
      <w:rPr>
        <w:rFonts w:cs="Times New Roman"/>
      </w:rPr>
    </w:lvl>
    <w:lvl w:ilvl="4" w:tplc="10090019" w:tentative="1">
      <w:start w:val="1"/>
      <w:numFmt w:val="lowerLetter"/>
      <w:lvlText w:val="%5."/>
      <w:lvlJc w:val="left"/>
      <w:pPr>
        <w:ind w:left="4375" w:hanging="360"/>
      </w:pPr>
      <w:rPr>
        <w:rFonts w:cs="Times New Roman"/>
      </w:rPr>
    </w:lvl>
    <w:lvl w:ilvl="5" w:tplc="1009001B" w:tentative="1">
      <w:start w:val="1"/>
      <w:numFmt w:val="lowerRoman"/>
      <w:lvlText w:val="%6."/>
      <w:lvlJc w:val="right"/>
      <w:pPr>
        <w:ind w:left="5095" w:hanging="180"/>
      </w:pPr>
      <w:rPr>
        <w:rFonts w:cs="Times New Roman"/>
      </w:rPr>
    </w:lvl>
    <w:lvl w:ilvl="6" w:tplc="1009000F" w:tentative="1">
      <w:start w:val="1"/>
      <w:numFmt w:val="decimal"/>
      <w:lvlText w:val="%7."/>
      <w:lvlJc w:val="left"/>
      <w:pPr>
        <w:ind w:left="5815" w:hanging="360"/>
      </w:pPr>
      <w:rPr>
        <w:rFonts w:cs="Times New Roman"/>
      </w:rPr>
    </w:lvl>
    <w:lvl w:ilvl="7" w:tplc="10090019" w:tentative="1">
      <w:start w:val="1"/>
      <w:numFmt w:val="lowerLetter"/>
      <w:lvlText w:val="%8."/>
      <w:lvlJc w:val="left"/>
      <w:pPr>
        <w:ind w:left="6535" w:hanging="360"/>
      </w:pPr>
      <w:rPr>
        <w:rFonts w:cs="Times New Roman"/>
      </w:rPr>
    </w:lvl>
    <w:lvl w:ilvl="8" w:tplc="1009001B" w:tentative="1">
      <w:start w:val="1"/>
      <w:numFmt w:val="lowerRoman"/>
      <w:lvlText w:val="%9."/>
      <w:lvlJc w:val="right"/>
      <w:pPr>
        <w:ind w:left="7255" w:hanging="180"/>
      </w:pPr>
      <w:rPr>
        <w:rFonts w:cs="Times New Roman"/>
      </w:rPr>
    </w:lvl>
  </w:abstractNum>
  <w:abstractNum w:abstractNumId="31" w15:restartNumberingAfterBreak="0">
    <w:nsid w:val="74250758"/>
    <w:multiLevelType w:val="hybridMultilevel"/>
    <w:tmpl w:val="1A1C085C"/>
    <w:lvl w:ilvl="0" w:tplc="10090001">
      <w:start w:val="1"/>
      <w:numFmt w:val="bullet"/>
      <w:lvlText w:val=""/>
      <w:lvlJc w:val="left"/>
      <w:pPr>
        <w:ind w:left="1074" w:hanging="360"/>
      </w:pPr>
      <w:rPr>
        <w:rFonts w:ascii="Symbol" w:hAnsi="Symbol" w:hint="default"/>
      </w:rPr>
    </w:lvl>
    <w:lvl w:ilvl="1" w:tplc="10090003">
      <w:start w:val="1"/>
      <w:numFmt w:val="bullet"/>
      <w:lvlText w:val="o"/>
      <w:lvlJc w:val="left"/>
      <w:pPr>
        <w:ind w:left="1794" w:hanging="360"/>
      </w:pPr>
      <w:rPr>
        <w:rFonts w:ascii="Courier New" w:hAnsi="Courier New" w:hint="default"/>
      </w:rPr>
    </w:lvl>
    <w:lvl w:ilvl="2" w:tplc="1009001B">
      <w:start w:val="1"/>
      <w:numFmt w:val="lowerRoman"/>
      <w:lvlText w:val="%3."/>
      <w:lvlJc w:val="right"/>
      <w:pPr>
        <w:ind w:left="2514" w:hanging="180"/>
      </w:pPr>
      <w:rPr>
        <w:rFonts w:cs="Times New Roman"/>
      </w:rPr>
    </w:lvl>
    <w:lvl w:ilvl="3" w:tplc="1009000F">
      <w:start w:val="1"/>
      <w:numFmt w:val="decimal"/>
      <w:lvlText w:val="%4."/>
      <w:lvlJc w:val="left"/>
      <w:pPr>
        <w:ind w:left="3234" w:hanging="360"/>
      </w:pPr>
      <w:rPr>
        <w:rFonts w:cs="Times New Roman"/>
      </w:rPr>
    </w:lvl>
    <w:lvl w:ilvl="4" w:tplc="10090019">
      <w:start w:val="1"/>
      <w:numFmt w:val="lowerLetter"/>
      <w:lvlText w:val="%5."/>
      <w:lvlJc w:val="left"/>
      <w:pPr>
        <w:ind w:left="3954" w:hanging="360"/>
      </w:pPr>
      <w:rPr>
        <w:rFonts w:cs="Times New Roman"/>
      </w:rPr>
    </w:lvl>
    <w:lvl w:ilvl="5" w:tplc="1009001B">
      <w:start w:val="1"/>
      <w:numFmt w:val="lowerRoman"/>
      <w:lvlText w:val="%6."/>
      <w:lvlJc w:val="right"/>
      <w:pPr>
        <w:ind w:left="4674" w:hanging="180"/>
      </w:pPr>
      <w:rPr>
        <w:rFonts w:cs="Times New Roman"/>
      </w:rPr>
    </w:lvl>
    <w:lvl w:ilvl="6" w:tplc="1009000F">
      <w:start w:val="1"/>
      <w:numFmt w:val="decimal"/>
      <w:lvlText w:val="%7."/>
      <w:lvlJc w:val="left"/>
      <w:pPr>
        <w:ind w:left="5394" w:hanging="360"/>
      </w:pPr>
      <w:rPr>
        <w:rFonts w:cs="Times New Roman"/>
      </w:rPr>
    </w:lvl>
    <w:lvl w:ilvl="7" w:tplc="10090019">
      <w:start w:val="1"/>
      <w:numFmt w:val="lowerLetter"/>
      <w:lvlText w:val="%8."/>
      <w:lvlJc w:val="left"/>
      <w:pPr>
        <w:ind w:left="6114" w:hanging="360"/>
      </w:pPr>
      <w:rPr>
        <w:rFonts w:cs="Times New Roman"/>
      </w:rPr>
    </w:lvl>
    <w:lvl w:ilvl="8" w:tplc="1009001B">
      <w:start w:val="1"/>
      <w:numFmt w:val="lowerRoman"/>
      <w:lvlText w:val="%9."/>
      <w:lvlJc w:val="right"/>
      <w:pPr>
        <w:ind w:left="6834" w:hanging="180"/>
      </w:pPr>
      <w:rPr>
        <w:rFonts w:cs="Times New Roman"/>
      </w:rPr>
    </w:lvl>
  </w:abstractNum>
  <w:abstractNum w:abstractNumId="32" w15:restartNumberingAfterBreak="0">
    <w:nsid w:val="764D2FFB"/>
    <w:multiLevelType w:val="hybridMultilevel"/>
    <w:tmpl w:val="96AE3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69206CF"/>
    <w:multiLevelType w:val="hybridMultilevel"/>
    <w:tmpl w:val="B78C1A0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4" w15:restartNumberingAfterBreak="0">
    <w:nsid w:val="7A404CBB"/>
    <w:multiLevelType w:val="hybridMultilevel"/>
    <w:tmpl w:val="BB7E48CA"/>
    <w:lvl w:ilvl="0" w:tplc="10090001">
      <w:start w:val="1"/>
      <w:numFmt w:val="bullet"/>
      <w:lvlText w:val=""/>
      <w:lvlJc w:val="left"/>
      <w:pPr>
        <w:ind w:left="3054" w:hanging="360"/>
      </w:pPr>
      <w:rPr>
        <w:rFonts w:ascii="Symbol" w:hAnsi="Symbol" w:hint="default"/>
      </w:rPr>
    </w:lvl>
    <w:lvl w:ilvl="1" w:tplc="10090003" w:tentative="1">
      <w:start w:val="1"/>
      <w:numFmt w:val="bullet"/>
      <w:lvlText w:val="o"/>
      <w:lvlJc w:val="left"/>
      <w:pPr>
        <w:ind w:left="3774" w:hanging="360"/>
      </w:pPr>
      <w:rPr>
        <w:rFonts w:ascii="Courier New" w:hAnsi="Courier New" w:hint="default"/>
      </w:rPr>
    </w:lvl>
    <w:lvl w:ilvl="2" w:tplc="10090005" w:tentative="1">
      <w:start w:val="1"/>
      <w:numFmt w:val="bullet"/>
      <w:lvlText w:val=""/>
      <w:lvlJc w:val="left"/>
      <w:pPr>
        <w:ind w:left="4494" w:hanging="360"/>
      </w:pPr>
      <w:rPr>
        <w:rFonts w:ascii="Wingdings" w:hAnsi="Wingdings" w:hint="default"/>
      </w:rPr>
    </w:lvl>
    <w:lvl w:ilvl="3" w:tplc="10090001" w:tentative="1">
      <w:start w:val="1"/>
      <w:numFmt w:val="bullet"/>
      <w:lvlText w:val=""/>
      <w:lvlJc w:val="left"/>
      <w:pPr>
        <w:ind w:left="5214" w:hanging="360"/>
      </w:pPr>
      <w:rPr>
        <w:rFonts w:ascii="Symbol" w:hAnsi="Symbol" w:hint="default"/>
      </w:rPr>
    </w:lvl>
    <w:lvl w:ilvl="4" w:tplc="10090003" w:tentative="1">
      <w:start w:val="1"/>
      <w:numFmt w:val="bullet"/>
      <w:lvlText w:val="o"/>
      <w:lvlJc w:val="left"/>
      <w:pPr>
        <w:ind w:left="5934" w:hanging="360"/>
      </w:pPr>
      <w:rPr>
        <w:rFonts w:ascii="Courier New" w:hAnsi="Courier New" w:hint="default"/>
      </w:rPr>
    </w:lvl>
    <w:lvl w:ilvl="5" w:tplc="10090005" w:tentative="1">
      <w:start w:val="1"/>
      <w:numFmt w:val="bullet"/>
      <w:lvlText w:val=""/>
      <w:lvlJc w:val="left"/>
      <w:pPr>
        <w:ind w:left="6654" w:hanging="360"/>
      </w:pPr>
      <w:rPr>
        <w:rFonts w:ascii="Wingdings" w:hAnsi="Wingdings" w:hint="default"/>
      </w:rPr>
    </w:lvl>
    <w:lvl w:ilvl="6" w:tplc="10090001" w:tentative="1">
      <w:start w:val="1"/>
      <w:numFmt w:val="bullet"/>
      <w:lvlText w:val=""/>
      <w:lvlJc w:val="left"/>
      <w:pPr>
        <w:ind w:left="7374" w:hanging="360"/>
      </w:pPr>
      <w:rPr>
        <w:rFonts w:ascii="Symbol" w:hAnsi="Symbol" w:hint="default"/>
      </w:rPr>
    </w:lvl>
    <w:lvl w:ilvl="7" w:tplc="10090003" w:tentative="1">
      <w:start w:val="1"/>
      <w:numFmt w:val="bullet"/>
      <w:lvlText w:val="o"/>
      <w:lvlJc w:val="left"/>
      <w:pPr>
        <w:ind w:left="8094" w:hanging="360"/>
      </w:pPr>
      <w:rPr>
        <w:rFonts w:ascii="Courier New" w:hAnsi="Courier New" w:hint="default"/>
      </w:rPr>
    </w:lvl>
    <w:lvl w:ilvl="8" w:tplc="10090005" w:tentative="1">
      <w:start w:val="1"/>
      <w:numFmt w:val="bullet"/>
      <w:lvlText w:val=""/>
      <w:lvlJc w:val="left"/>
      <w:pPr>
        <w:ind w:left="8814" w:hanging="360"/>
      </w:pPr>
      <w:rPr>
        <w:rFonts w:ascii="Wingdings" w:hAnsi="Wingdings" w:hint="default"/>
      </w:rPr>
    </w:lvl>
  </w:abstractNum>
  <w:abstractNum w:abstractNumId="35" w15:restartNumberingAfterBreak="0">
    <w:nsid w:val="7BE260E0"/>
    <w:multiLevelType w:val="hybridMultilevel"/>
    <w:tmpl w:val="75862712"/>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D044B05"/>
    <w:multiLevelType w:val="hybridMultilevel"/>
    <w:tmpl w:val="6D002788"/>
    <w:lvl w:ilvl="0" w:tplc="C4E2834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DFA2276"/>
    <w:multiLevelType w:val="hybridMultilevel"/>
    <w:tmpl w:val="B3E4C642"/>
    <w:lvl w:ilvl="0" w:tplc="7C9AA648">
      <w:start w:val="1"/>
      <w:numFmt w:val="upperLetter"/>
      <w:lvlText w:val="%1."/>
      <w:lvlJc w:val="left"/>
      <w:pPr>
        <w:ind w:left="219" w:hanging="360"/>
      </w:pPr>
      <w:rPr>
        <w:rFonts w:cs="Times New Roman" w:hint="default"/>
      </w:rPr>
    </w:lvl>
    <w:lvl w:ilvl="1" w:tplc="10090019" w:tentative="1">
      <w:start w:val="1"/>
      <w:numFmt w:val="lowerLetter"/>
      <w:lvlText w:val="%2."/>
      <w:lvlJc w:val="left"/>
      <w:pPr>
        <w:ind w:left="939" w:hanging="360"/>
      </w:pPr>
      <w:rPr>
        <w:rFonts w:cs="Times New Roman"/>
      </w:rPr>
    </w:lvl>
    <w:lvl w:ilvl="2" w:tplc="1009001B" w:tentative="1">
      <w:start w:val="1"/>
      <w:numFmt w:val="lowerRoman"/>
      <w:lvlText w:val="%3."/>
      <w:lvlJc w:val="right"/>
      <w:pPr>
        <w:ind w:left="1659" w:hanging="180"/>
      </w:pPr>
      <w:rPr>
        <w:rFonts w:cs="Times New Roman"/>
      </w:rPr>
    </w:lvl>
    <w:lvl w:ilvl="3" w:tplc="1009000F" w:tentative="1">
      <w:start w:val="1"/>
      <w:numFmt w:val="decimal"/>
      <w:lvlText w:val="%4."/>
      <w:lvlJc w:val="left"/>
      <w:pPr>
        <w:ind w:left="2379" w:hanging="360"/>
      </w:pPr>
      <w:rPr>
        <w:rFonts w:cs="Times New Roman"/>
      </w:rPr>
    </w:lvl>
    <w:lvl w:ilvl="4" w:tplc="10090019" w:tentative="1">
      <w:start w:val="1"/>
      <w:numFmt w:val="lowerLetter"/>
      <w:lvlText w:val="%5."/>
      <w:lvlJc w:val="left"/>
      <w:pPr>
        <w:ind w:left="3099" w:hanging="360"/>
      </w:pPr>
      <w:rPr>
        <w:rFonts w:cs="Times New Roman"/>
      </w:rPr>
    </w:lvl>
    <w:lvl w:ilvl="5" w:tplc="1009001B" w:tentative="1">
      <w:start w:val="1"/>
      <w:numFmt w:val="lowerRoman"/>
      <w:lvlText w:val="%6."/>
      <w:lvlJc w:val="right"/>
      <w:pPr>
        <w:ind w:left="3819" w:hanging="180"/>
      </w:pPr>
      <w:rPr>
        <w:rFonts w:cs="Times New Roman"/>
      </w:rPr>
    </w:lvl>
    <w:lvl w:ilvl="6" w:tplc="1009000F" w:tentative="1">
      <w:start w:val="1"/>
      <w:numFmt w:val="decimal"/>
      <w:lvlText w:val="%7."/>
      <w:lvlJc w:val="left"/>
      <w:pPr>
        <w:ind w:left="4539" w:hanging="360"/>
      </w:pPr>
      <w:rPr>
        <w:rFonts w:cs="Times New Roman"/>
      </w:rPr>
    </w:lvl>
    <w:lvl w:ilvl="7" w:tplc="10090019" w:tentative="1">
      <w:start w:val="1"/>
      <w:numFmt w:val="lowerLetter"/>
      <w:lvlText w:val="%8."/>
      <w:lvlJc w:val="left"/>
      <w:pPr>
        <w:ind w:left="5259" w:hanging="360"/>
      </w:pPr>
      <w:rPr>
        <w:rFonts w:cs="Times New Roman"/>
      </w:rPr>
    </w:lvl>
    <w:lvl w:ilvl="8" w:tplc="1009001B" w:tentative="1">
      <w:start w:val="1"/>
      <w:numFmt w:val="lowerRoman"/>
      <w:lvlText w:val="%9."/>
      <w:lvlJc w:val="right"/>
      <w:pPr>
        <w:ind w:left="5979" w:hanging="180"/>
      </w:pPr>
      <w:rPr>
        <w:rFonts w:cs="Times New Roman"/>
      </w:rPr>
    </w:lvl>
  </w:abstractNum>
  <w:num w:numId="1">
    <w:abstractNumId w:val="5"/>
  </w:num>
  <w:num w:numId="2">
    <w:abstractNumId w:val="32"/>
  </w:num>
  <w:num w:numId="3">
    <w:abstractNumId w:val="19"/>
  </w:num>
  <w:num w:numId="4">
    <w:abstractNumId w:val="15"/>
  </w:num>
  <w:num w:numId="5">
    <w:abstractNumId w:val="7"/>
  </w:num>
  <w:num w:numId="6">
    <w:abstractNumId w:val="8"/>
  </w:num>
  <w:num w:numId="7">
    <w:abstractNumId w:val="28"/>
  </w:num>
  <w:num w:numId="8">
    <w:abstractNumId w:val="18"/>
  </w:num>
  <w:num w:numId="9">
    <w:abstractNumId w:val="24"/>
  </w:num>
  <w:num w:numId="10">
    <w:abstractNumId w:val="16"/>
  </w:num>
  <w:num w:numId="11">
    <w:abstractNumId w:val="10"/>
  </w:num>
  <w:num w:numId="12">
    <w:abstractNumId w:val="30"/>
  </w:num>
  <w:num w:numId="13">
    <w:abstractNumId w:val="3"/>
  </w:num>
  <w:num w:numId="14">
    <w:abstractNumId w:val="37"/>
  </w:num>
  <w:num w:numId="15">
    <w:abstractNumId w:val="33"/>
  </w:num>
  <w:num w:numId="16">
    <w:abstractNumId w:val="29"/>
  </w:num>
  <w:num w:numId="17">
    <w:abstractNumId w:val="27"/>
  </w:num>
  <w:num w:numId="18">
    <w:abstractNumId w:val="4"/>
  </w:num>
  <w:num w:numId="19">
    <w:abstractNumId w:val="25"/>
  </w:num>
  <w:num w:numId="20">
    <w:abstractNumId w:val="21"/>
  </w:num>
  <w:num w:numId="21">
    <w:abstractNumId w:val="35"/>
  </w:num>
  <w:num w:numId="22">
    <w:abstractNumId w:val="22"/>
  </w:num>
  <w:num w:numId="23">
    <w:abstractNumId w:val="20"/>
  </w:num>
  <w:num w:numId="24">
    <w:abstractNumId w:val="36"/>
  </w:num>
  <w:num w:numId="25">
    <w:abstractNumId w:val="11"/>
  </w:num>
  <w:num w:numId="26">
    <w:abstractNumId w:val="17"/>
  </w:num>
  <w:num w:numId="27">
    <w:abstractNumId w:val="34"/>
  </w:num>
  <w:num w:numId="28">
    <w:abstractNumId w:val="1"/>
  </w:num>
  <w:num w:numId="29">
    <w:abstractNumId w:val="23"/>
  </w:num>
  <w:num w:numId="30">
    <w:abstractNumId w:val="31"/>
  </w:num>
  <w:num w:numId="31">
    <w:abstractNumId w:val="2"/>
  </w:num>
  <w:num w:numId="32">
    <w:abstractNumId w:val="13"/>
  </w:num>
  <w:num w:numId="33">
    <w:abstractNumId w:val="6"/>
  </w:num>
  <w:num w:numId="34">
    <w:abstractNumId w:val="12"/>
  </w:num>
  <w:num w:numId="35">
    <w:abstractNumId w:val="14"/>
  </w:num>
  <w:num w:numId="36">
    <w:abstractNumId w:val="0"/>
  </w:num>
  <w:num w:numId="37">
    <w:abstractNumId w:val="9"/>
  </w:num>
  <w:num w:numId="38">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34"/>
    <w:rsid w:val="000027CE"/>
    <w:rsid w:val="000173CF"/>
    <w:rsid w:val="00021915"/>
    <w:rsid w:val="0002476F"/>
    <w:rsid w:val="00024F42"/>
    <w:rsid w:val="00031DA5"/>
    <w:rsid w:val="000350E3"/>
    <w:rsid w:val="00041076"/>
    <w:rsid w:val="0005096C"/>
    <w:rsid w:val="0006093B"/>
    <w:rsid w:val="0006668A"/>
    <w:rsid w:val="00076D0D"/>
    <w:rsid w:val="00084377"/>
    <w:rsid w:val="0008579E"/>
    <w:rsid w:val="000871CA"/>
    <w:rsid w:val="000923DB"/>
    <w:rsid w:val="000A4DF9"/>
    <w:rsid w:val="000A7A32"/>
    <w:rsid w:val="000C035E"/>
    <w:rsid w:val="000C3308"/>
    <w:rsid w:val="000D6BB1"/>
    <w:rsid w:val="000E005A"/>
    <w:rsid w:val="000E5D8A"/>
    <w:rsid w:val="000F126B"/>
    <w:rsid w:val="000F5E5A"/>
    <w:rsid w:val="000F66EF"/>
    <w:rsid w:val="000F6932"/>
    <w:rsid w:val="00107BFD"/>
    <w:rsid w:val="00114808"/>
    <w:rsid w:val="00116FD1"/>
    <w:rsid w:val="00125BFF"/>
    <w:rsid w:val="00131ED3"/>
    <w:rsid w:val="00132122"/>
    <w:rsid w:val="00160186"/>
    <w:rsid w:val="001622AD"/>
    <w:rsid w:val="001821D3"/>
    <w:rsid w:val="00182A27"/>
    <w:rsid w:val="001A3309"/>
    <w:rsid w:val="001B4291"/>
    <w:rsid w:val="001C5D6F"/>
    <w:rsid w:val="001C65FC"/>
    <w:rsid w:val="001D47AF"/>
    <w:rsid w:val="001D665D"/>
    <w:rsid w:val="002023B9"/>
    <w:rsid w:val="00207696"/>
    <w:rsid w:val="00210A11"/>
    <w:rsid w:val="002122EB"/>
    <w:rsid w:val="00214E5B"/>
    <w:rsid w:val="00215785"/>
    <w:rsid w:val="002236C4"/>
    <w:rsid w:val="0022578C"/>
    <w:rsid w:val="0023027A"/>
    <w:rsid w:val="002409A3"/>
    <w:rsid w:val="00280EB9"/>
    <w:rsid w:val="002817B3"/>
    <w:rsid w:val="00283338"/>
    <w:rsid w:val="0028713F"/>
    <w:rsid w:val="00290034"/>
    <w:rsid w:val="0029207D"/>
    <w:rsid w:val="00294020"/>
    <w:rsid w:val="00297ECF"/>
    <w:rsid w:val="002A3E3C"/>
    <w:rsid w:val="002A54A4"/>
    <w:rsid w:val="002A77B3"/>
    <w:rsid w:val="002A78BE"/>
    <w:rsid w:val="002C251A"/>
    <w:rsid w:val="002C44C6"/>
    <w:rsid w:val="002C69EE"/>
    <w:rsid w:val="002E23FE"/>
    <w:rsid w:val="002E4985"/>
    <w:rsid w:val="002E7C6F"/>
    <w:rsid w:val="002F5E9C"/>
    <w:rsid w:val="003017AD"/>
    <w:rsid w:val="0030360E"/>
    <w:rsid w:val="003037F2"/>
    <w:rsid w:val="0031164C"/>
    <w:rsid w:val="00312E54"/>
    <w:rsid w:val="00322749"/>
    <w:rsid w:val="003266F1"/>
    <w:rsid w:val="00327FDA"/>
    <w:rsid w:val="003453DF"/>
    <w:rsid w:val="00347CB0"/>
    <w:rsid w:val="00365210"/>
    <w:rsid w:val="00365424"/>
    <w:rsid w:val="00366868"/>
    <w:rsid w:val="00383EFF"/>
    <w:rsid w:val="003A0B10"/>
    <w:rsid w:val="003A3751"/>
    <w:rsid w:val="003A3F59"/>
    <w:rsid w:val="003A625C"/>
    <w:rsid w:val="003B224D"/>
    <w:rsid w:val="003B49A7"/>
    <w:rsid w:val="003C59C8"/>
    <w:rsid w:val="003D17A6"/>
    <w:rsid w:val="003D4EA3"/>
    <w:rsid w:val="003D5A54"/>
    <w:rsid w:val="003E2DC9"/>
    <w:rsid w:val="003E6B0B"/>
    <w:rsid w:val="00402170"/>
    <w:rsid w:val="00405493"/>
    <w:rsid w:val="004222D3"/>
    <w:rsid w:val="00423C8A"/>
    <w:rsid w:val="00435784"/>
    <w:rsid w:val="00436B82"/>
    <w:rsid w:val="00440F23"/>
    <w:rsid w:val="00447CBC"/>
    <w:rsid w:val="004511CE"/>
    <w:rsid w:val="00451AE5"/>
    <w:rsid w:val="00451E11"/>
    <w:rsid w:val="00456520"/>
    <w:rsid w:val="004569F8"/>
    <w:rsid w:val="00457ED7"/>
    <w:rsid w:val="004627A2"/>
    <w:rsid w:val="004705FC"/>
    <w:rsid w:val="004919D2"/>
    <w:rsid w:val="00493885"/>
    <w:rsid w:val="004A66B1"/>
    <w:rsid w:val="004C52A7"/>
    <w:rsid w:val="004C69B3"/>
    <w:rsid w:val="004E090F"/>
    <w:rsid w:val="004F06E6"/>
    <w:rsid w:val="004F25A8"/>
    <w:rsid w:val="004F529E"/>
    <w:rsid w:val="004F5D66"/>
    <w:rsid w:val="00503EA7"/>
    <w:rsid w:val="00524E14"/>
    <w:rsid w:val="00530AD1"/>
    <w:rsid w:val="0054353E"/>
    <w:rsid w:val="00546A7C"/>
    <w:rsid w:val="00562712"/>
    <w:rsid w:val="00576B97"/>
    <w:rsid w:val="00582775"/>
    <w:rsid w:val="00583C8C"/>
    <w:rsid w:val="005858B1"/>
    <w:rsid w:val="00590DE9"/>
    <w:rsid w:val="00592725"/>
    <w:rsid w:val="005948E9"/>
    <w:rsid w:val="00597E65"/>
    <w:rsid w:val="005A2C18"/>
    <w:rsid w:val="005B1881"/>
    <w:rsid w:val="005C6829"/>
    <w:rsid w:val="005C7087"/>
    <w:rsid w:val="005D29D0"/>
    <w:rsid w:val="005E76AE"/>
    <w:rsid w:val="005F05F7"/>
    <w:rsid w:val="005F4107"/>
    <w:rsid w:val="005F50DB"/>
    <w:rsid w:val="00607091"/>
    <w:rsid w:val="0060778C"/>
    <w:rsid w:val="006205DD"/>
    <w:rsid w:val="00623C8A"/>
    <w:rsid w:val="00631DF4"/>
    <w:rsid w:val="00635AEB"/>
    <w:rsid w:val="00640595"/>
    <w:rsid w:val="00655949"/>
    <w:rsid w:val="00660DBC"/>
    <w:rsid w:val="006708FD"/>
    <w:rsid w:val="0067265B"/>
    <w:rsid w:val="00683451"/>
    <w:rsid w:val="00686DCA"/>
    <w:rsid w:val="006870F3"/>
    <w:rsid w:val="00696058"/>
    <w:rsid w:val="006965C8"/>
    <w:rsid w:val="006A0ACC"/>
    <w:rsid w:val="006A5592"/>
    <w:rsid w:val="006B4990"/>
    <w:rsid w:val="006D0ABF"/>
    <w:rsid w:val="006D4A07"/>
    <w:rsid w:val="006D6266"/>
    <w:rsid w:val="006E68A6"/>
    <w:rsid w:val="007001DE"/>
    <w:rsid w:val="007002F8"/>
    <w:rsid w:val="00723F64"/>
    <w:rsid w:val="00724271"/>
    <w:rsid w:val="00735F04"/>
    <w:rsid w:val="00736B27"/>
    <w:rsid w:val="00761372"/>
    <w:rsid w:val="00776A76"/>
    <w:rsid w:val="00784D59"/>
    <w:rsid w:val="007910E7"/>
    <w:rsid w:val="00793468"/>
    <w:rsid w:val="007943DB"/>
    <w:rsid w:val="007A2D04"/>
    <w:rsid w:val="007A5E76"/>
    <w:rsid w:val="007B4E01"/>
    <w:rsid w:val="007B6746"/>
    <w:rsid w:val="007C0900"/>
    <w:rsid w:val="007C2319"/>
    <w:rsid w:val="007C2B4E"/>
    <w:rsid w:val="007C5585"/>
    <w:rsid w:val="007F53FF"/>
    <w:rsid w:val="0081210E"/>
    <w:rsid w:val="00823358"/>
    <w:rsid w:val="00826387"/>
    <w:rsid w:val="00844FED"/>
    <w:rsid w:val="008478E3"/>
    <w:rsid w:val="0085327D"/>
    <w:rsid w:val="008533D7"/>
    <w:rsid w:val="00854128"/>
    <w:rsid w:val="008644E5"/>
    <w:rsid w:val="00864900"/>
    <w:rsid w:val="0087764E"/>
    <w:rsid w:val="008843B6"/>
    <w:rsid w:val="008865B3"/>
    <w:rsid w:val="00887CE9"/>
    <w:rsid w:val="00891831"/>
    <w:rsid w:val="00895DA0"/>
    <w:rsid w:val="008967FD"/>
    <w:rsid w:val="00896DBB"/>
    <w:rsid w:val="008A02B3"/>
    <w:rsid w:val="008A190E"/>
    <w:rsid w:val="008B2E27"/>
    <w:rsid w:val="008B38CC"/>
    <w:rsid w:val="008B7000"/>
    <w:rsid w:val="008C0CFC"/>
    <w:rsid w:val="008D17EE"/>
    <w:rsid w:val="008D55E0"/>
    <w:rsid w:val="008D7B64"/>
    <w:rsid w:val="008D7FA5"/>
    <w:rsid w:val="008E68C8"/>
    <w:rsid w:val="008E7E16"/>
    <w:rsid w:val="008F3354"/>
    <w:rsid w:val="008F5C6C"/>
    <w:rsid w:val="0090429B"/>
    <w:rsid w:val="00933273"/>
    <w:rsid w:val="0095320B"/>
    <w:rsid w:val="00957CBD"/>
    <w:rsid w:val="0096120B"/>
    <w:rsid w:val="00962F13"/>
    <w:rsid w:val="00964A20"/>
    <w:rsid w:val="00992E48"/>
    <w:rsid w:val="00995403"/>
    <w:rsid w:val="00997E6E"/>
    <w:rsid w:val="009A3327"/>
    <w:rsid w:val="009A7CCC"/>
    <w:rsid w:val="009B6526"/>
    <w:rsid w:val="009C6714"/>
    <w:rsid w:val="009D1907"/>
    <w:rsid w:val="009D5C1D"/>
    <w:rsid w:val="009E021A"/>
    <w:rsid w:val="009E6B5E"/>
    <w:rsid w:val="009F66C9"/>
    <w:rsid w:val="00A06075"/>
    <w:rsid w:val="00A12F91"/>
    <w:rsid w:val="00A31940"/>
    <w:rsid w:val="00A42039"/>
    <w:rsid w:val="00A421DB"/>
    <w:rsid w:val="00A4235E"/>
    <w:rsid w:val="00A55719"/>
    <w:rsid w:val="00A56DCF"/>
    <w:rsid w:val="00A716CD"/>
    <w:rsid w:val="00A847A8"/>
    <w:rsid w:val="00AA005F"/>
    <w:rsid w:val="00AA081F"/>
    <w:rsid w:val="00AB4B73"/>
    <w:rsid w:val="00AC5A26"/>
    <w:rsid w:val="00AC648C"/>
    <w:rsid w:val="00AC7DCC"/>
    <w:rsid w:val="00AD02C4"/>
    <w:rsid w:val="00AD0616"/>
    <w:rsid w:val="00AF1D4F"/>
    <w:rsid w:val="00AF3326"/>
    <w:rsid w:val="00AF6BFB"/>
    <w:rsid w:val="00B048A6"/>
    <w:rsid w:val="00B05F08"/>
    <w:rsid w:val="00B062F5"/>
    <w:rsid w:val="00B07502"/>
    <w:rsid w:val="00B12CE5"/>
    <w:rsid w:val="00B12F34"/>
    <w:rsid w:val="00B13D00"/>
    <w:rsid w:val="00B2188D"/>
    <w:rsid w:val="00B32694"/>
    <w:rsid w:val="00B32EAF"/>
    <w:rsid w:val="00B43A1E"/>
    <w:rsid w:val="00B471F5"/>
    <w:rsid w:val="00B6222A"/>
    <w:rsid w:val="00B70165"/>
    <w:rsid w:val="00B72621"/>
    <w:rsid w:val="00B82D37"/>
    <w:rsid w:val="00B90425"/>
    <w:rsid w:val="00B97E44"/>
    <w:rsid w:val="00BA18B7"/>
    <w:rsid w:val="00BA52F4"/>
    <w:rsid w:val="00BA5387"/>
    <w:rsid w:val="00BA7EA4"/>
    <w:rsid w:val="00BB007D"/>
    <w:rsid w:val="00BB4F74"/>
    <w:rsid w:val="00BC00A2"/>
    <w:rsid w:val="00BC1369"/>
    <w:rsid w:val="00BD0919"/>
    <w:rsid w:val="00BF27FE"/>
    <w:rsid w:val="00BF7328"/>
    <w:rsid w:val="00C06B6C"/>
    <w:rsid w:val="00C1117A"/>
    <w:rsid w:val="00C12B1A"/>
    <w:rsid w:val="00C221A9"/>
    <w:rsid w:val="00C33863"/>
    <w:rsid w:val="00C35FBF"/>
    <w:rsid w:val="00C4729D"/>
    <w:rsid w:val="00C50A79"/>
    <w:rsid w:val="00C634F2"/>
    <w:rsid w:val="00C63A9F"/>
    <w:rsid w:val="00C642C4"/>
    <w:rsid w:val="00C676CF"/>
    <w:rsid w:val="00C75532"/>
    <w:rsid w:val="00C856BC"/>
    <w:rsid w:val="00CA2384"/>
    <w:rsid w:val="00CD2454"/>
    <w:rsid w:val="00CD7B4B"/>
    <w:rsid w:val="00CE15B2"/>
    <w:rsid w:val="00CE2B55"/>
    <w:rsid w:val="00CE402C"/>
    <w:rsid w:val="00D069EC"/>
    <w:rsid w:val="00D14E3A"/>
    <w:rsid w:val="00D157DF"/>
    <w:rsid w:val="00D23DD4"/>
    <w:rsid w:val="00D276F1"/>
    <w:rsid w:val="00D34279"/>
    <w:rsid w:val="00D369BE"/>
    <w:rsid w:val="00D514B6"/>
    <w:rsid w:val="00D51A18"/>
    <w:rsid w:val="00D567CD"/>
    <w:rsid w:val="00D56AFB"/>
    <w:rsid w:val="00D643C3"/>
    <w:rsid w:val="00D86871"/>
    <w:rsid w:val="00D91747"/>
    <w:rsid w:val="00D9508B"/>
    <w:rsid w:val="00D95283"/>
    <w:rsid w:val="00DA2EC9"/>
    <w:rsid w:val="00DA38AC"/>
    <w:rsid w:val="00DB54C8"/>
    <w:rsid w:val="00DC153C"/>
    <w:rsid w:val="00DD6D35"/>
    <w:rsid w:val="00DE0DF2"/>
    <w:rsid w:val="00DF2162"/>
    <w:rsid w:val="00DF3BCA"/>
    <w:rsid w:val="00DF6440"/>
    <w:rsid w:val="00E0780A"/>
    <w:rsid w:val="00E07D5F"/>
    <w:rsid w:val="00E20ADF"/>
    <w:rsid w:val="00E237C5"/>
    <w:rsid w:val="00E31F04"/>
    <w:rsid w:val="00E53606"/>
    <w:rsid w:val="00E71215"/>
    <w:rsid w:val="00E757F9"/>
    <w:rsid w:val="00EA10B6"/>
    <w:rsid w:val="00EB47D2"/>
    <w:rsid w:val="00EB5F6C"/>
    <w:rsid w:val="00EB6090"/>
    <w:rsid w:val="00EE0BEC"/>
    <w:rsid w:val="00EE3604"/>
    <w:rsid w:val="00EF4A34"/>
    <w:rsid w:val="00F10A63"/>
    <w:rsid w:val="00F126DC"/>
    <w:rsid w:val="00F13B6E"/>
    <w:rsid w:val="00F2601E"/>
    <w:rsid w:val="00F26E6C"/>
    <w:rsid w:val="00F27B91"/>
    <w:rsid w:val="00F3591E"/>
    <w:rsid w:val="00F4045A"/>
    <w:rsid w:val="00F42AB2"/>
    <w:rsid w:val="00F83A80"/>
    <w:rsid w:val="00F935E0"/>
    <w:rsid w:val="00F96E46"/>
    <w:rsid w:val="00FA1A83"/>
    <w:rsid w:val="00FB1294"/>
    <w:rsid w:val="00FB45F5"/>
    <w:rsid w:val="00FC0497"/>
    <w:rsid w:val="00FC1B66"/>
    <w:rsid w:val="00FD359C"/>
    <w:rsid w:val="00FD37DE"/>
    <w:rsid w:val="00FD5B58"/>
    <w:rsid w:val="00FF55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A34"/>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EE0B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A34"/>
    <w:pPr>
      <w:ind w:left="720"/>
      <w:contextualSpacing/>
    </w:pPr>
  </w:style>
  <w:style w:type="paragraph" w:styleId="Header">
    <w:name w:val="header"/>
    <w:basedOn w:val="Normal"/>
    <w:link w:val="HeaderChar"/>
    <w:uiPriority w:val="99"/>
    <w:unhideWhenUsed/>
    <w:rsid w:val="00132122"/>
    <w:pPr>
      <w:tabs>
        <w:tab w:val="center" w:pos="4680"/>
        <w:tab w:val="right" w:pos="9360"/>
      </w:tabs>
    </w:pPr>
  </w:style>
  <w:style w:type="character" w:customStyle="1" w:styleId="HeaderChar">
    <w:name w:val="Header Char"/>
    <w:basedOn w:val="DefaultParagraphFont"/>
    <w:link w:val="Header"/>
    <w:uiPriority w:val="99"/>
    <w:rsid w:val="00132122"/>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132122"/>
    <w:pPr>
      <w:tabs>
        <w:tab w:val="center" w:pos="4680"/>
        <w:tab w:val="right" w:pos="9360"/>
      </w:tabs>
    </w:pPr>
  </w:style>
  <w:style w:type="character" w:customStyle="1" w:styleId="FooterChar">
    <w:name w:val="Footer Char"/>
    <w:basedOn w:val="DefaultParagraphFont"/>
    <w:link w:val="Footer"/>
    <w:uiPriority w:val="99"/>
    <w:rsid w:val="00132122"/>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F42AB2"/>
    <w:rPr>
      <w:sz w:val="20"/>
      <w:szCs w:val="20"/>
    </w:rPr>
  </w:style>
  <w:style w:type="character" w:customStyle="1" w:styleId="EndnoteTextChar">
    <w:name w:val="Endnote Text Char"/>
    <w:basedOn w:val="DefaultParagraphFont"/>
    <w:link w:val="EndnoteText"/>
    <w:uiPriority w:val="99"/>
    <w:semiHidden/>
    <w:rsid w:val="00F42AB2"/>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F42AB2"/>
    <w:rPr>
      <w:vertAlign w:val="superscript"/>
    </w:rPr>
  </w:style>
  <w:style w:type="character" w:customStyle="1" w:styleId="Heading1Char">
    <w:name w:val="Heading 1 Char"/>
    <w:basedOn w:val="DefaultParagraphFont"/>
    <w:link w:val="Heading1"/>
    <w:uiPriority w:val="9"/>
    <w:rsid w:val="00EE0BEC"/>
    <w:rPr>
      <w:rFonts w:asciiTheme="majorHAnsi" w:eastAsiaTheme="majorEastAsia" w:hAnsiTheme="majorHAnsi" w:cstheme="majorBidi"/>
      <w:b/>
      <w:bCs/>
      <w:color w:val="365F91" w:themeColor="accent1" w:themeShade="BF"/>
      <w:sz w:val="28"/>
      <w:szCs w:val="28"/>
      <w:lang w:eastAsia="en-CA"/>
    </w:rPr>
  </w:style>
  <w:style w:type="paragraph" w:styleId="FootnoteText">
    <w:name w:val="footnote text"/>
    <w:basedOn w:val="Normal"/>
    <w:link w:val="FootnoteTextChar"/>
    <w:uiPriority w:val="99"/>
    <w:semiHidden/>
    <w:unhideWhenUsed/>
    <w:rsid w:val="00EE0BEC"/>
    <w:rPr>
      <w:sz w:val="20"/>
      <w:szCs w:val="20"/>
    </w:rPr>
  </w:style>
  <w:style w:type="character" w:customStyle="1" w:styleId="FootnoteTextChar">
    <w:name w:val="Footnote Text Char"/>
    <w:basedOn w:val="DefaultParagraphFont"/>
    <w:link w:val="FootnoteText"/>
    <w:uiPriority w:val="99"/>
    <w:semiHidden/>
    <w:rsid w:val="00EE0BEC"/>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semiHidden/>
    <w:unhideWhenUsed/>
    <w:rsid w:val="00EE0BEC"/>
    <w:rPr>
      <w:vertAlign w:val="superscript"/>
    </w:rPr>
  </w:style>
  <w:style w:type="table" w:styleId="LightShading-Accent6">
    <w:name w:val="Light Shading Accent 6"/>
    <w:basedOn w:val="TableNormal"/>
    <w:uiPriority w:val="60"/>
    <w:rsid w:val="00EA10B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EA10B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4E090F"/>
    <w:rPr>
      <w:color w:val="0000FF"/>
      <w:u w:val="single"/>
    </w:rPr>
  </w:style>
  <w:style w:type="table" w:customStyle="1" w:styleId="TableGrid1">
    <w:name w:val="Table Grid1"/>
    <w:basedOn w:val="TableNormal"/>
    <w:next w:val="TableGrid"/>
    <w:uiPriority w:val="59"/>
    <w:rsid w:val="006726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42C4"/>
    <w:rPr>
      <w:rFonts w:ascii="Tahoma" w:hAnsi="Tahoma" w:cs="Tahoma"/>
      <w:sz w:val="16"/>
      <w:szCs w:val="16"/>
    </w:rPr>
  </w:style>
  <w:style w:type="character" w:customStyle="1" w:styleId="BalloonTextChar">
    <w:name w:val="Balloon Text Char"/>
    <w:basedOn w:val="DefaultParagraphFont"/>
    <w:link w:val="BalloonText"/>
    <w:uiPriority w:val="99"/>
    <w:semiHidden/>
    <w:rsid w:val="00C642C4"/>
    <w:rPr>
      <w:rFonts w:ascii="Tahoma" w:eastAsia="Times New Roman" w:hAnsi="Tahoma" w:cs="Tahoma"/>
      <w:sz w:val="16"/>
      <w:szCs w:val="16"/>
      <w:lang w:eastAsia="en-CA"/>
    </w:rPr>
  </w:style>
  <w:style w:type="character" w:styleId="CommentReference">
    <w:name w:val="annotation reference"/>
    <w:basedOn w:val="DefaultParagraphFont"/>
    <w:uiPriority w:val="99"/>
    <w:semiHidden/>
    <w:unhideWhenUsed/>
    <w:rsid w:val="00AC648C"/>
    <w:rPr>
      <w:sz w:val="16"/>
      <w:szCs w:val="16"/>
    </w:rPr>
  </w:style>
  <w:style w:type="paragraph" w:styleId="CommentText">
    <w:name w:val="annotation text"/>
    <w:basedOn w:val="Normal"/>
    <w:link w:val="CommentTextChar"/>
    <w:uiPriority w:val="99"/>
    <w:unhideWhenUsed/>
    <w:rsid w:val="00AC648C"/>
    <w:rPr>
      <w:sz w:val="20"/>
      <w:szCs w:val="20"/>
    </w:rPr>
  </w:style>
  <w:style w:type="character" w:customStyle="1" w:styleId="CommentTextChar">
    <w:name w:val="Comment Text Char"/>
    <w:basedOn w:val="DefaultParagraphFont"/>
    <w:link w:val="CommentText"/>
    <w:uiPriority w:val="99"/>
    <w:rsid w:val="00AC648C"/>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AC648C"/>
    <w:rPr>
      <w:b/>
      <w:bCs/>
    </w:rPr>
  </w:style>
  <w:style w:type="character" w:customStyle="1" w:styleId="CommentSubjectChar">
    <w:name w:val="Comment Subject Char"/>
    <w:basedOn w:val="CommentTextChar"/>
    <w:link w:val="CommentSubject"/>
    <w:uiPriority w:val="99"/>
    <w:semiHidden/>
    <w:rsid w:val="00AC648C"/>
    <w:rPr>
      <w:rFonts w:ascii="Times New Roman" w:eastAsia="Times New Roman" w:hAnsi="Times New Roman" w:cs="Times New Roman"/>
      <w:b/>
      <w:bCs/>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2588">
      <w:bodyDiv w:val="1"/>
      <w:marLeft w:val="0"/>
      <w:marRight w:val="0"/>
      <w:marTop w:val="0"/>
      <w:marBottom w:val="15"/>
      <w:divBdr>
        <w:top w:val="none" w:sz="0" w:space="0" w:color="auto"/>
        <w:left w:val="none" w:sz="0" w:space="0" w:color="auto"/>
        <w:bottom w:val="none" w:sz="0" w:space="0" w:color="auto"/>
        <w:right w:val="none" w:sz="0" w:space="0" w:color="auto"/>
      </w:divBdr>
      <w:divsChild>
        <w:div w:id="745763391">
          <w:marLeft w:val="0"/>
          <w:marRight w:val="0"/>
          <w:marTop w:val="0"/>
          <w:marBottom w:val="0"/>
          <w:divBdr>
            <w:top w:val="none" w:sz="0" w:space="0" w:color="auto"/>
            <w:left w:val="none" w:sz="0" w:space="0" w:color="auto"/>
            <w:bottom w:val="none" w:sz="0" w:space="0" w:color="auto"/>
            <w:right w:val="none" w:sz="0" w:space="0" w:color="auto"/>
          </w:divBdr>
          <w:divsChild>
            <w:div w:id="471825461">
              <w:marLeft w:val="0"/>
              <w:marRight w:val="0"/>
              <w:marTop w:val="0"/>
              <w:marBottom w:val="0"/>
              <w:divBdr>
                <w:top w:val="none" w:sz="0" w:space="0" w:color="auto"/>
                <w:left w:val="none" w:sz="0" w:space="0" w:color="auto"/>
                <w:bottom w:val="none" w:sz="0" w:space="0" w:color="auto"/>
                <w:right w:val="none" w:sz="0" w:space="0" w:color="auto"/>
              </w:divBdr>
              <w:divsChild>
                <w:div w:id="741214473">
                  <w:marLeft w:val="0"/>
                  <w:marRight w:val="0"/>
                  <w:marTop w:val="0"/>
                  <w:marBottom w:val="0"/>
                  <w:divBdr>
                    <w:top w:val="none" w:sz="0" w:space="0" w:color="auto"/>
                    <w:left w:val="none" w:sz="0" w:space="0" w:color="auto"/>
                    <w:bottom w:val="none" w:sz="0" w:space="0" w:color="auto"/>
                    <w:right w:val="none" w:sz="0" w:space="0" w:color="auto"/>
                  </w:divBdr>
                  <w:divsChild>
                    <w:div w:id="1067843915">
                      <w:marLeft w:val="-4575"/>
                      <w:marRight w:val="0"/>
                      <w:marTop w:val="0"/>
                      <w:marBottom w:val="300"/>
                      <w:divBdr>
                        <w:top w:val="single" w:sz="6" w:space="0" w:color="D5D6D2"/>
                        <w:left w:val="single" w:sz="6" w:space="0" w:color="D5D6D2"/>
                        <w:bottom w:val="single" w:sz="6" w:space="0" w:color="D5D6D2"/>
                        <w:right w:val="single" w:sz="6" w:space="0" w:color="D5D6D2"/>
                      </w:divBdr>
                      <w:divsChild>
                        <w:div w:id="13207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68939">
      <w:bodyDiv w:val="1"/>
      <w:marLeft w:val="0"/>
      <w:marRight w:val="0"/>
      <w:marTop w:val="0"/>
      <w:marBottom w:val="0"/>
      <w:divBdr>
        <w:top w:val="none" w:sz="0" w:space="0" w:color="auto"/>
        <w:left w:val="none" w:sz="0" w:space="0" w:color="auto"/>
        <w:bottom w:val="none" w:sz="0" w:space="0" w:color="auto"/>
        <w:right w:val="none" w:sz="0" w:space="0" w:color="auto"/>
      </w:divBdr>
    </w:div>
    <w:div w:id="21463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ic.ca/universitysecretary/governors/govtletterofexpectations/index.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can.gc.ca/eng/concepts/searchclassco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orkbc.ca/getmedia/66fd0e7c-734e-4fcb-b1a6-0454862525a6/BC_Labour_Market_Outlook_2017_Edition_Nov_2017.PDF.aspx" TargetMode="External"/><Relationship Id="rId4" Type="http://schemas.openxmlformats.org/officeDocument/2006/relationships/settings" Target="settings.xml"/><Relationship Id="rId9" Type="http://schemas.openxmlformats.org/officeDocument/2006/relationships/hyperlink" Target="https://www.uvic.ca/strategicframework/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9FCF0-7D52-4A95-ABC1-A1CD6322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1780</Words>
  <Characters>10628</Characters>
  <Application>Microsoft Office Word</Application>
  <DocSecurity>0</DocSecurity>
  <Lines>231</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Ased Said</dc:creator>
  <cp:lastModifiedBy/>
  <cp:revision>1</cp:revision>
  <dcterms:created xsi:type="dcterms:W3CDTF">2018-11-01T20:50:00Z</dcterms:created>
  <dcterms:modified xsi:type="dcterms:W3CDTF">2018-11-01T20:50:00Z</dcterms:modified>
</cp:coreProperties>
</file>